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3A363A">
        <w:rPr>
          <w:szCs w:val="24"/>
          <w:lang w:val="sl-SI"/>
        </w:rPr>
        <w:t>10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3A363A" w:rsidRPr="003A363A" w:rsidRDefault="003A363A" w:rsidP="003A363A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3A363A">
        <w:rPr>
          <w:rFonts w:eastAsia="Calibri"/>
          <w:sz w:val="22"/>
          <w:szCs w:val="22"/>
          <w:lang w:val="sl-SI"/>
        </w:rPr>
        <w:t xml:space="preserve">- </w:t>
      </w:r>
      <w:r w:rsidRPr="003A363A">
        <w:rPr>
          <w:rFonts w:eastAsia="Calibri"/>
          <w:sz w:val="22"/>
          <w:szCs w:val="22"/>
          <w:lang w:val="sl-SI"/>
        </w:rPr>
        <w:t>Sredstva za higijenu beba u količini za dvanaest meseci</w:t>
      </w:r>
    </w:p>
    <w:p w:rsidR="003A363A" w:rsidRPr="003A363A" w:rsidRDefault="003A363A" w:rsidP="003A363A">
      <w:pPr>
        <w:rPr>
          <w:rFonts w:eastAsia="Calibri"/>
          <w:szCs w:val="24"/>
          <w:lang w:val="sr-Latn-CS" w:eastAsia="sr-Latn-CS"/>
        </w:rPr>
      </w:pPr>
      <w:r w:rsidRPr="003A363A">
        <w:rPr>
          <w:rFonts w:eastAsia="Calibri"/>
          <w:szCs w:val="24"/>
          <w:lang w:val="sl-SI" w:eastAsia="sr-Latn-CS"/>
        </w:rPr>
        <w:t xml:space="preserve">- </w:t>
      </w:r>
      <w:r w:rsidRPr="003A363A">
        <w:rPr>
          <w:rFonts w:eastAsia="Calibri"/>
          <w:szCs w:val="24"/>
          <w:lang w:eastAsia="sr-Latn-CS"/>
        </w:rPr>
        <w:fldChar w:fldCharType="begin"/>
      </w:r>
      <w:r w:rsidRPr="003A363A">
        <w:rPr>
          <w:rFonts w:eastAsia="Calibri"/>
          <w:szCs w:val="24"/>
          <w:lang w:eastAsia="sr-Latn-CS"/>
        </w:rPr>
        <w:instrText xml:space="preserve"> HYPERLINK "javascript:__doPostBack('trvFullCPV','s33000000-0\\\\33700000-7\\\\33750000-2')" \o "33750000 - Производи за негу беба" </w:instrText>
      </w:r>
      <w:r w:rsidRPr="003A363A">
        <w:rPr>
          <w:rFonts w:eastAsia="Calibri"/>
          <w:szCs w:val="24"/>
          <w:lang w:eastAsia="sr-Latn-CS"/>
        </w:rPr>
        <w:fldChar w:fldCharType="separate"/>
      </w:r>
      <w:r w:rsidRPr="003A363A">
        <w:rPr>
          <w:rFonts w:eastAsia="Calibri"/>
          <w:color w:val="000000"/>
          <w:szCs w:val="24"/>
          <w:lang w:eastAsia="sr-Latn-CS"/>
        </w:rPr>
        <w:t xml:space="preserve">33750000 – </w:t>
      </w:r>
      <w:r w:rsidRPr="003A363A">
        <w:rPr>
          <w:rFonts w:eastAsia="Calibri"/>
          <w:color w:val="000000"/>
          <w:szCs w:val="24"/>
          <w:lang w:val="sr-Latn-CS" w:eastAsia="sr-Latn-CS"/>
        </w:rPr>
        <w:t>proizvodi</w:t>
      </w:r>
      <w:r w:rsidRPr="003A363A">
        <w:rPr>
          <w:rFonts w:eastAsia="Calibri"/>
          <w:szCs w:val="24"/>
          <w:lang w:eastAsia="sr-Latn-CS"/>
        </w:rPr>
        <w:fldChar w:fldCharType="end"/>
      </w:r>
      <w:r w:rsidRPr="003A363A">
        <w:rPr>
          <w:rFonts w:eastAsia="Calibri"/>
          <w:szCs w:val="24"/>
          <w:lang w:val="sr-Latn-CS" w:eastAsia="sr-Latn-CS"/>
        </w:rPr>
        <w:t xml:space="preserve"> za negu beba</w:t>
      </w:r>
    </w:p>
    <w:p w:rsidR="003A363A" w:rsidRDefault="003A363A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B5FEC" w:rsidRPr="003A363A" w:rsidRDefault="003A363A" w:rsidP="007C0132">
      <w:pPr>
        <w:rPr>
          <w:szCs w:val="24"/>
          <w:lang w:val="sr-Latn-RS"/>
        </w:rPr>
      </w:pPr>
      <w:r w:rsidRPr="003A363A">
        <w:rPr>
          <w:szCs w:val="24"/>
          <w:lang w:val="sr-Latn-CS"/>
        </w:rPr>
        <w:t xml:space="preserve">- </w:t>
      </w:r>
      <w:r w:rsidRPr="003A363A">
        <w:rPr>
          <w:szCs w:val="24"/>
          <w:lang w:val="sr-Latn-CS"/>
        </w:rPr>
        <w:t>280.961,00 dinara</w:t>
      </w:r>
    </w:p>
    <w:p w:rsidR="003A363A" w:rsidRPr="00294B52" w:rsidRDefault="003A363A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3A363A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3A363A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280.430,00</w:t>
            </w:r>
            <w:r w:rsidR="006B5FEC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3A363A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280.430</w:t>
            </w:r>
            <w:r w:rsidR="006B5FEC">
              <w:rPr>
                <w:rFonts w:eastAsia="Calibri"/>
                <w:szCs w:val="24"/>
                <w:lang w:val="sr-Latn-CS" w:eastAsia="sr-Latn-CS"/>
              </w:rPr>
              <w:t>,00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3A363A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7C487A" w:rsidRDefault="003A363A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7C487A" w:rsidRDefault="003A363A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7C487A" w:rsidRDefault="003A363A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3A363A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A" w:rsidRPr="00955161" w:rsidRDefault="003A363A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BC6F9E" w:rsidRDefault="003A363A" w:rsidP="009B112D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280.430,00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BC6F9E" w:rsidRDefault="003A363A" w:rsidP="009B112D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280.430,00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3A363A">
        <w:rPr>
          <w:szCs w:val="24"/>
          <w:lang w:val="sl-SI"/>
        </w:rPr>
        <w:t>22</w:t>
      </w:r>
      <w:r w:rsidR="00DB4138">
        <w:rPr>
          <w:szCs w:val="24"/>
          <w:lang w:val="sl-SI"/>
        </w:rPr>
        <w:t>.03.2016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B5FEC">
        <w:rPr>
          <w:szCs w:val="24"/>
          <w:lang w:val="sl-SI"/>
        </w:rPr>
        <w:t>22</w:t>
      </w:r>
      <w:r w:rsidR="00294B52">
        <w:rPr>
          <w:szCs w:val="24"/>
          <w:lang w:val="sl-SI"/>
        </w:rPr>
        <w:t>.03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3A363A">
        <w:rPr>
          <w:lang w:val="sr-Latn-RS"/>
        </w:rPr>
        <w:t>MEILAB</w:t>
      </w:r>
      <w:r w:rsidR="006B5FEC">
        <w:rPr>
          <w:lang w:val="sr-Latn-RS"/>
        </w:rPr>
        <w:t>,</w:t>
      </w:r>
      <w:r w:rsidR="00074256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3A363A">
        <w:rPr>
          <w:szCs w:val="24"/>
          <w:lang w:val="sl-SI"/>
        </w:rPr>
        <w:t>Antifašističke borbe 36/1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3A363A">
        <w:rPr>
          <w:szCs w:val="24"/>
          <w:lang w:val="sl-SI"/>
        </w:rPr>
        <w:t>104928770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3A363A">
        <w:rPr>
          <w:szCs w:val="24"/>
          <w:lang w:val="sl-SI"/>
        </w:rPr>
        <w:t>20274298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975706"/>
    <w:rsid w:val="009A715F"/>
    <w:rsid w:val="00B359B2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17</cp:revision>
  <cp:lastPrinted>2016-03-15T11:44:00Z</cp:lastPrinted>
  <dcterms:created xsi:type="dcterms:W3CDTF">2015-12-24T13:08:00Z</dcterms:created>
  <dcterms:modified xsi:type="dcterms:W3CDTF">2016-03-29T07:32:00Z</dcterms:modified>
</cp:coreProperties>
</file>