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Pr="00822514" w:rsidRDefault="00DF76D2" w:rsidP="00162C92">
      <w:pPr>
        <w:jc w:val="both"/>
        <w:rPr>
          <w:lang w:val="sr-Latn-RS"/>
        </w:rPr>
      </w:pPr>
      <w:bookmarkStart w:id="0" w:name="_GoBack"/>
      <w:bookmarkEnd w:id="0"/>
    </w:p>
    <w:p w:rsidR="00DF76D2" w:rsidRPr="007A7D61" w:rsidRDefault="00DF76D2" w:rsidP="00162C92">
      <w:pPr>
        <w:jc w:val="both"/>
        <w:rPr>
          <w:lang w:val="sr-Latn-CS"/>
        </w:rPr>
      </w:pPr>
    </w:p>
    <w:p w:rsidR="00DF76D2" w:rsidRPr="007A7D61" w:rsidRDefault="00810CE9"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0.8pt;visibility:visible">
            <v:imagedata r:id="rId9" o:title="" croptop="-6014f" cropbottom="-6014f"/>
          </v:shape>
        </w:pict>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45595F" w:rsidP="00162C92">
      <w:pPr>
        <w:jc w:val="both"/>
        <w:rPr>
          <w:i/>
          <w:iCs/>
        </w:rPr>
      </w:pPr>
      <w:r>
        <w:rPr>
          <w:lang w:val="sr-Latn-RS"/>
        </w:rPr>
        <w:t xml:space="preserve">                 </w:t>
      </w:r>
      <w:r w:rsidR="00DF76D2"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5F4627" w:rsidRDefault="00DF76D2" w:rsidP="00162C92">
      <w:pPr>
        <w:jc w:val="both"/>
        <w:rPr>
          <w:lang w:val="sr-Latn-RS"/>
        </w:rPr>
      </w:pPr>
      <w:r w:rsidRPr="007A7D61">
        <w:t>Broj:</w:t>
      </w:r>
      <w:r w:rsidR="00A437B0">
        <w:t xml:space="preserve"> </w:t>
      </w:r>
      <w:r w:rsidR="005F4627">
        <w:rPr>
          <w:lang w:val="sr-Latn-RS"/>
        </w:rPr>
        <w:t>3874/7</w:t>
      </w:r>
    </w:p>
    <w:p w:rsidR="00DF76D2" w:rsidRPr="005F4627" w:rsidRDefault="00A437B0" w:rsidP="00A2730A">
      <w:pPr>
        <w:jc w:val="both"/>
        <w:rPr>
          <w:lang w:val="sr-Latn-RS"/>
        </w:rPr>
      </w:pPr>
      <w:r>
        <w:t xml:space="preserve">Datum: </w:t>
      </w:r>
      <w:r w:rsidR="005F4627">
        <w:rPr>
          <w:lang w:val="sr-Latn-RS"/>
        </w:rPr>
        <w:t>29.12.2017.</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462D99" w:rsidRDefault="00DF76D2" w:rsidP="00A2730A">
      <w:pPr>
        <w:jc w:val="both"/>
        <w:rPr>
          <w:lang w:val="sr-Latn-RS"/>
        </w:rPr>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DF76D2" w:rsidRPr="009A1647" w:rsidRDefault="00DF76D2" w:rsidP="00A2730A">
      <w:pPr>
        <w:jc w:val="center"/>
        <w:rPr>
          <w:b/>
          <w:bCs/>
          <w:lang w:val="sl-SI"/>
        </w:rPr>
      </w:pPr>
      <w:r>
        <w:rPr>
          <w:lang w:val="en-US"/>
        </w:rPr>
        <w:t>z</w:t>
      </w:r>
      <w:r w:rsidRPr="007A7D61">
        <w:t>a</w:t>
      </w:r>
      <w:r>
        <w:t xml:space="preserve"> javnu nabavku</w:t>
      </w:r>
    </w:p>
    <w:p w:rsidR="00DF76D2" w:rsidRPr="007A7D61" w:rsidRDefault="00DF76D2" w:rsidP="00A2730A">
      <w:pPr>
        <w:pStyle w:val="Heading2"/>
        <w:jc w:val="center"/>
      </w:pPr>
      <w:r>
        <w:t>MEDICINSKOG I SANITETSKOG POTROŠNOG MATERIJALA</w:t>
      </w: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DF76D2" w:rsidRPr="007A7D61" w:rsidRDefault="00DF76D2" w:rsidP="00B12EF6">
      <w:pPr>
        <w:jc w:val="center"/>
        <w:rPr>
          <w:b/>
          <w:bCs/>
          <w:lang w:val="sl-SI"/>
        </w:rPr>
      </w:pPr>
      <w:r>
        <w:rPr>
          <w:b/>
          <w:bCs/>
          <w:lang w:val="sl-SI"/>
        </w:rPr>
        <w:t xml:space="preserve">br. </w:t>
      </w:r>
      <w:r w:rsidR="00F55435">
        <w:rPr>
          <w:b/>
          <w:bCs/>
          <w:lang w:val="sl-SI"/>
        </w:rPr>
        <w:t>12</w:t>
      </w:r>
      <w:r w:rsidR="00A437B0">
        <w:rPr>
          <w:b/>
          <w:bCs/>
          <w:lang w:val="sl-SI"/>
        </w:rPr>
        <w:t>/201</w:t>
      </w:r>
      <w:r w:rsidR="00F55435">
        <w:rPr>
          <w:b/>
          <w:bCs/>
          <w:lang w:val="sl-SI"/>
        </w:rPr>
        <w:t>7</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6C1999" w:rsidRDefault="006C1999" w:rsidP="006C1999">
      <w:pPr>
        <w:rPr>
          <w:lang w:val="sl-SI"/>
        </w:rPr>
      </w:pPr>
    </w:p>
    <w:p w:rsidR="00462D99" w:rsidRDefault="00462D99" w:rsidP="006C1999">
      <w:pPr>
        <w:rPr>
          <w:lang w:val="sl-SI"/>
        </w:rPr>
      </w:pPr>
    </w:p>
    <w:p w:rsidR="00462D99" w:rsidRDefault="00462D99" w:rsidP="006C1999">
      <w:pPr>
        <w:rPr>
          <w:lang w:val="sl-SI"/>
        </w:rPr>
      </w:pPr>
    </w:p>
    <w:p w:rsidR="00462D99" w:rsidRPr="006C1999" w:rsidRDefault="00462D99" w:rsidP="006C1999">
      <w:pPr>
        <w:rPr>
          <w:lang w:val="sl-SI"/>
        </w:rPr>
      </w:pPr>
    </w:p>
    <w:p w:rsidR="00DF76D2" w:rsidRPr="00D81CF9" w:rsidRDefault="00DF76D2" w:rsidP="00D81CF9">
      <w:pPr>
        <w:rPr>
          <w:lang w:val="sl-SI"/>
        </w:rPr>
      </w:pPr>
    </w:p>
    <w:p w:rsidR="00DF76D2" w:rsidRPr="009F2FAC" w:rsidRDefault="00DF76D2" w:rsidP="00162C92">
      <w:pPr>
        <w:pStyle w:val="Heading1"/>
        <w:jc w:val="left"/>
      </w:pPr>
      <w:r>
        <w:lastRenderedPageBreak/>
        <w:t xml:space="preserve">            </w:t>
      </w: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Pr="009F2FAC" w:rsidRDefault="00DF76D2" w:rsidP="00162C92">
      <w:pPr>
        <w:rPr>
          <w:lang w:val="sl-SI"/>
        </w:rPr>
      </w:pPr>
    </w:p>
    <w:p w:rsidR="00DF76D2" w:rsidRDefault="00DF76D2" w:rsidP="00100AF3">
      <w:pPr>
        <w:numPr>
          <w:ilvl w:val="0"/>
          <w:numId w:val="3"/>
        </w:numPr>
        <w:rPr>
          <w:lang w:val="sl-SI"/>
        </w:rPr>
      </w:pPr>
      <w:r w:rsidRPr="007A7D61">
        <w:rPr>
          <w:lang w:val="sl-SI"/>
        </w:rPr>
        <w:t>Opšti podaci o javnoj nabavci</w:t>
      </w:r>
    </w:p>
    <w:p w:rsidR="00DF76D2" w:rsidRDefault="00DF76D2" w:rsidP="00100AF3">
      <w:pPr>
        <w:ind w:left="360"/>
        <w:rPr>
          <w:lang w:val="sl-SI"/>
        </w:rPr>
      </w:pPr>
    </w:p>
    <w:p w:rsidR="00DF76D2" w:rsidRDefault="00DF76D2" w:rsidP="0016485A">
      <w:pPr>
        <w:numPr>
          <w:ilvl w:val="0"/>
          <w:numId w:val="3"/>
        </w:numPr>
        <w:rPr>
          <w:lang w:val="sl-SI"/>
        </w:rPr>
      </w:pPr>
      <w:r w:rsidRPr="007A7D61">
        <w:rPr>
          <w:lang w:val="sl-SI"/>
        </w:rPr>
        <w:t>Podaci o predmetu javne nabavke</w:t>
      </w:r>
    </w:p>
    <w:p w:rsidR="00DF76D2" w:rsidRPr="007A7D61" w:rsidRDefault="00DF76D2" w:rsidP="0016485A">
      <w:pPr>
        <w:ind w:left="360"/>
        <w:rPr>
          <w:lang w:val="sl-SI"/>
        </w:rPr>
      </w:pPr>
    </w:p>
    <w:p w:rsidR="00DF76D2" w:rsidRDefault="00DF76D2" w:rsidP="008D1F37">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DF76D2" w:rsidRPr="007A7D61" w:rsidRDefault="00DF76D2" w:rsidP="0016485A">
      <w:pPr>
        <w:ind w:left="360"/>
        <w:rPr>
          <w:lang w:val="sl-SI"/>
        </w:rPr>
      </w:pPr>
    </w:p>
    <w:p w:rsidR="00DF76D2" w:rsidRPr="007A7D61" w:rsidRDefault="00DF76D2"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DF76D2" w:rsidRPr="007A7D61" w:rsidRDefault="00DF76D2" w:rsidP="00162C92">
      <w:pPr>
        <w:rPr>
          <w:lang w:val="sl-SI"/>
        </w:rPr>
      </w:pPr>
    </w:p>
    <w:p w:rsidR="00DF76D2" w:rsidRPr="007A7D61" w:rsidRDefault="00DF76D2"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DF76D2" w:rsidRPr="007A7D61" w:rsidRDefault="00DF76D2" w:rsidP="00162C92">
      <w:pPr>
        <w:ind w:left="735"/>
        <w:rPr>
          <w:lang w:val="sl-SI"/>
        </w:rPr>
      </w:pPr>
      <w:r w:rsidRPr="007A7D61">
        <w:rPr>
          <w:lang w:val="sl-SI"/>
        </w:rPr>
        <w:t>i uputstvo kako se dokazuje ispunjenost tih uslova</w:t>
      </w:r>
    </w:p>
    <w:p w:rsidR="00DF76D2" w:rsidRPr="007A7D61" w:rsidRDefault="00DF76D2" w:rsidP="00162C92">
      <w:pPr>
        <w:ind w:left="360"/>
        <w:rPr>
          <w:lang w:val="sl-SI"/>
        </w:rPr>
      </w:pPr>
    </w:p>
    <w:p w:rsidR="00DF76D2" w:rsidRPr="007A7D61" w:rsidRDefault="00DF76D2"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DF76D2" w:rsidRPr="007A7D61" w:rsidRDefault="00DF76D2" w:rsidP="00162C92">
      <w:pPr>
        <w:rPr>
          <w:lang w:val="sl-SI"/>
        </w:rPr>
      </w:pPr>
    </w:p>
    <w:p w:rsidR="00DF76D2" w:rsidRDefault="00DF76D2" w:rsidP="008D1F37">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Default="00DF76D2" w:rsidP="00F06A27">
      <w:pPr>
        <w:rPr>
          <w:lang w:val="sl-SI"/>
        </w:rPr>
      </w:pPr>
    </w:p>
    <w:p w:rsidR="00DF76D2" w:rsidRPr="007A7D61" w:rsidRDefault="00DF76D2" w:rsidP="00F06A27">
      <w:pPr>
        <w:numPr>
          <w:ilvl w:val="0"/>
          <w:numId w:val="3"/>
        </w:numPr>
        <w:jc w:val="both"/>
        <w:rPr>
          <w:lang w:val="sl-SI"/>
        </w:rPr>
      </w:pPr>
      <w:r>
        <w:rPr>
          <w:lang w:val="sl-SI"/>
        </w:rPr>
        <w:t>Tehnička specifikacija</w:t>
      </w:r>
    </w:p>
    <w:p w:rsidR="00DF76D2" w:rsidRPr="007A7D61" w:rsidRDefault="00DF76D2" w:rsidP="008D1F37">
      <w:pPr>
        <w:rPr>
          <w:lang w:val="sl-SI"/>
        </w:rPr>
      </w:pPr>
    </w:p>
    <w:p w:rsidR="00DF76D2" w:rsidRPr="007A7D61" w:rsidRDefault="00DF76D2"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DF76D2" w:rsidRPr="007A7D61" w:rsidRDefault="00DF76D2" w:rsidP="008D1F37">
      <w:pPr>
        <w:ind w:left="360"/>
        <w:rPr>
          <w:lang w:val="sl-SI"/>
        </w:rPr>
      </w:pPr>
    </w:p>
    <w:p w:rsidR="00DF76D2" w:rsidRPr="00F06A27" w:rsidRDefault="00DF76D2"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F06A27" w:rsidRDefault="00DF76D2"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DF76D2" w:rsidRPr="00561C07" w:rsidRDefault="00DF76D2" w:rsidP="008D1F37">
      <w:pPr>
        <w:rPr>
          <w:lang w:val="sl-SI"/>
        </w:rPr>
      </w:pPr>
    </w:p>
    <w:p w:rsidR="00DF76D2" w:rsidRDefault="00DF76D2" w:rsidP="00106512">
      <w:pPr>
        <w:numPr>
          <w:ilvl w:val="0"/>
          <w:numId w:val="3"/>
        </w:numPr>
        <w:rPr>
          <w:color w:val="FF0000"/>
          <w:lang w:val="sl-SI"/>
        </w:rPr>
      </w:pPr>
      <w:r>
        <w:rPr>
          <w:lang w:val="sl-SI"/>
        </w:rPr>
        <w:t>OBRAZAC 5</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561C07">
        <w:rPr>
          <w:lang w:val="sl-SI"/>
        </w:rPr>
        <w:t xml:space="preserve"> </w:t>
      </w:r>
    </w:p>
    <w:p w:rsidR="00DF76D2" w:rsidRDefault="00DF76D2" w:rsidP="00106512">
      <w:pPr>
        <w:rPr>
          <w:color w:val="FF0000"/>
          <w:lang w:val="sl-SI"/>
        </w:rPr>
      </w:pPr>
    </w:p>
    <w:p w:rsidR="00DF76D2" w:rsidRPr="000D083C" w:rsidRDefault="00DF76D2" w:rsidP="00106512">
      <w:pPr>
        <w:numPr>
          <w:ilvl w:val="0"/>
          <w:numId w:val="3"/>
        </w:numPr>
        <w:rPr>
          <w:color w:val="FF0000"/>
          <w:lang w:val="sr-Latn-CS"/>
        </w:rPr>
      </w:pPr>
      <w:r>
        <w:rPr>
          <w:lang w:val="sl-SI"/>
        </w:rPr>
        <w:t xml:space="preserve">OBRAZAC 6 -  </w:t>
      </w:r>
      <w:r w:rsidRPr="00561C07">
        <w:rPr>
          <w:lang w:val="sl-SI"/>
        </w:rPr>
        <w:t>Obrazac</w:t>
      </w:r>
      <w:r w:rsidRPr="007A7D61">
        <w:rPr>
          <w:lang w:val="sl-SI"/>
        </w:rPr>
        <w:t xml:space="preserve"> izjave o nezavisnoj ponudi</w:t>
      </w:r>
      <w:r w:rsidRPr="00B00D53">
        <w:rPr>
          <w:sz w:val="22"/>
          <w:szCs w:val="22"/>
          <w:lang w:val="sl-SI"/>
        </w:rPr>
        <w:t xml:space="preserve"> </w:t>
      </w:r>
      <w:r w:rsidRPr="00B00D53">
        <w:rPr>
          <w:rFonts w:eastAsia="TimesNewRomanPSMT"/>
          <w:sz w:val="22"/>
          <w:szCs w:val="22"/>
          <w:lang w:val="sr-Latn-CS"/>
        </w:rPr>
        <w:t>(popunjen, potpisan i pečatom overen).</w:t>
      </w:r>
    </w:p>
    <w:p w:rsidR="00DF76D2" w:rsidRDefault="00DF76D2" w:rsidP="00106512">
      <w:pPr>
        <w:pStyle w:val="ListParagraph"/>
        <w:ind w:left="0"/>
        <w:rPr>
          <w:color w:val="FF0000"/>
          <w:lang w:val="sl-SI"/>
        </w:rPr>
      </w:pPr>
    </w:p>
    <w:p w:rsidR="00DF76D2" w:rsidRDefault="00DF76D2" w:rsidP="008D1F37">
      <w:pPr>
        <w:pStyle w:val="ListParagraph"/>
        <w:numPr>
          <w:ilvl w:val="0"/>
          <w:numId w:val="3"/>
        </w:numPr>
        <w:rPr>
          <w:lang w:val="sl-SI"/>
        </w:rPr>
      </w:pPr>
      <w:r>
        <w:rPr>
          <w:lang w:val="sl-SI"/>
        </w:rPr>
        <w:t>OBRAZAC 7 – Obrazac troškova pripreme ponude</w:t>
      </w:r>
    </w:p>
    <w:p w:rsidR="00DF76D2" w:rsidRDefault="00DF76D2" w:rsidP="00F06A27">
      <w:pPr>
        <w:jc w:val="both"/>
        <w:rPr>
          <w:lang w:val="sl-SI"/>
        </w:rPr>
      </w:pPr>
    </w:p>
    <w:p w:rsidR="00DF76D2" w:rsidRDefault="00DF76D2" w:rsidP="00806CB3">
      <w:pPr>
        <w:numPr>
          <w:ilvl w:val="0"/>
          <w:numId w:val="3"/>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Default="00DF76D2" w:rsidP="00806CB3">
      <w:pPr>
        <w:rPr>
          <w:lang w:val="sl-SI"/>
        </w:rPr>
        <w:sectPr w:rsidR="00DF76D2" w:rsidSect="006C1999">
          <w:footerReference w:type="default" r:id="rId10"/>
          <w:pgSz w:w="11906" w:h="16838" w:code="9"/>
          <w:pgMar w:top="1134" w:right="1134" w:bottom="851" w:left="1134" w:header="709" w:footer="709" w:gutter="0"/>
          <w:cols w:space="708"/>
        </w:sect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7A7D61" w:rsidRDefault="00DF76D2" w:rsidP="00162C92">
      <w:pPr>
        <w:rPr>
          <w:lang w:val="sl-SI"/>
        </w:rPr>
      </w:pP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822514">
        <w:rPr>
          <w:rFonts w:ascii="Times New Roman" w:hAnsi="Times New Roman" w:cs="Times New Roman"/>
          <w:sz w:val="24"/>
          <w:szCs w:val="24"/>
          <w:lang w:val="pt-PT"/>
        </w:rPr>
        <w:t>12</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822514">
        <w:rPr>
          <w:rFonts w:ascii="Times New Roman" w:hAnsi="Times New Roman" w:cs="Times New Roman"/>
          <w:sz w:val="24"/>
          <w:szCs w:val="24"/>
          <w:lang w:val="pt-PT"/>
        </w:rPr>
        <w:t>7</w:t>
      </w:r>
      <w:r w:rsidRPr="00F92446">
        <w:rPr>
          <w:rFonts w:ascii="Times New Roman" w:hAnsi="Times New Roman" w:cs="Times New Roman"/>
          <w:sz w:val="24"/>
          <w:szCs w:val="24"/>
          <w:lang w:val="pt-PT"/>
        </w:rPr>
        <w:t>,</w:t>
      </w:r>
    </w:p>
    <w:p w:rsidR="00DF76D2" w:rsidRPr="00A373DE" w:rsidRDefault="00DF76D2"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javna nabavka dobara</w:t>
      </w:r>
      <w:r>
        <w:rPr>
          <w:rFonts w:ascii="Times New Roman" w:hAnsi="Times New Roman" w:cs="Times New Roman"/>
          <w:sz w:val="24"/>
          <w:szCs w:val="24"/>
          <w:lang w:val="pt-PT"/>
        </w:rPr>
        <w:t xml:space="preserve"> </w:t>
      </w:r>
      <w:r w:rsidRPr="00F92446">
        <w:rPr>
          <w:rFonts w:ascii="Times New Roman" w:hAnsi="Times New Roman" w:cs="Times New Roman"/>
          <w:sz w:val="24"/>
          <w:szCs w:val="24"/>
          <w:lang w:val="pt-PT"/>
        </w:rPr>
        <w:t>-</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medicinski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sanitetski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potrošni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materijal</w:t>
      </w:r>
      <w:r w:rsidRPr="000D083C">
        <w:rPr>
          <w:rFonts w:ascii="Times New Roman" w:hAnsi="Times New Roman" w:cs="Times New Roman"/>
          <w:b/>
          <w:bCs/>
          <w:lang w:val="pt-PT"/>
        </w:rPr>
        <w:t xml:space="preserve">  </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DF76D2" w:rsidRPr="00561C07" w:rsidRDefault="00DF76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DF76D2" w:rsidRPr="00561C07" w:rsidRDefault="00DF76D2"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(7) kontakt :</w:t>
      </w:r>
      <w:r>
        <w:rPr>
          <w:rFonts w:ascii="Times New Roman" w:hAnsi="Times New Roman" w:cs="Times New Roman"/>
          <w:sz w:val="24"/>
          <w:szCs w:val="24"/>
          <w:lang w:val="de-DE"/>
        </w:rPr>
        <w:t>Mr Ph Slađana Marković Ratković</w:t>
      </w:r>
      <w:r w:rsidRPr="00561C07">
        <w:rPr>
          <w:rFonts w:ascii="Times New Roman" w:hAnsi="Times New Roman" w:cs="Times New Roman"/>
          <w:sz w:val="24"/>
          <w:szCs w:val="24"/>
          <w:lang w:val="de-DE"/>
        </w:rPr>
        <w:t>, telefon 011/36 30 10</w:t>
      </w:r>
      <w:r>
        <w:rPr>
          <w:rFonts w:ascii="Times New Roman" w:hAnsi="Times New Roman" w:cs="Times New Roman"/>
          <w:sz w:val="24"/>
          <w:szCs w:val="24"/>
          <w:lang w:val="de-DE"/>
        </w:rPr>
        <w:t>2</w:t>
      </w:r>
    </w:p>
    <w:p w:rsidR="00DF76D2" w:rsidRPr="00561C07" w:rsidRDefault="00DF76D2" w:rsidP="00162C92">
      <w:pPr>
        <w:pStyle w:val="normaluvuceni"/>
        <w:rPr>
          <w:rFonts w:ascii="Times New Roman" w:hAnsi="Times New Roman" w:cs="Times New Roman"/>
          <w:sz w:val="24"/>
          <w:szCs w:val="24"/>
          <w:lang w:val="de-DE"/>
        </w:rPr>
      </w:pPr>
    </w:p>
    <w:p w:rsidR="00DF76D2" w:rsidRPr="00561C07" w:rsidRDefault="00DF76D2" w:rsidP="00162C92">
      <w:pPr>
        <w:pStyle w:val="Normal1"/>
        <w:rPr>
          <w:rFonts w:ascii="Times New Roman" w:hAnsi="Times New Roman" w:cs="Times New Roman"/>
          <w:sz w:val="24"/>
          <w:szCs w:val="24"/>
          <w:lang w:val="de-DE"/>
        </w:rPr>
      </w:pP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Default="00DF76D2"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DF76D2" w:rsidRDefault="00DF76D2" w:rsidP="00445592">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dobara- medicinski i sanitetski potrošni materijal</w:t>
      </w:r>
      <w:r w:rsidRPr="000D083C">
        <w:rPr>
          <w:b/>
          <w:bCs/>
          <w:lang w:val="sl-SI"/>
        </w:rPr>
        <w:t xml:space="preserve">  </w:t>
      </w:r>
    </w:p>
    <w:p w:rsidR="00DF76D2" w:rsidRDefault="00DF76D2"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Pr>
          <w:rFonts w:ascii="Times New Roman" w:hAnsi="Times New Roman" w:cs="Times New Roman"/>
          <w:sz w:val="24"/>
          <w:szCs w:val="24"/>
          <w:lang w:val="sl-SI"/>
        </w:rPr>
        <w:t>sa partijama</w:t>
      </w:r>
    </w:p>
    <w:p w:rsidR="00DF76D2" w:rsidRPr="007A7D61" w:rsidRDefault="00DF76D2" w:rsidP="00162C92">
      <w:pPr>
        <w:pStyle w:val="normaluvuceni"/>
        <w:rPr>
          <w:rFonts w:ascii="Times New Roman" w:hAnsi="Times New Roman" w:cs="Times New Roman"/>
          <w:sz w:val="24"/>
          <w:szCs w:val="24"/>
          <w:lang w:val="sl-SI"/>
        </w:rPr>
      </w:pPr>
      <w:r>
        <w:rPr>
          <w:rFonts w:ascii="Times New Roman" w:hAnsi="Times New Roman" w:cs="Times New Roman"/>
          <w:sz w:val="24"/>
          <w:szCs w:val="24"/>
          <w:lang w:val="sl-SI"/>
        </w:rPr>
        <w:t>- medicinski i sanitetski potrošni materijal 33140000</w:t>
      </w:r>
    </w:p>
    <w:p w:rsidR="00DF76D2" w:rsidRPr="00162C92" w:rsidRDefault="00DF76D2"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7A7D61" w:rsidRDefault="00DF76D2" w:rsidP="00A437B0">
      <w:pPr>
        <w:jc w:val="both"/>
        <w:rPr>
          <w:b/>
          <w:bCs/>
          <w:i/>
          <w:iCs/>
          <w:color w:val="FF0000"/>
          <w:lang w:val="sr-Latn-CS"/>
        </w:rPr>
      </w:pPr>
    </w:p>
    <w:p w:rsidR="00DF76D2" w:rsidRDefault="00DF76D2" w:rsidP="00162C92">
      <w:pPr>
        <w:ind w:left="1416" w:firstLine="708"/>
        <w:jc w:val="both"/>
        <w:rPr>
          <w:b/>
          <w:bCs/>
          <w:lang w:val="sr-Latn-CS"/>
        </w:rPr>
      </w:pPr>
    </w:p>
    <w:p w:rsidR="00DF76D2" w:rsidRPr="007A7D61" w:rsidRDefault="00DF76D2"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DF76D2" w:rsidRDefault="00DF76D2" w:rsidP="009311B9">
      <w:pPr>
        <w:ind w:left="696" w:firstLine="24"/>
        <w:jc w:val="both"/>
        <w:rPr>
          <w:b/>
          <w:bCs/>
          <w:lang w:val="sl-SI"/>
        </w:rPr>
      </w:pPr>
      <w:r>
        <w:rPr>
          <w:b/>
          <w:bCs/>
          <w:lang w:val="sl-SI"/>
        </w:rPr>
        <w:t xml:space="preserve">             medicinskog i sanitetskog potrošnog materijala redni broj </w:t>
      </w:r>
      <w:r w:rsidR="00822514">
        <w:rPr>
          <w:b/>
          <w:bCs/>
          <w:lang w:val="sl-SI"/>
        </w:rPr>
        <w:t>12</w:t>
      </w:r>
      <w:r>
        <w:rPr>
          <w:b/>
          <w:bCs/>
          <w:lang w:val="sl-SI"/>
        </w:rPr>
        <w:t>/201</w:t>
      </w:r>
      <w:r w:rsidR="00822514">
        <w:rPr>
          <w:b/>
          <w:bCs/>
          <w:lang w:val="sl-SI"/>
        </w:rPr>
        <w:t>7</w:t>
      </w:r>
    </w:p>
    <w:p w:rsidR="00E12425" w:rsidRDefault="00E12425" w:rsidP="009311B9">
      <w:pPr>
        <w:ind w:left="696" w:firstLine="24"/>
        <w:jc w:val="both"/>
        <w:rPr>
          <w:b/>
          <w:bCs/>
          <w:lang w:val="sl-SI"/>
        </w:rPr>
      </w:pPr>
    </w:p>
    <w:p w:rsidR="00E12425" w:rsidRPr="007A7D61" w:rsidRDefault="00E12425" w:rsidP="009311B9">
      <w:pPr>
        <w:ind w:left="696" w:firstLine="24"/>
        <w:jc w:val="both"/>
        <w:rPr>
          <w:b/>
          <w:bCs/>
          <w:lang w:val="sl-SI"/>
        </w:rPr>
      </w:pPr>
    </w:p>
    <w:p w:rsidR="00DF76D2" w:rsidRPr="007A7D61" w:rsidRDefault="00DF76D2" w:rsidP="00162C92">
      <w:pPr>
        <w:jc w:val="both"/>
        <w:rPr>
          <w:b/>
          <w:bCs/>
          <w:lang w:val="sl-SI"/>
        </w:rPr>
      </w:pPr>
    </w:p>
    <w:p w:rsidR="00DF76D2" w:rsidRDefault="00DF76D2" w:rsidP="00445592">
      <w:pPr>
        <w:jc w:val="both"/>
        <w:rPr>
          <w:lang w:val="sl-SI"/>
        </w:rPr>
      </w:pPr>
      <w:r w:rsidRPr="007A7D61">
        <w:rPr>
          <w:b/>
          <w:bCs/>
          <w:lang w:val="sl-SI"/>
        </w:rPr>
        <w:t>PREDMET NABAVKE</w:t>
      </w:r>
      <w:r>
        <w:rPr>
          <w:lang w:val="sl-SI"/>
        </w:rPr>
        <w:t>: medicinski i sanitetski potrošni materijal</w:t>
      </w:r>
      <w:r w:rsidRPr="0088728C">
        <w:rPr>
          <w:b/>
          <w:bCs/>
          <w:lang w:val="sl-SI"/>
        </w:rPr>
        <w:t xml:space="preserve"> </w:t>
      </w:r>
      <w:r>
        <w:rPr>
          <w:lang w:val="sl-SI"/>
        </w:rPr>
        <w:t>prema opisu iz tehničke specifikacije</w:t>
      </w:r>
    </w:p>
    <w:p w:rsidR="00DF76D2" w:rsidRDefault="00DF76D2" w:rsidP="00445592">
      <w:pPr>
        <w:jc w:val="both"/>
        <w:rPr>
          <w:lang w:val="sl-SI"/>
        </w:rPr>
      </w:pPr>
    </w:p>
    <w:p w:rsidR="00DF76D2" w:rsidRDefault="00DF76D2" w:rsidP="00445592">
      <w:pPr>
        <w:jc w:val="both"/>
        <w:rPr>
          <w:lang w:val="sr-Latn-CS"/>
        </w:rPr>
      </w:pPr>
      <w:r w:rsidRPr="00C41FCA">
        <w:rPr>
          <w:b/>
          <w:bCs/>
        </w:rPr>
        <w:t xml:space="preserve">KVALITET:  </w:t>
      </w:r>
      <w:r>
        <w:rPr>
          <w:lang w:val="sr-Latn-CS"/>
        </w:rPr>
        <w:t>prema opisu predmeta nabavke</w:t>
      </w:r>
    </w:p>
    <w:p w:rsidR="00DF76D2" w:rsidRDefault="00DF76D2" w:rsidP="00445592">
      <w:pPr>
        <w:jc w:val="both"/>
        <w:rPr>
          <w:lang w:val="sr-Latn-CS"/>
        </w:rPr>
      </w:pPr>
    </w:p>
    <w:p w:rsidR="00DF76D2" w:rsidRPr="00086A1A" w:rsidRDefault="00DF76D2" w:rsidP="00445592">
      <w:pPr>
        <w:jc w:val="both"/>
        <w:rPr>
          <w:lang w:val="sr-Latn-CS"/>
        </w:rPr>
      </w:pPr>
      <w:r w:rsidRPr="00C41FCA">
        <w:rPr>
          <w:b/>
          <w:bCs/>
          <w:lang w:val="sl-SI"/>
        </w:rPr>
        <w:t xml:space="preserve">KOLIČINA: </w:t>
      </w:r>
      <w:r w:rsidRPr="00C41FCA">
        <w:rPr>
          <w:lang w:val="sl-SI"/>
        </w:rPr>
        <w:t>određena na godišnjem nivou</w:t>
      </w:r>
    </w:p>
    <w:p w:rsidR="00DF76D2" w:rsidRPr="007A7D61" w:rsidRDefault="00DF76D2" w:rsidP="00162C92">
      <w:pPr>
        <w:jc w:val="both"/>
        <w:rPr>
          <w:lang w:val="sl-SI"/>
        </w:rPr>
      </w:pPr>
    </w:p>
    <w:p w:rsidR="00DF76D2" w:rsidRDefault="00DF76D2" w:rsidP="00E03EC8">
      <w:pPr>
        <w:jc w:val="both"/>
        <w:rPr>
          <w:lang w:val="sl-SI"/>
        </w:rPr>
      </w:pPr>
      <w:r w:rsidRPr="007A7D61">
        <w:rPr>
          <w:b/>
          <w:bCs/>
          <w:lang w:val="sl-SI"/>
        </w:rPr>
        <w:t>CENA:</w:t>
      </w:r>
      <w:r>
        <w:rPr>
          <w:lang w:val="sl-SI"/>
        </w:rPr>
        <w:t xml:space="preserve"> </w:t>
      </w:r>
      <w:r w:rsidRPr="0012498B">
        <w:rPr>
          <w:lang w:val="sl-SI"/>
        </w:rPr>
        <w:t>fiksna</w:t>
      </w:r>
      <w:r>
        <w:rPr>
          <w:lang w:val="sl-SI"/>
        </w:rPr>
        <w:t xml:space="preserve"> do kraja ugovorenog posla</w:t>
      </w:r>
    </w:p>
    <w:p w:rsidR="00DF76D2" w:rsidRDefault="00DF76D2" w:rsidP="00E03EC8">
      <w:pPr>
        <w:jc w:val="both"/>
        <w:rPr>
          <w:lang w:val="sl-SI"/>
        </w:rPr>
      </w:pPr>
    </w:p>
    <w:p w:rsidR="00DF76D2" w:rsidRPr="00B12EF6" w:rsidRDefault="00DF76D2"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sidRPr="007A7D61">
        <w:rPr>
          <w:lang w:val="sl-SI"/>
        </w:rPr>
        <w:t xml:space="preserve">odloženo plaćanje, najmanje </w:t>
      </w:r>
      <w:r>
        <w:rPr>
          <w:lang w:val="sl-SI"/>
        </w:rPr>
        <w:t xml:space="preserve">90 dana </w:t>
      </w:r>
      <w:r w:rsidRPr="007A7D61">
        <w:rPr>
          <w:lang w:val="sl-SI"/>
        </w:rPr>
        <w:t>od dana nastanka DPO i za taj rok dospeća bez obračuna kamate;</w:t>
      </w:r>
    </w:p>
    <w:p w:rsidR="00DF76D2" w:rsidRPr="00564938" w:rsidRDefault="00DF76D2" w:rsidP="008E3453">
      <w:pPr>
        <w:jc w:val="both"/>
        <w:rPr>
          <w:lang w:val="sr-Latn-CS"/>
        </w:rPr>
      </w:pPr>
    </w:p>
    <w:p w:rsidR="00DF76D2" w:rsidRPr="009F2FAC" w:rsidRDefault="00DF76D2" w:rsidP="00E40B34">
      <w:pPr>
        <w:jc w:val="both"/>
        <w:rPr>
          <w:b/>
          <w:bCs/>
          <w:lang w:val="sl-SI"/>
        </w:rPr>
      </w:pPr>
      <w:r w:rsidRPr="009F2FAC">
        <w:rPr>
          <w:b/>
          <w:bCs/>
          <w:lang w:val="sl-SI"/>
        </w:rPr>
        <w:t xml:space="preserve">FINANSIJSKE GARANCIJE: </w:t>
      </w:r>
    </w:p>
    <w:p w:rsidR="00DF76D2" w:rsidRPr="009F2FAC" w:rsidRDefault="00DF76D2" w:rsidP="00E40B34">
      <w:pPr>
        <w:jc w:val="both"/>
        <w:rPr>
          <w:b/>
          <w:bCs/>
          <w:lang w:val="sl-SI"/>
        </w:rPr>
      </w:pPr>
      <w:r w:rsidRPr="009F2FAC">
        <w:rPr>
          <w:lang w:val="sl-SI"/>
        </w:rPr>
        <w:t>Ponuđač je obavezan da dostavi tražena sredstva finansijskog obezbeđenja, kako je navedeno Uputstvu ponuđačima kako da sačine ponudu, u tački 12 pod nazivom</w:t>
      </w:r>
      <w:r w:rsidRPr="009F2FAC">
        <w:rPr>
          <w:b/>
          <w:bCs/>
          <w:lang w:val="sl-SI"/>
        </w:rPr>
        <w:t xml:space="preserve"> »P</w:t>
      </w:r>
      <w:r w:rsidRPr="009F2FAC">
        <w:rPr>
          <w:b/>
          <w:bCs/>
        </w:rPr>
        <w:t>oda</w:t>
      </w:r>
      <w:r w:rsidRPr="009F2FAC">
        <w:rPr>
          <w:b/>
          <w:bCs/>
          <w:lang w:val="sl-SI"/>
        </w:rPr>
        <w:t xml:space="preserve">ci </w:t>
      </w:r>
      <w:r w:rsidRPr="009F2FAC">
        <w:rPr>
          <w:b/>
          <w:bCs/>
        </w:rPr>
        <w:t xml:space="preserve"> o vrsti, sadržini, načinu podnošenja, visini i rokovima obezbeđenja finansijskog ispunjenja obaveza ponuđača</w:t>
      </w:r>
      <w:r w:rsidRPr="009F2FAC">
        <w:rPr>
          <w:b/>
          <w:bCs/>
          <w:lang w:val="sl-SI"/>
        </w:rPr>
        <w:t>«.</w:t>
      </w:r>
    </w:p>
    <w:p w:rsidR="00DF76D2" w:rsidRPr="007A7D61" w:rsidRDefault="00DF76D2" w:rsidP="00E40B34">
      <w:pPr>
        <w:jc w:val="both"/>
        <w:rPr>
          <w:b/>
          <w:bCs/>
          <w:lang w:val="sl-SI"/>
        </w:rPr>
      </w:pPr>
    </w:p>
    <w:p w:rsidR="00DF76D2" w:rsidRDefault="00DF76D2" w:rsidP="00E40B34">
      <w:pPr>
        <w:jc w:val="both"/>
        <w:rPr>
          <w:b/>
          <w:bCs/>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24 sata nakon narudžbenice od strane naručioca</w:t>
      </w:r>
    </w:p>
    <w:p w:rsidR="00DF76D2" w:rsidRPr="007A7D61" w:rsidRDefault="00DF76D2" w:rsidP="00E40B34">
      <w:pPr>
        <w:jc w:val="both"/>
        <w:rPr>
          <w:b/>
          <w:bCs/>
          <w:lang w:val="sl-SI"/>
        </w:rPr>
      </w:pPr>
    </w:p>
    <w:p w:rsidR="00DF76D2" w:rsidRPr="007A7D61" w:rsidRDefault="00DF76D2"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DF76D2" w:rsidRPr="007A7D61" w:rsidRDefault="00DF76D2" w:rsidP="00E40B34">
      <w:pPr>
        <w:jc w:val="both"/>
        <w:rPr>
          <w:lang w:val="sl-SI"/>
        </w:rPr>
      </w:pPr>
    </w:p>
    <w:p w:rsidR="00DF76D2" w:rsidRDefault="00DF76D2" w:rsidP="00E40B34">
      <w:pPr>
        <w:jc w:val="both"/>
        <w:rPr>
          <w:lang w:val="sl-SI"/>
        </w:rPr>
      </w:pPr>
      <w:r w:rsidRPr="007A7D61">
        <w:rPr>
          <w:b/>
          <w:bCs/>
        </w:rPr>
        <w:t>ROK VAŽENJA PONUDE:</w:t>
      </w:r>
      <w:r>
        <w:rPr>
          <w:lang w:val="sl-SI"/>
        </w:rPr>
        <w:t xml:space="preserve"> ne može biti kraći od 120</w:t>
      </w:r>
      <w:r w:rsidRPr="007A7D61">
        <w:rPr>
          <w:lang w:val="sl-SI"/>
        </w:rPr>
        <w:t xml:space="preserve"> dana od dana otvaranja ponuda</w:t>
      </w:r>
    </w:p>
    <w:p w:rsidR="00DF76D2" w:rsidRPr="007A7D61" w:rsidRDefault="00DF76D2" w:rsidP="00E40B34">
      <w:pPr>
        <w:jc w:val="both"/>
        <w:rPr>
          <w:b/>
          <w:bCs/>
          <w:lang w:val="sl-SI"/>
        </w:rPr>
      </w:pPr>
    </w:p>
    <w:p w:rsidR="00DF76D2" w:rsidRDefault="00DF76D2" w:rsidP="00162C92">
      <w:pPr>
        <w:jc w:val="both"/>
        <w:rPr>
          <w:lang w:val="sl-SI"/>
        </w:rPr>
      </w:pPr>
      <w:r w:rsidRPr="007A7D61">
        <w:rPr>
          <w:b/>
          <w:bCs/>
          <w:lang w:val="sl-SI"/>
        </w:rPr>
        <w:t>KRITERIJUM ZA IZBOR PONUDE:</w:t>
      </w:r>
      <w:r w:rsidRPr="007A7D61">
        <w:rPr>
          <w:lang w:val="sl-SI"/>
        </w:rPr>
        <w:t xml:space="preserve"> </w:t>
      </w:r>
      <w:r>
        <w:rPr>
          <w:lang w:val="sl-SI"/>
        </w:rPr>
        <w:t>Izbor najpovoljnije ponude izvršiće se na osnovu kriterijuma:</w:t>
      </w:r>
    </w:p>
    <w:p w:rsidR="00DF76D2" w:rsidRPr="002E1B9B" w:rsidRDefault="00DF76D2" w:rsidP="00C73896">
      <w:pPr>
        <w:ind w:firstLine="720"/>
        <w:jc w:val="both"/>
        <w:rPr>
          <w:lang w:val="sl-SI"/>
        </w:rPr>
      </w:pPr>
    </w:p>
    <w:p w:rsidR="00DF76D2" w:rsidRDefault="00DF76D2" w:rsidP="00C73896">
      <w:pPr>
        <w:ind w:left="360"/>
        <w:jc w:val="both"/>
        <w:rPr>
          <w:lang w:val="sl-SI"/>
        </w:rPr>
      </w:pPr>
      <w:r w:rsidRPr="00C41819">
        <w:rPr>
          <w:b/>
          <w:bCs/>
          <w:lang w:val="sl-SI"/>
        </w:rPr>
        <w:t xml:space="preserve"> Najniža ponuđena cena </w:t>
      </w:r>
    </w:p>
    <w:p w:rsidR="00DF76D2" w:rsidRPr="007A7D61" w:rsidRDefault="00DF76D2" w:rsidP="00162C92">
      <w:pPr>
        <w:jc w:val="both"/>
        <w:rPr>
          <w:color w:val="FF0000"/>
          <w:lang w:val="sl-SI"/>
        </w:rPr>
      </w:pPr>
    </w:p>
    <w:p w:rsidR="00DF76D2" w:rsidRPr="007A7D61" w:rsidRDefault="00DF76D2" w:rsidP="00162C92">
      <w:pPr>
        <w:ind w:firstLine="720"/>
        <w:jc w:val="both"/>
        <w:rPr>
          <w:color w:val="FF0000"/>
          <w:lang w:val="sl-SI"/>
        </w:rPr>
      </w:pPr>
    </w:p>
    <w:p w:rsidR="00DF76D2" w:rsidRPr="00E8645C" w:rsidRDefault="00DF76D2" w:rsidP="00162C92">
      <w:pPr>
        <w:rPr>
          <w:lang w:val="sl-SI"/>
        </w:rPr>
      </w:pPr>
      <w:r w:rsidRPr="00C502F4">
        <w:rPr>
          <w:b/>
          <w:bCs/>
          <w:lang w:val="sl-SI"/>
        </w:rPr>
        <w:t>POSEBNA NAPOMENA</w:t>
      </w:r>
      <w:r w:rsidRPr="00E8645C">
        <w:rPr>
          <w:lang w:val="sl-SI"/>
        </w:rPr>
        <w:t>: Dostaviti uzorak prema tehničkoj specifikaciji</w:t>
      </w:r>
    </w:p>
    <w:p w:rsidR="00DF76D2" w:rsidRPr="00332491" w:rsidRDefault="00DF76D2" w:rsidP="00162C92">
      <w:pPr>
        <w:rPr>
          <w:color w:val="FF0000"/>
          <w:lang w:val="sl-SI"/>
        </w:rPr>
      </w:pPr>
    </w:p>
    <w:p w:rsidR="00DF76D2" w:rsidRPr="00332491" w:rsidRDefault="00DF76D2" w:rsidP="00162C92">
      <w:pPr>
        <w:rPr>
          <w:color w:val="FF0000"/>
          <w:lang w:val="sl-SI"/>
        </w:rPr>
      </w:pPr>
    </w:p>
    <w:p w:rsidR="00DF76D2" w:rsidRPr="00332491" w:rsidRDefault="00DF76D2" w:rsidP="00162C92">
      <w:pPr>
        <w:rPr>
          <w:color w:val="FF0000"/>
          <w:lang w:val="sl-SI"/>
        </w:rPr>
      </w:pPr>
    </w:p>
    <w:p w:rsidR="00DF76D2" w:rsidRPr="00332491" w:rsidRDefault="00DF76D2" w:rsidP="00162C92">
      <w:pPr>
        <w:pStyle w:val="Heading3"/>
        <w:jc w:val="left"/>
        <w:rPr>
          <w:color w:val="FF0000"/>
          <w:sz w:val="24"/>
          <w:szCs w:val="24"/>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Pr="007A7D61" w:rsidRDefault="00DF76D2" w:rsidP="00162C92">
      <w:pPr>
        <w:rPr>
          <w:lang w:val="sl-SI"/>
        </w:rPr>
      </w:pPr>
    </w:p>
    <w:p w:rsidR="00DF76D2" w:rsidRPr="009F2FAC" w:rsidRDefault="00DF76D2" w:rsidP="00162C92">
      <w:pPr>
        <w:pStyle w:val="Heading3"/>
        <w:ind w:left="2160" w:firstLine="720"/>
        <w:jc w:val="left"/>
        <w:rPr>
          <w:sz w:val="24"/>
          <w:szCs w:val="24"/>
        </w:rPr>
      </w:pPr>
      <w:r w:rsidRPr="009F2FAC">
        <w:rPr>
          <w:sz w:val="24"/>
          <w:szCs w:val="24"/>
        </w:rPr>
        <w:t>OBAVEZNI  USLOVI  ZA  UČEŠĆE</w:t>
      </w:r>
    </w:p>
    <w:p w:rsidR="00DF76D2" w:rsidRPr="009F2FAC" w:rsidRDefault="00DF76D2" w:rsidP="00162C92">
      <w:pPr>
        <w:jc w:val="center"/>
        <w:rPr>
          <w:b/>
          <w:bCs/>
          <w:lang w:val="sl-SI"/>
        </w:rPr>
      </w:pPr>
    </w:p>
    <w:p w:rsidR="00DF76D2" w:rsidRPr="009F2FAC" w:rsidRDefault="00DF76D2"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DF76D2" w:rsidRPr="009F2FAC" w:rsidRDefault="00DF76D2" w:rsidP="00162C92">
      <w:pPr>
        <w:jc w:val="both"/>
        <w:rPr>
          <w:b/>
          <w:bCs/>
          <w:lang w:val="sl-SI"/>
        </w:rPr>
      </w:pPr>
    </w:p>
    <w:p w:rsidR="00DF76D2" w:rsidRPr="009F2FAC" w:rsidRDefault="00DF76D2" w:rsidP="00162C92">
      <w:pPr>
        <w:jc w:val="both"/>
        <w:rPr>
          <w:b/>
          <w:bCs/>
          <w:lang w:val="sl-SI"/>
        </w:rPr>
      </w:pPr>
    </w:p>
    <w:p w:rsidR="00DF76D2" w:rsidRPr="009F2FAC" w:rsidRDefault="00DF76D2"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822514">
        <w:rPr>
          <w:b/>
          <w:bCs/>
          <w:lang w:val="sl-SI"/>
        </w:rPr>
        <w:t>12</w:t>
      </w:r>
      <w:r w:rsidRPr="009F2FAC">
        <w:rPr>
          <w:b/>
          <w:bCs/>
          <w:lang w:val="sl-SI"/>
        </w:rPr>
        <w:t>/201</w:t>
      </w:r>
      <w:r w:rsidR="00822514">
        <w:rPr>
          <w:b/>
          <w:bCs/>
          <w:lang w:val="sl-SI"/>
        </w:rPr>
        <w:t>7</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DF76D2" w:rsidRPr="009F2FAC" w:rsidRDefault="00DF76D2" w:rsidP="00162C92">
      <w:pPr>
        <w:jc w:val="both"/>
        <w:rPr>
          <w:lang w:val="sl-SI"/>
        </w:rPr>
      </w:pPr>
    </w:p>
    <w:p w:rsidR="00DF76D2" w:rsidRPr="007A7D61" w:rsidRDefault="00DF76D2" w:rsidP="00162C92">
      <w:pPr>
        <w:jc w:val="both"/>
        <w:rPr>
          <w:u w:val="single"/>
          <w:lang w:val="sl-SI"/>
        </w:rPr>
      </w:pPr>
    </w:p>
    <w:p w:rsidR="00DF76D2" w:rsidRPr="007A7D61" w:rsidRDefault="00DF76D2" w:rsidP="00162C92">
      <w:pPr>
        <w:ind w:firstLine="720"/>
        <w:jc w:val="both"/>
        <w:rPr>
          <w:lang w:val="sl-SI"/>
        </w:rPr>
      </w:pPr>
      <w:r w:rsidRPr="007A7D61">
        <w:rPr>
          <w:lang w:val="sl-SI"/>
        </w:rPr>
        <w:t xml:space="preserve">1. da je registrovan kod nadležnog organa, odnosno upisan u odgovarajući registar;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DF76D2" w:rsidRPr="007A7D61" w:rsidRDefault="00DF76D2" w:rsidP="00162C92">
      <w:pPr>
        <w:jc w:val="both"/>
        <w:rPr>
          <w:lang w:val="sl-SI"/>
        </w:rPr>
      </w:pPr>
    </w:p>
    <w:p w:rsidR="00DF76D2" w:rsidRPr="007A7D61" w:rsidRDefault="00DF76D2"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DF76D2" w:rsidRPr="007A7D61" w:rsidRDefault="00DF76D2" w:rsidP="00162C92">
      <w:pPr>
        <w:jc w:val="both"/>
        <w:rPr>
          <w:lang w:val="sl-SI"/>
        </w:rPr>
      </w:pPr>
      <w:r w:rsidRPr="007A7D61">
        <w:rPr>
          <w:lang w:val="sl-SI"/>
        </w:rPr>
        <w:tab/>
      </w:r>
    </w:p>
    <w:p w:rsidR="00DF76D2" w:rsidRPr="007A7D61" w:rsidRDefault="00DF76D2"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DF76D2" w:rsidRPr="007A7D61" w:rsidRDefault="00DF76D2" w:rsidP="00162C92">
      <w:pPr>
        <w:jc w:val="both"/>
        <w:rPr>
          <w:lang w:val="sl-SI"/>
        </w:rPr>
      </w:pPr>
    </w:p>
    <w:p w:rsidR="00DF76D2" w:rsidRPr="007A7D61" w:rsidRDefault="00DF76D2"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DF76D2" w:rsidRPr="00A373DE" w:rsidRDefault="00DF76D2" w:rsidP="00162C92">
      <w:pPr>
        <w:jc w:val="both"/>
        <w:rPr>
          <w:color w:val="FF0000"/>
          <w:lang w:val="sl-SI"/>
        </w:rPr>
      </w:pP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rPr>
          <w:b/>
          <w:bCs/>
          <w:lang w:val="sl-SI"/>
        </w:rPr>
      </w:pPr>
    </w:p>
    <w:p w:rsidR="00DF76D2" w:rsidRPr="007A7D61" w:rsidRDefault="00DF76D2" w:rsidP="00162C92">
      <w:pPr>
        <w:pStyle w:val="BodyText"/>
        <w:rPr>
          <w:b/>
          <w:bCs/>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DF76D2" w:rsidRDefault="00DF76D2" w:rsidP="00162C92">
      <w:pPr>
        <w:jc w:val="both"/>
        <w:rPr>
          <w:lang w:val="sl-SI"/>
        </w:rPr>
      </w:pPr>
    </w:p>
    <w:p w:rsidR="006C1999" w:rsidRDefault="006C1999" w:rsidP="001B6C02">
      <w:pPr>
        <w:rPr>
          <w:lang w:val="sl-SI"/>
        </w:rPr>
      </w:pPr>
    </w:p>
    <w:p w:rsidR="00A82D1B" w:rsidRPr="009F2FAC" w:rsidRDefault="00A82D1B" w:rsidP="001B6C02">
      <w:pPr>
        <w:rPr>
          <w:lang w:val="sl-SI"/>
        </w:rPr>
      </w:pPr>
    </w:p>
    <w:p w:rsidR="00DF76D2" w:rsidRPr="009F2FAC" w:rsidRDefault="00DF76D2" w:rsidP="00162C92">
      <w:pPr>
        <w:pStyle w:val="BodyText"/>
        <w:jc w:val="center"/>
        <w:rPr>
          <w:b/>
          <w:bCs/>
          <w:lang w:val="sl-SI"/>
        </w:rPr>
      </w:pPr>
      <w:r w:rsidRPr="009F2FAC">
        <w:rPr>
          <w:b/>
          <w:bCs/>
          <w:lang w:val="sl-SI"/>
        </w:rPr>
        <w:t>UPUTSTVO</w:t>
      </w:r>
    </w:p>
    <w:p w:rsidR="00DF76D2" w:rsidRPr="009F2FAC" w:rsidRDefault="00DF76D2" w:rsidP="00162C92">
      <w:pPr>
        <w:pStyle w:val="BodyText"/>
        <w:ind w:left="1440"/>
        <w:rPr>
          <w:b/>
          <w:bCs/>
          <w:lang w:val="sl-SI"/>
        </w:rPr>
      </w:pPr>
      <w:r w:rsidRPr="009F2FAC">
        <w:rPr>
          <w:b/>
          <w:bCs/>
          <w:lang w:val="sl-SI"/>
        </w:rPr>
        <w:t>o načinu kako se dokazuje ispunjenost OBAVEZNIH uslova iz</w:t>
      </w:r>
    </w:p>
    <w:p w:rsidR="00DF76D2" w:rsidRPr="009F2FAC" w:rsidRDefault="00DF76D2"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DF76D2" w:rsidRPr="009F2FAC" w:rsidRDefault="00DF76D2" w:rsidP="00162C92">
      <w:pPr>
        <w:pStyle w:val="BodyText"/>
        <w:rPr>
          <w:lang w:val="sl-SI"/>
        </w:rPr>
      </w:pPr>
    </w:p>
    <w:p w:rsidR="00DF76D2" w:rsidRPr="009F2FAC" w:rsidRDefault="00DF76D2"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DF76D2" w:rsidRPr="009F2FAC" w:rsidRDefault="00DF76D2"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DF76D2" w:rsidRPr="009D7108" w:rsidRDefault="00DF76D2" w:rsidP="004F4713">
      <w:pPr>
        <w:jc w:val="both"/>
        <w:rPr>
          <w:lang w:val="sr-Latn-CS"/>
        </w:rPr>
      </w:pPr>
      <w:r w:rsidRPr="009D7108">
        <w:t>5) važeće dozvole</w:t>
      </w:r>
    </w:p>
    <w:p w:rsidR="00DF76D2" w:rsidRPr="00BC19BF" w:rsidRDefault="00DF76D2" w:rsidP="00EC0B0E">
      <w:pPr>
        <w:ind w:firstLine="384"/>
        <w:jc w:val="both"/>
        <w:rPr>
          <w:color w:val="FF0000"/>
          <w:lang w:val="sr-Latn-CS"/>
        </w:rPr>
      </w:pPr>
      <w:r w:rsidRPr="009D7108">
        <w:t xml:space="preserve"> </w:t>
      </w:r>
      <w:r w:rsidRPr="009D7108">
        <w:rPr>
          <w:lang w:val="sr-Latn-CS"/>
        </w:rPr>
        <w:t>a) za obavljanje odgovarajuće delatnosti, izdate od strane nadležnog organa (rešenje Ministarstva zdravlja Republike Srbije da ponuđač može da se bavi prometom medicinskim sredstvima na veliko shodno čl.123, a u vezi sa čl.120. stav 1. i 2., čl.121, 129, 13</w:t>
      </w:r>
      <w:r w:rsidRPr="00EC0B0E">
        <w:rPr>
          <w:lang w:val="sr-Latn-CS"/>
        </w:rPr>
        <w:t>7 i 138 Zakona o lekovima i medicinskim sredstvima (“Sl.glasnik RS”, br.30/2010 i 107/2012)</w:t>
      </w:r>
      <w:r w:rsidR="00EC0B0E" w:rsidRPr="00EC0B0E">
        <w:rPr>
          <w:lang w:val="sr-Latn-CS"/>
        </w:rPr>
        <w:t xml:space="preserve"> i</w:t>
      </w:r>
      <w:r w:rsidRPr="00EC0B0E">
        <w:rPr>
          <w:lang w:val="sr-Latn-CS"/>
        </w:rPr>
        <w:t xml:space="preserve"> </w:t>
      </w:r>
      <w:r w:rsidR="00EC0B0E" w:rsidRPr="00EC0B0E">
        <w:rPr>
          <w:lang w:val="sr-Latn-CS"/>
        </w:rPr>
        <w:t>člana 94 stav 5 Zakona o medicinskim sredstvima (“Sl.glasnik RS”, br. 105/2017)</w:t>
      </w:r>
      <w:r w:rsidR="00EC0B0E" w:rsidRPr="00BC19BF">
        <w:rPr>
          <w:color w:val="FF0000"/>
          <w:lang w:val="sr-Latn-CS"/>
        </w:rPr>
        <w:t xml:space="preserve"> </w:t>
      </w:r>
    </w:p>
    <w:p w:rsidR="00A82D1B" w:rsidRDefault="00A82D1B" w:rsidP="004F4713">
      <w:pPr>
        <w:ind w:left="384"/>
        <w:jc w:val="both"/>
        <w:rPr>
          <w:lang w:val="sr-Latn-RS"/>
        </w:rPr>
      </w:pPr>
    </w:p>
    <w:p w:rsidR="00BC19BF" w:rsidRDefault="00DF76D2" w:rsidP="004F4713">
      <w:pPr>
        <w:ind w:left="384"/>
        <w:jc w:val="both"/>
        <w:rPr>
          <w:lang w:val="sr-Latn-RS"/>
        </w:rPr>
      </w:pPr>
      <w:r w:rsidRPr="009D7108">
        <w:t xml:space="preserve">b) za promet ponuđenog sredstva izdatu od strane Agencije </w:t>
      </w:r>
      <w:r w:rsidR="00BC19BF">
        <w:t>za lekove i medicinska sredstva</w:t>
      </w:r>
    </w:p>
    <w:p w:rsidR="00DF76D2" w:rsidRDefault="00DF76D2" w:rsidP="00BC19BF">
      <w:pPr>
        <w:jc w:val="both"/>
        <w:rPr>
          <w:lang w:val="sr-Latn-RS"/>
        </w:rPr>
      </w:pPr>
      <w:r w:rsidRPr="009D7108">
        <w:t>Srbije</w:t>
      </w:r>
    </w:p>
    <w:p w:rsidR="00A82D1B" w:rsidRDefault="00A82D1B" w:rsidP="00C92E6E">
      <w:pPr>
        <w:ind w:firstLine="384"/>
        <w:jc w:val="both"/>
        <w:rPr>
          <w:lang w:val="sr-Latn-RS"/>
        </w:rPr>
      </w:pPr>
    </w:p>
    <w:p w:rsidR="00C92E6E" w:rsidRPr="00C92E6E" w:rsidRDefault="00C92E6E" w:rsidP="00C92E6E">
      <w:pPr>
        <w:ind w:firstLine="384"/>
        <w:jc w:val="both"/>
        <w:rPr>
          <w:lang w:val="en-US"/>
        </w:rPr>
      </w:pPr>
      <w:r>
        <w:rPr>
          <w:lang w:val="sr-Latn-RS"/>
        </w:rPr>
        <w:t>c</w:t>
      </w:r>
      <w:r w:rsidRPr="00C92E6E">
        <w:rPr>
          <w:lang w:val="sr-Latn-RS"/>
        </w:rPr>
        <w:t>)</w:t>
      </w:r>
      <w:r w:rsidRPr="00C92E6E">
        <w:rPr>
          <w:lang w:val="en-US"/>
        </w:rPr>
        <w:t xml:space="preserve"> </w:t>
      </w:r>
      <w:r w:rsidRPr="00C92E6E">
        <w:rPr>
          <w:lang w:val="pl-PL"/>
        </w:rPr>
        <w:t xml:space="preserve"> ovlašćenje proizvođača ili nosioca dozvole za promet predmeta nabavke</w:t>
      </w:r>
      <w:r w:rsidRPr="00F729D8">
        <w:rPr>
          <w:b/>
          <w:lang w:val="sr-Latn-CS"/>
        </w:rPr>
        <w:t xml:space="preserve">  </w:t>
      </w:r>
    </w:p>
    <w:p w:rsidR="00EC0B0E" w:rsidRDefault="00EC0B0E" w:rsidP="00C92E6E">
      <w:pPr>
        <w:pStyle w:val="ListParagraph"/>
        <w:ind w:left="0" w:firstLine="384"/>
        <w:jc w:val="both"/>
        <w:rPr>
          <w:lang w:val="pl-PL"/>
        </w:rPr>
      </w:pPr>
    </w:p>
    <w:p w:rsidR="00C92E6E" w:rsidRPr="00A82D1B" w:rsidRDefault="00C92E6E" w:rsidP="00A82D1B">
      <w:pPr>
        <w:pStyle w:val="ListParagraph"/>
        <w:ind w:left="0" w:firstLine="384"/>
        <w:jc w:val="both"/>
        <w:rPr>
          <w:lang w:val="sr-Latn-CS"/>
        </w:rPr>
      </w:pPr>
      <w:r>
        <w:rPr>
          <w:lang w:val="pl-PL"/>
        </w:rPr>
        <w:t>P</w:t>
      </w:r>
      <w:r w:rsidRPr="00C129B2">
        <w:rPr>
          <w:lang w:val="pl-PL"/>
        </w:rPr>
        <w:t xml:space="preserve">onuđač je dužan da dostavi </w:t>
      </w:r>
      <w:r>
        <w:rPr>
          <w:lang w:val="pl-PL"/>
        </w:rPr>
        <w:t xml:space="preserve">ugovor ili </w:t>
      </w:r>
      <w:r w:rsidRPr="00C129B2">
        <w:rPr>
          <w:lang w:val="pl-PL"/>
        </w:rPr>
        <w:t>ovlašćenje proizvođača ili nosioca dozvole za promet</w:t>
      </w:r>
      <w:r>
        <w:rPr>
          <w:lang w:val="pl-PL"/>
        </w:rPr>
        <w:t xml:space="preserve"> </w:t>
      </w:r>
      <w:r w:rsidRPr="00C129B2">
        <w:rPr>
          <w:lang w:val="pl-PL"/>
        </w:rPr>
        <w:t xml:space="preserve">kojim ga proizvođač </w:t>
      </w:r>
      <w:r>
        <w:rPr>
          <w:lang w:val="pl-PL"/>
        </w:rPr>
        <w:t>ili nosilac</w:t>
      </w:r>
      <w:r w:rsidRPr="00C129B2">
        <w:rPr>
          <w:lang w:val="pl-PL"/>
        </w:rPr>
        <w:t xml:space="preserve"> dozvole za promet</w:t>
      </w:r>
      <w:r>
        <w:rPr>
          <w:lang w:val="pl-PL"/>
        </w:rPr>
        <w:t xml:space="preserve"> </w:t>
      </w:r>
      <w:r w:rsidRPr="00C129B2">
        <w:rPr>
          <w:lang w:val="pl-PL"/>
        </w:rPr>
        <w:t xml:space="preserve">ovlašćuje da može da učestvuje na tenderu, za ponudu </w:t>
      </w:r>
      <w:r>
        <w:rPr>
          <w:lang w:val="pl-PL"/>
        </w:rPr>
        <w:t xml:space="preserve">sredstava za medicinski i sanitetski potrošni materijal </w:t>
      </w:r>
      <w:r w:rsidRPr="00C129B2">
        <w:rPr>
          <w:lang w:val="pl-PL"/>
        </w:rPr>
        <w:t xml:space="preserve">tog proizvođača ili nosioca dozvole </w:t>
      </w:r>
      <w:r w:rsidRPr="00C129B2">
        <w:rPr>
          <w:lang w:val="pl-PL"/>
        </w:rPr>
        <w:lastRenderedPageBreak/>
        <w:t>za promet (tra</w:t>
      </w:r>
      <w:r>
        <w:rPr>
          <w:lang w:val="pl-PL"/>
        </w:rPr>
        <w:t>žiti konkretno za javnu nabavku</w:t>
      </w:r>
      <w:r w:rsidRPr="00C92E6E">
        <w:rPr>
          <w:lang w:val="pl-PL"/>
        </w:rPr>
        <w:t xml:space="preserve"> </w:t>
      </w:r>
      <w:r>
        <w:rPr>
          <w:lang w:val="pl-PL"/>
        </w:rPr>
        <w:t>medicinski i sanitetski potrošni materijal</w:t>
      </w:r>
      <w:r w:rsidRPr="00C129B2">
        <w:rPr>
          <w:lang w:val="pl-PL"/>
        </w:rPr>
        <w:t xml:space="preserve"> </w:t>
      </w:r>
      <w:r>
        <w:rPr>
          <w:lang w:val="pl-PL"/>
        </w:rPr>
        <w:t xml:space="preserve">za </w:t>
      </w:r>
      <w:r w:rsidRPr="00C129B2">
        <w:rPr>
          <w:lang w:val="pl-PL"/>
        </w:rPr>
        <w:t>Institut za neonatologiju. Navest</w:t>
      </w:r>
      <w:r w:rsidR="00A82D1B">
        <w:rPr>
          <w:lang w:val="pl-PL"/>
        </w:rPr>
        <w:t>i naziv Instituta u ovlašćenju).</w:t>
      </w:r>
    </w:p>
    <w:p w:rsidR="00DF76D2" w:rsidRPr="009D7108" w:rsidRDefault="00DF76D2"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DF76D2" w:rsidRPr="009D7108" w:rsidRDefault="00DF76D2"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DF76D2" w:rsidRPr="009D7108" w:rsidRDefault="00DF76D2"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DF76D2" w:rsidRPr="009D7108" w:rsidRDefault="00DF76D2" w:rsidP="004F4713">
      <w:pPr>
        <w:jc w:val="both"/>
        <w:rPr>
          <w:lang w:val="sr-Latn-CS"/>
        </w:rPr>
      </w:pPr>
      <w:r w:rsidRPr="009D7108">
        <w:t>5) važeće dozvole</w:t>
      </w:r>
    </w:p>
    <w:p w:rsidR="00DF76D2" w:rsidRPr="009D7108" w:rsidRDefault="00DF76D2" w:rsidP="004F4713">
      <w:pPr>
        <w:ind w:firstLine="384"/>
        <w:jc w:val="both"/>
        <w:rPr>
          <w:lang w:val="sr-Latn-CS"/>
        </w:rPr>
      </w:pPr>
      <w:r w:rsidRPr="009D7108">
        <w:t xml:space="preserve"> </w:t>
      </w:r>
      <w:r w:rsidRPr="009D7108">
        <w:rPr>
          <w:lang w:val="sr-Latn-CS"/>
        </w:rPr>
        <w:t>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w:t>
      </w:r>
      <w:r w:rsidR="00A82D1B" w:rsidRPr="00A82D1B">
        <w:rPr>
          <w:lang w:val="sr-Latn-CS"/>
        </w:rPr>
        <w:t xml:space="preserve"> </w:t>
      </w:r>
      <w:r w:rsidR="00A82D1B" w:rsidRPr="00EC0B0E">
        <w:rPr>
          <w:lang w:val="sr-Latn-CS"/>
        </w:rPr>
        <w:t>i člana 94 stav 5 Zakona o medicinskim sredstvima (“Sl.glasnik RS”, br. 105/2017)</w:t>
      </w:r>
      <w:r w:rsidR="00A82D1B" w:rsidRPr="00BC19BF">
        <w:rPr>
          <w:color w:val="FF0000"/>
          <w:lang w:val="sr-Latn-CS"/>
        </w:rPr>
        <w:t xml:space="preserve"> </w:t>
      </w:r>
      <w:r w:rsidRPr="009D7108">
        <w:rPr>
          <w:lang w:val="sr-Latn-CS"/>
        </w:rPr>
        <w:t xml:space="preserve"> </w:t>
      </w:r>
    </w:p>
    <w:p w:rsidR="00A82D1B" w:rsidRDefault="00A82D1B" w:rsidP="004F4713">
      <w:pPr>
        <w:ind w:left="384"/>
        <w:jc w:val="both"/>
        <w:rPr>
          <w:lang w:val="sr-Latn-RS"/>
        </w:rPr>
      </w:pPr>
    </w:p>
    <w:p w:rsidR="00DF76D2" w:rsidRDefault="00DF76D2" w:rsidP="004F4713">
      <w:pPr>
        <w:ind w:left="384"/>
        <w:jc w:val="both"/>
        <w:rPr>
          <w:lang w:val="sr-Latn-RS"/>
        </w:rPr>
      </w:pPr>
      <w:r w:rsidRPr="009D7108">
        <w:t>b) za promet ponuđenog sredstva izdatu od strane Agencije za lekove i medicinska sredstva Srbije</w:t>
      </w:r>
    </w:p>
    <w:p w:rsidR="00A82D1B" w:rsidRDefault="00A82D1B" w:rsidP="00C92E6E">
      <w:pPr>
        <w:ind w:firstLine="384"/>
        <w:jc w:val="both"/>
        <w:rPr>
          <w:lang w:val="sr-Latn-RS"/>
        </w:rPr>
      </w:pPr>
    </w:p>
    <w:p w:rsidR="00A82D1B" w:rsidRDefault="00C92E6E" w:rsidP="00C92E6E">
      <w:pPr>
        <w:ind w:firstLine="384"/>
        <w:jc w:val="both"/>
        <w:rPr>
          <w:lang w:val="pl-PL"/>
        </w:rPr>
      </w:pPr>
      <w:r>
        <w:rPr>
          <w:lang w:val="sr-Latn-RS"/>
        </w:rPr>
        <w:t>c</w:t>
      </w:r>
      <w:r w:rsidRPr="00C92E6E">
        <w:rPr>
          <w:lang w:val="sr-Latn-RS"/>
        </w:rPr>
        <w:t>)</w:t>
      </w:r>
      <w:r w:rsidRPr="00C92E6E">
        <w:rPr>
          <w:lang w:val="en-US"/>
        </w:rPr>
        <w:t xml:space="preserve"> </w:t>
      </w:r>
      <w:r w:rsidRPr="00C92E6E">
        <w:rPr>
          <w:lang w:val="pl-PL"/>
        </w:rPr>
        <w:t xml:space="preserve"> ovlašćenje proizvođača ili nosioca dozvole za promet predmeta nabavke</w:t>
      </w:r>
    </w:p>
    <w:p w:rsidR="00C92E6E" w:rsidRPr="00C92E6E" w:rsidRDefault="00C92E6E" w:rsidP="00C92E6E">
      <w:pPr>
        <w:ind w:firstLine="384"/>
        <w:jc w:val="both"/>
        <w:rPr>
          <w:lang w:val="en-US"/>
        </w:rPr>
      </w:pPr>
      <w:r w:rsidRPr="00F729D8">
        <w:rPr>
          <w:b/>
          <w:lang w:val="sr-Latn-CS"/>
        </w:rPr>
        <w:t xml:space="preserve">  </w:t>
      </w:r>
    </w:p>
    <w:p w:rsidR="00C92E6E" w:rsidRPr="00B96B93" w:rsidRDefault="00C92E6E" w:rsidP="00C92E6E">
      <w:pPr>
        <w:pStyle w:val="ListParagraph"/>
        <w:ind w:left="0" w:firstLine="384"/>
        <w:jc w:val="both"/>
        <w:rPr>
          <w:lang w:val="sr-Latn-CS"/>
        </w:rPr>
      </w:pPr>
      <w:r>
        <w:rPr>
          <w:lang w:val="pl-PL"/>
        </w:rPr>
        <w:t>P</w:t>
      </w:r>
      <w:r w:rsidRPr="00C129B2">
        <w:rPr>
          <w:lang w:val="pl-PL"/>
        </w:rPr>
        <w:t xml:space="preserve">onuđač je dužan da dostavi </w:t>
      </w:r>
      <w:r>
        <w:rPr>
          <w:lang w:val="pl-PL"/>
        </w:rPr>
        <w:t xml:space="preserve">ugovor ili </w:t>
      </w:r>
      <w:r w:rsidRPr="00C129B2">
        <w:rPr>
          <w:lang w:val="pl-PL"/>
        </w:rPr>
        <w:t>ovlašćenje proizvođača ili nosioca dozvole za promet</w:t>
      </w:r>
      <w:r>
        <w:rPr>
          <w:lang w:val="pl-PL"/>
        </w:rPr>
        <w:t xml:space="preserve"> </w:t>
      </w:r>
      <w:r w:rsidRPr="00C129B2">
        <w:rPr>
          <w:lang w:val="pl-PL"/>
        </w:rPr>
        <w:t xml:space="preserve">kojim ga proizvođač </w:t>
      </w:r>
      <w:r>
        <w:rPr>
          <w:lang w:val="pl-PL"/>
        </w:rPr>
        <w:t>ili nosilac</w:t>
      </w:r>
      <w:r w:rsidRPr="00C129B2">
        <w:rPr>
          <w:lang w:val="pl-PL"/>
        </w:rPr>
        <w:t xml:space="preserve"> dozvole za promet</w:t>
      </w:r>
      <w:r>
        <w:rPr>
          <w:lang w:val="pl-PL"/>
        </w:rPr>
        <w:t xml:space="preserve"> </w:t>
      </w:r>
      <w:r w:rsidRPr="00C129B2">
        <w:rPr>
          <w:lang w:val="pl-PL"/>
        </w:rPr>
        <w:t xml:space="preserve">ovlašćuje da može da učestvuje na tenderu, za ponudu </w:t>
      </w:r>
      <w:r>
        <w:rPr>
          <w:lang w:val="pl-PL"/>
        </w:rPr>
        <w:t xml:space="preserve">sredstava za medicinski i sanitetski potrošni materijal </w:t>
      </w:r>
      <w:r w:rsidRPr="00C129B2">
        <w:rPr>
          <w:lang w:val="pl-PL"/>
        </w:rPr>
        <w:t>tog proizvođača ili nosioca dozvole za promet (tra</w:t>
      </w:r>
      <w:r>
        <w:rPr>
          <w:lang w:val="pl-PL"/>
        </w:rPr>
        <w:t>žiti konkretno za javnu nabavku</w:t>
      </w:r>
      <w:r w:rsidRPr="00C92E6E">
        <w:rPr>
          <w:lang w:val="pl-PL"/>
        </w:rPr>
        <w:t xml:space="preserve"> </w:t>
      </w:r>
      <w:r>
        <w:rPr>
          <w:lang w:val="pl-PL"/>
        </w:rPr>
        <w:t>medicinski i sanitetski potrošni materijal</w:t>
      </w:r>
      <w:r w:rsidRPr="00C129B2">
        <w:rPr>
          <w:lang w:val="pl-PL"/>
        </w:rPr>
        <w:t xml:space="preserve"> </w:t>
      </w:r>
      <w:r>
        <w:rPr>
          <w:lang w:val="pl-PL"/>
        </w:rPr>
        <w:t xml:space="preserve">za </w:t>
      </w:r>
      <w:r w:rsidRPr="00C129B2">
        <w:rPr>
          <w:lang w:val="pl-PL"/>
        </w:rPr>
        <w:t>Institut za neonatologiju. Navesti naziv Instituta u ovlašćenju).</w:t>
      </w:r>
    </w:p>
    <w:p w:rsidR="00DF76D2" w:rsidRDefault="00DF76D2" w:rsidP="004F4713">
      <w:pPr>
        <w:pStyle w:val="BodyText"/>
        <w:rPr>
          <w:lang w:val="sr-Latn-RS"/>
        </w:rPr>
      </w:pPr>
    </w:p>
    <w:p w:rsidR="00A82D1B" w:rsidRDefault="00A82D1B" w:rsidP="004F4713">
      <w:pPr>
        <w:pStyle w:val="BodyText"/>
        <w:rPr>
          <w:lang w:val="sr-Latn-RS"/>
        </w:rPr>
      </w:pPr>
    </w:p>
    <w:p w:rsidR="00A82D1B" w:rsidRDefault="00A82D1B" w:rsidP="004F4713">
      <w:pPr>
        <w:pStyle w:val="BodyText"/>
        <w:rPr>
          <w:lang w:val="sr-Latn-RS"/>
        </w:rPr>
      </w:pPr>
    </w:p>
    <w:p w:rsidR="00A82D1B" w:rsidRDefault="00A82D1B" w:rsidP="004F4713">
      <w:pPr>
        <w:pStyle w:val="BodyText"/>
        <w:rPr>
          <w:b/>
          <w:bCs/>
          <w:lang w:val="sr-Latn-CS"/>
        </w:rPr>
      </w:pPr>
    </w:p>
    <w:p w:rsidR="00DF76D2" w:rsidRPr="002415B1" w:rsidRDefault="00DF76D2"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DF76D2" w:rsidRPr="00380D1B" w:rsidRDefault="00DF76D2" w:rsidP="004F4713">
      <w:pPr>
        <w:pStyle w:val="BodyText"/>
        <w:rPr>
          <w:b/>
          <w:bCs/>
          <w:lang w:val="sl-SI"/>
        </w:rPr>
      </w:pPr>
    </w:p>
    <w:p w:rsidR="00DF76D2" w:rsidRPr="009D7108" w:rsidRDefault="00DF76D2"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D7108" w:rsidRDefault="00DF76D2" w:rsidP="004F4713">
      <w:pPr>
        <w:pStyle w:val="Normal1"/>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00A82D1B">
        <w:rPr>
          <w:rFonts w:ascii="Times New Roman" w:hAnsi="Times New Roman" w:cs="Times New Roman"/>
          <w:sz w:val="24"/>
          <w:szCs w:val="24"/>
          <w:lang w:val="sl-SI"/>
        </w:rPr>
        <w:t>č</w:t>
      </w:r>
      <w:r w:rsidRPr="009D7108">
        <w:rPr>
          <w:rFonts w:ascii="Times New Roman" w:hAnsi="Times New Roman" w:cs="Times New Roman"/>
          <w:sz w:val="24"/>
          <w:szCs w:val="24"/>
          <w:lang w:val="sl-SI"/>
        </w:rPr>
        <w:t>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DF76D2" w:rsidRPr="00DC6965" w:rsidRDefault="00DF76D2" w:rsidP="004F4713">
      <w:pPr>
        <w:jc w:val="both"/>
        <w:rPr>
          <w:lang w:val="sr-Latn-CS"/>
        </w:rPr>
      </w:pPr>
    </w:p>
    <w:p w:rsidR="00DF76D2" w:rsidRPr="007A7D61" w:rsidRDefault="00DF76D2"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DF76D2" w:rsidRPr="009D7108" w:rsidRDefault="00DF76D2" w:rsidP="004F4713">
      <w:pPr>
        <w:jc w:val="both"/>
        <w:rPr>
          <w:lang w:val="sl-SI"/>
        </w:rPr>
      </w:pPr>
      <w:r w:rsidRPr="007A7D61">
        <w:rPr>
          <w:lang w:val="sl-SI"/>
        </w:rPr>
        <w:tab/>
      </w:r>
    </w:p>
    <w:p w:rsidR="00DF76D2" w:rsidRPr="009D7108" w:rsidRDefault="00DF76D2"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DF76D2" w:rsidRPr="009D7108" w:rsidRDefault="00DF76D2" w:rsidP="004F4713">
      <w:pPr>
        <w:jc w:val="both"/>
        <w:rPr>
          <w:lang w:val="sr-Latn-CS"/>
        </w:rPr>
      </w:pPr>
    </w:p>
    <w:p w:rsidR="00DF76D2" w:rsidRDefault="00DF76D2"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DF76D2" w:rsidRDefault="00DF76D2"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DF76D2" w:rsidRDefault="00DF76D2" w:rsidP="004F4713">
      <w:pPr>
        <w:jc w:val="both"/>
        <w:rPr>
          <w:lang w:val="sr-Latn-CS"/>
        </w:rPr>
      </w:pPr>
    </w:p>
    <w:p w:rsidR="00DF76D2" w:rsidRPr="00DE7187" w:rsidRDefault="00DF76D2"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DF76D2" w:rsidRPr="00DE7187" w:rsidRDefault="00DF76D2" w:rsidP="004F4713">
      <w:pPr>
        <w:rPr>
          <w:lang w:val="sr-Latn-CS"/>
        </w:rPr>
      </w:pPr>
    </w:p>
    <w:p w:rsidR="00DF76D2" w:rsidRDefault="00DF76D2" w:rsidP="004F4713">
      <w:pPr>
        <w:rPr>
          <w:lang w:val="sl-SI"/>
        </w:rPr>
      </w:pPr>
    </w:p>
    <w:p w:rsidR="00DF76D2" w:rsidRDefault="00DF76D2" w:rsidP="004F4713">
      <w:pPr>
        <w:rPr>
          <w:lang w:val="sl-SI"/>
        </w:rPr>
      </w:pPr>
    </w:p>
    <w:p w:rsidR="00DF76D2" w:rsidRDefault="00DF76D2" w:rsidP="004F4713">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Pr="00D81CF9" w:rsidRDefault="00DF76D2" w:rsidP="00D81CF9">
      <w:pPr>
        <w:rPr>
          <w:lang w:val="sl-SI"/>
        </w:rPr>
      </w:pPr>
    </w:p>
    <w:p w:rsidR="00DF76D2" w:rsidRPr="009F2FAC" w:rsidRDefault="00DF76D2" w:rsidP="00162C92">
      <w:pPr>
        <w:pStyle w:val="Heading3"/>
        <w:ind w:left="2172" w:firstLine="708"/>
        <w:jc w:val="left"/>
        <w:rPr>
          <w:sz w:val="24"/>
          <w:szCs w:val="24"/>
        </w:rPr>
      </w:pPr>
    </w:p>
    <w:p w:rsidR="00DF76D2" w:rsidRPr="009F2FAC" w:rsidRDefault="00DF76D2" w:rsidP="00A104C6">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DF76D2" w:rsidRPr="00967C70" w:rsidRDefault="00DF76D2" w:rsidP="00967C70">
      <w:pPr>
        <w:pStyle w:val="BodyText"/>
        <w:numPr>
          <w:ilvl w:val="0"/>
          <w:numId w:val="9"/>
        </w:numPr>
        <w:rPr>
          <w:lang w:val="pl-PL"/>
        </w:rPr>
      </w:pPr>
      <w:r w:rsidRPr="00972FC4">
        <w:rPr>
          <w:lang w:val="pl-PL"/>
        </w:rPr>
        <w:t xml:space="preserve">da ponuđač raspolaže dovoljnim finansijskim kapacitetom </w:t>
      </w:r>
    </w:p>
    <w:p w:rsidR="00DF76D2" w:rsidRPr="004062BC" w:rsidRDefault="00DF76D2" w:rsidP="00CD687F">
      <w:pPr>
        <w:pStyle w:val="BodyText"/>
        <w:numPr>
          <w:ilvl w:val="0"/>
          <w:numId w:val="9"/>
        </w:numPr>
        <w:rPr>
          <w:lang w:val="pl-PL"/>
        </w:rPr>
      </w:pPr>
      <w:r w:rsidRPr="004062BC">
        <w:rPr>
          <w:lang w:val="pl-PL"/>
        </w:rPr>
        <w:t>da ponuđa</w:t>
      </w:r>
      <w:r>
        <w:rPr>
          <w:lang w:val="pl-PL"/>
        </w:rPr>
        <w:t>č</w:t>
      </w:r>
      <w:r w:rsidRPr="004062BC">
        <w:rPr>
          <w:lang w:val="pl-PL"/>
        </w:rPr>
        <w:t xml:space="preserve"> raspolaže </w:t>
      </w:r>
      <w:r>
        <w:rPr>
          <w:lang w:val="pl-PL"/>
        </w:rPr>
        <w:t>dokazima o kvalitetu</w:t>
      </w:r>
    </w:p>
    <w:p w:rsidR="00DF76D2" w:rsidRPr="007A7D61" w:rsidRDefault="00DF76D2" w:rsidP="00162C92">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F13B9A" w:rsidRDefault="00F13B9A" w:rsidP="00162C92">
      <w:pPr>
        <w:pStyle w:val="BodyText"/>
        <w:rPr>
          <w:b/>
          <w:bCs/>
          <w:lang w:val="sl-SI"/>
        </w:rPr>
      </w:pPr>
    </w:p>
    <w:p w:rsidR="00DF76D2" w:rsidRDefault="00DF76D2" w:rsidP="00162C92">
      <w:pPr>
        <w:pStyle w:val="BodyText"/>
        <w:rPr>
          <w:b/>
          <w:bCs/>
          <w:lang w:val="sl-SI"/>
        </w:rPr>
      </w:pPr>
    </w:p>
    <w:p w:rsidR="00E12425" w:rsidRPr="007A7D61" w:rsidRDefault="00E12425" w:rsidP="00162C92">
      <w:pPr>
        <w:pStyle w:val="BodyTex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DF76D2" w:rsidRPr="007A7D61" w:rsidRDefault="00DF76D2" w:rsidP="009F2FAC">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DF76D2" w:rsidRPr="00F050C2" w:rsidRDefault="00DF76D2"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DF76D2" w:rsidRDefault="00DF76D2" w:rsidP="009F2FAC">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DF76D2" w:rsidRPr="009F2FAC" w:rsidRDefault="00DF76D2" w:rsidP="009F2FAC">
      <w:pPr>
        <w:jc w:val="both"/>
        <w:rPr>
          <w:lang w:val="sr-Latn-CS"/>
        </w:rPr>
      </w:pPr>
    </w:p>
    <w:p w:rsidR="00DF76D2" w:rsidRDefault="00DF76D2" w:rsidP="004F4713">
      <w:pPr>
        <w:pStyle w:val="BodyText"/>
        <w:numPr>
          <w:ilvl w:val="0"/>
          <w:numId w:val="10"/>
        </w:numPr>
        <w:rPr>
          <w:lang w:val="pl-PL"/>
        </w:rPr>
      </w:pPr>
      <w:r w:rsidRPr="009F2FAC">
        <w:rPr>
          <w:lang w:val="pl-PL"/>
        </w:rPr>
        <w:t xml:space="preserve">da ponuđač raspolaže </w:t>
      </w:r>
      <w:r w:rsidRPr="009F2FAC">
        <w:rPr>
          <w:b/>
          <w:bCs/>
          <w:lang w:val="pl-PL"/>
        </w:rPr>
        <w:t>dokazima o kvalitetu</w:t>
      </w:r>
      <w:r>
        <w:rPr>
          <w:lang w:val="pl-PL"/>
        </w:rPr>
        <w:t xml:space="preserve"> se dokazuje:</w:t>
      </w:r>
    </w:p>
    <w:p w:rsidR="00A82D1B" w:rsidRDefault="00A82D1B" w:rsidP="00396E4E">
      <w:pPr>
        <w:ind w:firstLine="720"/>
        <w:jc w:val="both"/>
        <w:rPr>
          <w:b/>
          <w:bCs/>
          <w:lang w:val="sr-Latn-CS"/>
        </w:rPr>
      </w:pPr>
    </w:p>
    <w:p w:rsidR="00A82D1B" w:rsidRDefault="00DF76D2" w:rsidP="00396E4E">
      <w:pPr>
        <w:ind w:firstLine="720"/>
        <w:jc w:val="both"/>
        <w:rPr>
          <w:lang w:val="sr-Latn-CS"/>
        </w:rPr>
      </w:pPr>
      <w:r>
        <w:rPr>
          <w:b/>
          <w:bCs/>
          <w:lang w:val="sr-Latn-CS"/>
        </w:rPr>
        <w:t>-</w:t>
      </w:r>
      <w:r w:rsidRPr="00601242">
        <w:rPr>
          <w:b/>
          <w:bCs/>
          <w:lang w:val="sr-Latn-CS"/>
        </w:rPr>
        <w:t xml:space="preserve"> </w:t>
      </w:r>
      <w:r w:rsidR="00E12425">
        <w:rPr>
          <w:lang w:val="sr-Latn-CS"/>
        </w:rPr>
        <w:t>dostavljanjem</w:t>
      </w:r>
      <w:r w:rsidRPr="005E46C6">
        <w:rPr>
          <w:b/>
          <w:bCs/>
          <w:lang w:val="sr-Latn-CS"/>
        </w:rPr>
        <w:t xml:space="preserve"> kataloga proizvođača</w:t>
      </w:r>
      <w:r w:rsidRPr="005E46C6">
        <w:rPr>
          <w:lang w:val="sr-Latn-CS"/>
        </w:rPr>
        <w:t xml:space="preserve"> </w:t>
      </w:r>
      <w:r w:rsidR="00A82D1B" w:rsidRPr="005E46C6">
        <w:rPr>
          <w:lang w:val="sr-Latn-CS"/>
        </w:rPr>
        <w:t>proizvoda koji nudi</w:t>
      </w:r>
      <w:r w:rsidR="00E12425">
        <w:rPr>
          <w:lang w:val="sr-Latn-CS"/>
        </w:rPr>
        <w:t xml:space="preserve">, </w:t>
      </w:r>
      <w:r w:rsidRPr="005E46C6">
        <w:rPr>
          <w:lang w:val="sr-Latn-CS"/>
        </w:rPr>
        <w:t xml:space="preserve">u kome su </w:t>
      </w:r>
      <w:r w:rsidRPr="005E46C6">
        <w:rPr>
          <w:lang w:val="pl-PL"/>
        </w:rPr>
        <w:t>ponuđeni proizvodi označeni transparentnim tekst markerom sa naznakom pored proizvoda broja partije iz tabelarne ponude u konkursnoj dokumentaciji</w:t>
      </w:r>
      <w:r w:rsidRPr="005E46C6">
        <w:rPr>
          <w:lang w:val="sr-Latn-CS"/>
        </w:rPr>
        <w:t>.</w:t>
      </w:r>
      <w:r w:rsidR="00A82D1B" w:rsidRPr="00A82D1B">
        <w:rPr>
          <w:rFonts w:eastAsia="Calibri"/>
          <w:lang w:val="sr-Latn-RS"/>
        </w:rPr>
        <w:t xml:space="preserve"> </w:t>
      </w:r>
      <w:r w:rsidR="00A82D1B">
        <w:rPr>
          <w:rFonts w:eastAsia="Calibri"/>
          <w:lang w:val="sr-Latn-RS"/>
        </w:rPr>
        <w:t>U</w:t>
      </w:r>
      <w:r w:rsidR="00A82D1B" w:rsidRPr="00396E4E">
        <w:rPr>
          <w:rFonts w:eastAsia="Calibri"/>
          <w:lang w:val="sr-Cyrl-RS"/>
        </w:rPr>
        <w:t xml:space="preserve"> katalogu</w:t>
      </w:r>
      <w:r w:rsidR="00A82D1B" w:rsidRPr="00396E4E">
        <w:rPr>
          <w:rFonts w:eastAsia="Calibri"/>
          <w:lang w:val="pl-PL"/>
        </w:rPr>
        <w:t xml:space="preserve"> </w:t>
      </w:r>
      <w:r w:rsidR="00A82D1B" w:rsidRPr="00396E4E">
        <w:rPr>
          <w:lang w:val="sr-Latn-CS"/>
        </w:rPr>
        <w:t xml:space="preserve">ponuđač je dužan da stavke iz zahtevane tehničke specifikacije obeleži </w:t>
      </w:r>
      <w:r w:rsidR="00A82D1B" w:rsidRPr="00396E4E">
        <w:rPr>
          <w:rFonts w:eastAsia="Calibri"/>
          <w:lang w:val="pl-PL"/>
        </w:rPr>
        <w:t>transparentnim tekst markerom</w:t>
      </w:r>
      <w:r w:rsidR="00A82D1B" w:rsidRPr="00396E4E">
        <w:rPr>
          <w:lang w:val="sr-Latn-CS"/>
        </w:rPr>
        <w:t xml:space="preserve"> na lokaciji u katalogu kako bi naručilac mogao da uporedi zahtevane tehničke specifikacije sa ponuđenim. </w:t>
      </w:r>
      <w:r w:rsidRPr="005E46C6">
        <w:rPr>
          <w:lang w:val="sr-Latn-CS"/>
        </w:rPr>
        <w:t xml:space="preserve"> Dopune u katalogu precrtane ili u</w:t>
      </w:r>
      <w:r w:rsidR="00396E4E">
        <w:rPr>
          <w:lang w:val="sr-Latn-CS"/>
        </w:rPr>
        <w:t xml:space="preserve">pisane rukom neće se prihvatiti. </w:t>
      </w:r>
    </w:p>
    <w:p w:rsidR="00396E4E" w:rsidRPr="00396E4E" w:rsidRDefault="00396E4E" w:rsidP="00396E4E">
      <w:pPr>
        <w:ind w:firstLine="720"/>
        <w:jc w:val="both"/>
        <w:rPr>
          <w:lang w:val="sr-Latn-CS"/>
        </w:rPr>
      </w:pPr>
      <w:r w:rsidRPr="00396E4E">
        <w:rPr>
          <w:lang w:val="sr-Latn-CS"/>
        </w:rPr>
        <w:t>Pod katalogom se prihvata sa</w:t>
      </w:r>
      <w:r w:rsidR="00E12425">
        <w:rPr>
          <w:lang w:val="sr-Latn-CS"/>
        </w:rPr>
        <w:t>mo</w:t>
      </w:r>
      <w:r w:rsidRPr="00396E4E">
        <w:rPr>
          <w:lang w:val="sr-Latn-CS"/>
        </w:rPr>
        <w:t xml:space="preserve"> katalog </w:t>
      </w:r>
      <w:r>
        <w:rPr>
          <w:lang w:val="sr-Latn-CS"/>
        </w:rPr>
        <w:t xml:space="preserve">proizvođača, a ne pravljen od strane ponuđača, </w:t>
      </w:r>
      <w:r w:rsidR="00A82D1B">
        <w:rPr>
          <w:lang w:val="sr-Latn-CS"/>
        </w:rPr>
        <w:t>koji</w:t>
      </w:r>
      <w:r w:rsidRPr="00396E4E">
        <w:rPr>
          <w:lang w:val="sr-Latn-CS"/>
        </w:rPr>
        <w:t xml:space="preserve"> sadrži tačne podatke o proizvodu i njegovu specifikaciju. </w:t>
      </w:r>
    </w:p>
    <w:p w:rsidR="00396E4E" w:rsidRPr="00396E4E" w:rsidRDefault="00396E4E" w:rsidP="00A82D1B">
      <w:pPr>
        <w:ind w:firstLine="720"/>
        <w:jc w:val="both"/>
        <w:rPr>
          <w:lang w:val="sr-Latn-CS"/>
        </w:rPr>
      </w:pPr>
      <w:r w:rsidRPr="00396E4E">
        <w:rPr>
          <w:lang w:val="sr-Latn-CS"/>
        </w:rPr>
        <w:t>Nije prihvatljivo dostavljanje samo elektronskog oblika kataloga. Nije prihvatljivo dostavljanje izjave u kojoj se navodi da se ponuđeni materijal ne nalazi ni u jednom od priloženih kataloga.</w:t>
      </w:r>
    </w:p>
    <w:p w:rsidR="00396E4E" w:rsidRPr="005E46C6" w:rsidRDefault="00396E4E" w:rsidP="005E46C6">
      <w:pPr>
        <w:ind w:firstLine="720"/>
        <w:jc w:val="both"/>
        <w:rPr>
          <w:lang w:val="sr-Latn-CS"/>
        </w:rPr>
      </w:pPr>
    </w:p>
    <w:p w:rsidR="00DF76D2" w:rsidRPr="005E46C6" w:rsidRDefault="00DF76D2" w:rsidP="005E46C6">
      <w:pPr>
        <w:ind w:firstLine="720"/>
        <w:rPr>
          <w:lang w:val="sr-Latn-CS"/>
        </w:rPr>
      </w:pPr>
      <w:r w:rsidRPr="005E46C6">
        <w:rPr>
          <w:lang w:val="sr-Latn-CS"/>
        </w:rPr>
        <w:t xml:space="preserve">- ukoliko u katalogu nisu opisane tražene tehničke karakteristike, ponuđač je dužan da dostavi </w:t>
      </w:r>
      <w:r w:rsidRPr="005E46C6">
        <w:rPr>
          <w:b/>
          <w:bCs/>
          <w:lang w:val="sr-Latn-CS"/>
        </w:rPr>
        <w:t>sertifikate</w:t>
      </w:r>
      <w:r w:rsidRPr="005E46C6">
        <w:rPr>
          <w:lang w:val="sr-Latn-CS"/>
        </w:rPr>
        <w:t xml:space="preserve"> kojima će to i dokazati.</w:t>
      </w:r>
    </w:p>
    <w:p w:rsidR="00A82D1B" w:rsidRDefault="00A82D1B" w:rsidP="00A82D1B">
      <w:pPr>
        <w:jc w:val="both"/>
        <w:rPr>
          <w:lang w:val="sl-SI"/>
        </w:rPr>
      </w:pPr>
    </w:p>
    <w:p w:rsidR="00DF76D2" w:rsidRPr="007A7D61" w:rsidRDefault="00DF76D2" w:rsidP="00A82D1B">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DF76D2" w:rsidRPr="007A7D61" w:rsidRDefault="00DF76D2"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DF76D2" w:rsidRPr="00086A1A" w:rsidRDefault="00DF76D2" w:rsidP="009F2FAC">
      <w:pPr>
        <w:pStyle w:val="BodyText"/>
        <w:rPr>
          <w:b/>
          <w:bCs/>
          <w:lang w:val="sl-SI"/>
        </w:rPr>
        <w:sectPr w:rsidR="00DF76D2" w:rsidRPr="00086A1A" w:rsidSect="006C1999">
          <w:pgSz w:w="11906" w:h="16838" w:code="9"/>
          <w:pgMar w:top="1134" w:right="1134" w:bottom="851" w:left="1134" w:header="709" w:footer="709" w:gutter="0"/>
          <w:cols w:space="708"/>
        </w:sectPr>
      </w:pPr>
    </w:p>
    <w:p w:rsidR="00DF76D2" w:rsidRPr="009F2FAC" w:rsidRDefault="00DF76D2" w:rsidP="00822514">
      <w:pPr>
        <w:jc w:val="both"/>
        <w:rPr>
          <w:lang w:val="sr-Latn-CS"/>
        </w:rPr>
      </w:pPr>
    </w:p>
    <w:p w:rsidR="00DF76D2" w:rsidRPr="009F2FAC" w:rsidRDefault="00DF76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DF76D2" w:rsidRPr="009F2FAC" w:rsidRDefault="00DF76D2" w:rsidP="00F75F15">
      <w:pPr>
        <w:pStyle w:val="Heading2"/>
      </w:pPr>
    </w:p>
    <w:p w:rsidR="00DF76D2" w:rsidRDefault="00DF76D2" w:rsidP="00162C92">
      <w:pPr>
        <w:pStyle w:val="Heading2"/>
        <w:ind w:left="708" w:firstLine="708"/>
      </w:pPr>
    </w:p>
    <w:p w:rsidR="00DF76D2" w:rsidRDefault="00DF76D2" w:rsidP="00162C92">
      <w:pPr>
        <w:pStyle w:val="Heading2"/>
        <w:ind w:left="708" w:firstLine="708"/>
      </w:pPr>
    </w:p>
    <w:p w:rsidR="00DF76D2" w:rsidRPr="007A7D61" w:rsidRDefault="00DF76D2" w:rsidP="00162C92">
      <w:pPr>
        <w:pStyle w:val="Heading2"/>
        <w:ind w:left="708" w:firstLine="708"/>
      </w:pPr>
      <w:r w:rsidRPr="007A7D61">
        <w:t>UPUTSTVO  PONUĐA</w:t>
      </w:r>
      <w:r>
        <w:t>Č</w:t>
      </w:r>
      <w:r w:rsidRPr="007A7D61">
        <w:t>IMA  KAKO  DA  SA</w:t>
      </w:r>
      <w:r>
        <w:t>Č</w:t>
      </w:r>
      <w:r w:rsidRPr="007A7D61">
        <w:t>INE  PONUDU</w:t>
      </w:r>
    </w:p>
    <w:p w:rsidR="00DF76D2" w:rsidRPr="007A7D61" w:rsidRDefault="00DF76D2" w:rsidP="00162C92">
      <w:pPr>
        <w:jc w:val="center"/>
        <w:rPr>
          <w:b/>
          <w:bCs/>
          <w:lang w:val="sl-SI"/>
        </w:rPr>
      </w:pPr>
      <w:r w:rsidRPr="007A7D61">
        <w:rPr>
          <w:b/>
          <w:bCs/>
          <w:lang w:val="sl-SI"/>
        </w:rPr>
        <w:t xml:space="preserve">za javnu nabavku br. </w:t>
      </w:r>
      <w:r w:rsidR="00822514">
        <w:rPr>
          <w:b/>
          <w:bCs/>
          <w:lang w:val="sl-SI"/>
        </w:rPr>
        <w:t>12</w:t>
      </w:r>
      <w:r>
        <w:rPr>
          <w:b/>
          <w:bCs/>
          <w:lang w:val="sl-SI"/>
        </w:rPr>
        <w:t>/201</w:t>
      </w:r>
      <w:r w:rsidR="00822514">
        <w:rPr>
          <w:b/>
          <w:bCs/>
          <w:lang w:val="sl-SI"/>
        </w:rPr>
        <w:t>7</w:t>
      </w:r>
      <w:r>
        <w:rPr>
          <w:b/>
          <w:bCs/>
          <w:lang w:val="sl-SI"/>
        </w:rPr>
        <w:t xml:space="preserve">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822514" w:rsidRPr="00822514">
        <w:rPr>
          <w:b/>
          <w:lang w:val="sl-SI"/>
        </w:rPr>
        <w:t>12</w:t>
      </w:r>
      <w:r w:rsidRPr="00822514">
        <w:rPr>
          <w:b/>
          <w:bCs/>
          <w:lang w:val="sl-SI"/>
        </w:rPr>
        <w:t>/</w:t>
      </w:r>
      <w:r w:rsidRPr="008D1F37">
        <w:rPr>
          <w:b/>
          <w:bCs/>
          <w:lang w:val="sl-SI"/>
        </w:rPr>
        <w:t>201</w:t>
      </w:r>
      <w:r w:rsidR="00822514">
        <w:rPr>
          <w:b/>
          <w:bCs/>
          <w:lang w:val="sl-SI"/>
        </w:rPr>
        <w:t>7</w:t>
      </w:r>
      <w:r w:rsidRPr="007A7D61">
        <w:rPr>
          <w:lang w:val="sl-SI"/>
        </w:rPr>
        <w:t>, koji će se sprovesti u otvorenom postupku.</w:t>
      </w:r>
    </w:p>
    <w:p w:rsidR="00DF76D2" w:rsidRPr="007A7D61" w:rsidRDefault="00DF76D2" w:rsidP="00162C92">
      <w:pPr>
        <w:ind w:firstLine="720"/>
        <w:jc w:val="both"/>
        <w:rPr>
          <w:b/>
          <w:bCs/>
          <w:lang w:val="sr-Latn-CS"/>
        </w:rPr>
      </w:pPr>
    </w:p>
    <w:p w:rsidR="00DF76D2" w:rsidRPr="007A7D61" w:rsidRDefault="00DF76D2" w:rsidP="00162C92">
      <w:pPr>
        <w:ind w:firstLine="720"/>
        <w:jc w:val="both"/>
        <w:rPr>
          <w:b/>
          <w:bCs/>
          <w:lang w:val="sr-Latn-CS"/>
        </w:rPr>
      </w:pPr>
      <w:r w:rsidRPr="007A7D61">
        <w:rPr>
          <w:b/>
          <w:bCs/>
          <w:lang w:val="sr-Latn-CS"/>
        </w:rPr>
        <w:t>1. Jezik</w:t>
      </w:r>
    </w:p>
    <w:p w:rsidR="00DF76D2" w:rsidRPr="007A7D61" w:rsidRDefault="00DF76D2" w:rsidP="00162C92">
      <w:pPr>
        <w:ind w:firstLine="720"/>
        <w:jc w:val="both"/>
        <w:rPr>
          <w:lang w:val="sl-SI"/>
        </w:rPr>
      </w:pPr>
      <w:r w:rsidRPr="007A7D61">
        <w:t>Ponuda</w:t>
      </w:r>
      <w:r w:rsidRPr="007A7D61">
        <w:rPr>
          <w:lang w:val="sl-SI"/>
        </w:rPr>
        <w:t xml:space="preserve"> mora biti sastavljena na srpskom jeziku.</w:t>
      </w:r>
    </w:p>
    <w:p w:rsidR="00DF76D2" w:rsidRPr="007A7D61" w:rsidRDefault="00DF76D2" w:rsidP="00162C92">
      <w:pPr>
        <w:ind w:left="360" w:firstLine="348"/>
        <w:jc w:val="both"/>
        <w:rPr>
          <w:b/>
          <w:bCs/>
          <w:lang w:val="sl-SI"/>
        </w:rPr>
      </w:pPr>
    </w:p>
    <w:p w:rsidR="00DF76D2" w:rsidRDefault="00DF76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DF76D2" w:rsidRPr="007A7D61" w:rsidRDefault="00DF76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DF76D2" w:rsidRPr="007A7D61" w:rsidRDefault="00DF76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DF76D2" w:rsidRDefault="00DF76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DF76D2" w:rsidRPr="007A7D61" w:rsidRDefault="00DF76D2" w:rsidP="00162C92">
      <w:pPr>
        <w:ind w:firstLine="720"/>
        <w:jc w:val="both"/>
        <w:rPr>
          <w:lang w:val="sl-SI"/>
        </w:rPr>
      </w:pPr>
    </w:p>
    <w:p w:rsidR="00DF76D2" w:rsidRDefault="00DF76D2"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DF76D2" w:rsidRPr="007A7D61" w:rsidRDefault="00DF76D2" w:rsidP="00F521DC">
      <w:pPr>
        <w:ind w:left="440"/>
        <w:jc w:val="both"/>
        <w:rPr>
          <w:lang w:val="sl-SI"/>
        </w:rPr>
      </w:pPr>
    </w:p>
    <w:p w:rsidR="00DF76D2" w:rsidRDefault="00DF76D2"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DF76D2" w:rsidRPr="007A7D61" w:rsidRDefault="00DF76D2" w:rsidP="00F521DC">
      <w:pPr>
        <w:ind w:left="440"/>
        <w:jc w:val="both"/>
        <w:rPr>
          <w:lang w:val="sl-SI"/>
        </w:rPr>
      </w:pPr>
    </w:p>
    <w:p w:rsidR="00DF76D2" w:rsidRPr="007A7D61" w:rsidRDefault="00DF76D2"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Pr="007A7D61" w:rsidRDefault="00DF76D2" w:rsidP="00F06A27">
      <w:pPr>
        <w:rPr>
          <w:lang w:val="sl-SI"/>
        </w:rPr>
      </w:pPr>
    </w:p>
    <w:p w:rsidR="00DF76D2" w:rsidRPr="007A7D61" w:rsidRDefault="00DF76D2"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DF76D2" w:rsidRPr="007A7D61" w:rsidRDefault="00DF76D2" w:rsidP="00F06A27">
      <w:pPr>
        <w:ind w:left="360"/>
        <w:rPr>
          <w:lang w:val="sl-SI"/>
        </w:rPr>
      </w:pPr>
    </w:p>
    <w:p w:rsidR="00DF76D2" w:rsidRPr="00F06A27" w:rsidRDefault="00DF76D2"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1C4FA0" w:rsidRDefault="00DF76D2" w:rsidP="00F06A27">
      <w:pPr>
        <w:numPr>
          <w:ilvl w:val="0"/>
          <w:numId w:val="5"/>
        </w:numPr>
        <w:jc w:val="both"/>
        <w:rPr>
          <w:b/>
          <w:bCs/>
          <w:lang w:val="sl-SI"/>
        </w:rPr>
      </w:pPr>
      <w:r w:rsidRPr="001C4FA0">
        <w:rPr>
          <w:lang w:val="sl-SI"/>
        </w:rPr>
        <w:t xml:space="preserve">OBRAZAC 4 - Izjava ponuđača </w:t>
      </w:r>
      <w:r w:rsidRPr="001C4FA0">
        <w:t xml:space="preserve">o poštovanju obaveza koje proizlaze iz važećih propisa o zaštiti na radu, zapošljavanju i uslovima rada, zaštiti životne sredine, kao i da ponuđač </w:t>
      </w:r>
      <w:r w:rsidRPr="001C4FA0">
        <w:lastRenderedPageBreak/>
        <w:t>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DF76D2" w:rsidRPr="001C4FA0" w:rsidRDefault="00DF76D2" w:rsidP="00F06A27">
      <w:pPr>
        <w:rPr>
          <w:lang w:val="sl-SI"/>
        </w:rPr>
      </w:pPr>
    </w:p>
    <w:p w:rsidR="00DF76D2" w:rsidRPr="001C4FA0" w:rsidRDefault="00DF76D2" w:rsidP="00106512">
      <w:pPr>
        <w:numPr>
          <w:ilvl w:val="0"/>
          <w:numId w:val="5"/>
        </w:numPr>
        <w:rPr>
          <w:lang w:val="sr-Latn-CS"/>
        </w:rPr>
      </w:pPr>
      <w:r w:rsidRPr="001C4FA0">
        <w:rPr>
          <w:lang w:val="sl-SI"/>
        </w:rPr>
        <w:t xml:space="preserve">OBRAZAC 5 -  </w:t>
      </w:r>
      <w:r w:rsidRPr="002F27BF">
        <w:rPr>
          <w:lang w:val="sl-SI"/>
        </w:rPr>
        <w:t>Izjava ponuđača o dostavljanju BLANKO MENICE za</w:t>
      </w:r>
      <w:r>
        <w:rPr>
          <w:lang w:val="sl-SI"/>
        </w:rPr>
        <w:t xml:space="preserve"> dobro izvršenje posla prilikom zaključenja ugovora, potpisanu i overenu</w:t>
      </w:r>
      <w:r w:rsidRPr="000354B5">
        <w:rPr>
          <w:lang w:val="sl-SI"/>
        </w:rPr>
        <w:t xml:space="preserve"> </w:t>
      </w:r>
      <w:r>
        <w:rPr>
          <w:lang w:val="sl-SI"/>
        </w:rPr>
        <w:t xml:space="preserve">. </w:t>
      </w:r>
    </w:p>
    <w:p w:rsidR="00DF76D2" w:rsidRDefault="00DF76D2" w:rsidP="001C4FA0">
      <w:pPr>
        <w:rPr>
          <w:lang w:val="sr-Latn-CS"/>
        </w:rPr>
      </w:pPr>
    </w:p>
    <w:p w:rsidR="00DF76D2" w:rsidRPr="001C4FA0" w:rsidRDefault="00DF76D2" w:rsidP="00106512">
      <w:pPr>
        <w:numPr>
          <w:ilvl w:val="0"/>
          <w:numId w:val="5"/>
        </w:numPr>
        <w:rPr>
          <w:lang w:val="sr-Latn-CS"/>
        </w:rPr>
      </w:pPr>
      <w:r w:rsidRPr="001C4FA0">
        <w:rPr>
          <w:lang w:val="sl-SI"/>
        </w:rPr>
        <w:t xml:space="preserve"> OBRAZAC 6 -  Obrazac izjave o nezavisnoj ponudi</w:t>
      </w:r>
      <w:r w:rsidRPr="001C4FA0">
        <w:rPr>
          <w:sz w:val="22"/>
          <w:szCs w:val="22"/>
          <w:lang w:val="sl-SI"/>
        </w:rPr>
        <w:t xml:space="preserve"> </w:t>
      </w:r>
      <w:r w:rsidRPr="001C4FA0">
        <w:rPr>
          <w:rFonts w:eastAsia="TimesNewRomanPSMT"/>
          <w:sz w:val="22"/>
          <w:szCs w:val="22"/>
          <w:lang w:val="sr-Latn-CS"/>
        </w:rPr>
        <w:t>(popunjen, potpisan i pečatom overen).</w:t>
      </w:r>
    </w:p>
    <w:p w:rsidR="00DF76D2" w:rsidRDefault="00DF76D2" w:rsidP="00106512">
      <w:pPr>
        <w:ind w:left="440"/>
        <w:rPr>
          <w:color w:val="FF0000"/>
          <w:lang w:val="sl-SI"/>
        </w:rPr>
      </w:pPr>
    </w:p>
    <w:p w:rsidR="00DF76D2" w:rsidRDefault="00DF76D2" w:rsidP="00F06A27">
      <w:pPr>
        <w:pStyle w:val="ListParagraph"/>
        <w:numPr>
          <w:ilvl w:val="0"/>
          <w:numId w:val="5"/>
        </w:numPr>
        <w:rPr>
          <w:lang w:val="sl-SI"/>
        </w:rPr>
      </w:pPr>
      <w:r>
        <w:rPr>
          <w:lang w:val="sl-SI"/>
        </w:rPr>
        <w:t xml:space="preserve"> OBRAZAC 7 – Obrazac troškova pripreme ponude</w:t>
      </w:r>
    </w:p>
    <w:p w:rsidR="00DF76D2" w:rsidRDefault="00DF76D2" w:rsidP="00F06A27">
      <w:pPr>
        <w:jc w:val="both"/>
        <w:rPr>
          <w:lang w:val="sl-SI"/>
        </w:rPr>
      </w:pPr>
    </w:p>
    <w:p w:rsidR="00DF76D2" w:rsidRDefault="00DF76D2" w:rsidP="00F06A27">
      <w:pPr>
        <w:numPr>
          <w:ilvl w:val="0"/>
          <w:numId w:val="5"/>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Pr="007A7D61" w:rsidRDefault="00DF76D2" w:rsidP="00F06A27">
      <w:pPr>
        <w:rPr>
          <w:lang w:val="sl-SI"/>
        </w:rPr>
      </w:pPr>
    </w:p>
    <w:p w:rsidR="00DF76D2" w:rsidRPr="009F2FAC" w:rsidRDefault="00DF76D2"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DF76D2" w:rsidRPr="009F2FAC" w:rsidRDefault="00DF76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162C92">
      <w:pPr>
        <w:ind w:firstLine="708"/>
        <w:jc w:val="both"/>
        <w:rPr>
          <w:lang w:val="sr-Latn-CS"/>
        </w:rPr>
      </w:pPr>
      <w:r w:rsidRPr="009F2FAC">
        <w:rPr>
          <w:lang w:val="sr-Latn-CS"/>
        </w:rPr>
        <w:t>Lice koje neposredno predaje ponudu mora imati ovlašćenje za predaju.</w:t>
      </w:r>
    </w:p>
    <w:p w:rsidR="00DF76D2" w:rsidRPr="009F2FAC" w:rsidRDefault="00DF76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DF76D2" w:rsidRPr="009F2FAC" w:rsidRDefault="00DF76D2" w:rsidP="00766BEA">
      <w:pPr>
        <w:ind w:firstLine="708"/>
        <w:jc w:val="both"/>
        <w:rPr>
          <w:lang w:val="sl-SI"/>
        </w:rPr>
      </w:pPr>
      <w:r w:rsidRPr="009F2FAC">
        <w:rPr>
          <w:lang w:val="sl-SI"/>
        </w:rPr>
        <w:t>Predmetna nabavka je oblikovana po partijama, tako da svaka partija čini posebnu celinu. Ponuđač može da podnese ponudu za jednu ili više partija.</w:t>
      </w:r>
    </w:p>
    <w:p w:rsidR="00DF76D2" w:rsidRPr="009F2FAC" w:rsidRDefault="00DF76D2" w:rsidP="005D4544">
      <w:pPr>
        <w:ind w:firstLine="708"/>
        <w:jc w:val="both"/>
        <w:rPr>
          <w:lang w:val="sr-Latn-CS"/>
        </w:rPr>
      </w:pPr>
      <w:r w:rsidRPr="009F2FAC">
        <w:t xml:space="preserve"> Ponu</w:t>
      </w:r>
      <w:r w:rsidRPr="009F2FAC">
        <w:rPr>
          <w:lang w:val="sr-Latn-CS"/>
        </w:rPr>
        <w:t>đ</w:t>
      </w:r>
      <w:r w:rsidRPr="009F2FAC">
        <w:t xml:space="preserve">ač je dužan da navede </w:t>
      </w:r>
      <w:r w:rsidRPr="009F2FAC">
        <w:rPr>
          <w:lang w:val="sl-SI"/>
        </w:rPr>
        <w:t xml:space="preserve">pojedinačnu </w:t>
      </w:r>
      <w:r w:rsidRPr="009F2FAC">
        <w:t xml:space="preserve">cenu </w:t>
      </w:r>
      <w:r w:rsidRPr="009F2FAC">
        <w:rPr>
          <w:lang w:val="sl-SI"/>
        </w:rPr>
        <w:t>po jedinici mere za svaku poziciju iz jedne partije i ukupnu vrednost partije</w:t>
      </w:r>
      <w:r w:rsidRPr="009F2FAC">
        <w:rPr>
          <w:lang w:val="sr-Latn-CS"/>
        </w:rPr>
        <w:t>. Ponuda mora da obuhvati celokupnu partiju.</w:t>
      </w:r>
    </w:p>
    <w:p w:rsidR="00DF76D2" w:rsidRPr="007A7D61" w:rsidRDefault="00DF76D2" w:rsidP="00162C92">
      <w:pPr>
        <w:ind w:firstLine="720"/>
        <w:jc w:val="both"/>
        <w:rPr>
          <w:b/>
          <w:bCs/>
          <w:lang w:val="sl-SI"/>
        </w:rPr>
      </w:pPr>
    </w:p>
    <w:p w:rsidR="00DF76D2" w:rsidRPr="009F2FAC" w:rsidRDefault="00DF76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DF76D2" w:rsidRPr="009F2FAC" w:rsidRDefault="00DF76D2" w:rsidP="00162C92">
      <w:pPr>
        <w:ind w:firstLine="720"/>
        <w:jc w:val="both"/>
        <w:rPr>
          <w:lang w:val="sl-SI"/>
        </w:rPr>
      </w:pPr>
      <w:r w:rsidRPr="009F2FAC">
        <w:rPr>
          <w:lang w:val="sl-SI"/>
        </w:rPr>
        <w:t xml:space="preserve">Podnošenje ponude sa varijantama nije dozvoljeno. </w:t>
      </w:r>
    </w:p>
    <w:p w:rsidR="00DF76D2" w:rsidRPr="007A7D61" w:rsidRDefault="00DF76D2" w:rsidP="00162C92">
      <w:pPr>
        <w:ind w:firstLine="720"/>
        <w:jc w:val="both"/>
        <w:rPr>
          <w:lang w:val="sl-SI"/>
        </w:rPr>
      </w:pPr>
    </w:p>
    <w:p w:rsidR="00DF76D2" w:rsidRPr="009F2FAC" w:rsidRDefault="00DF76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DF76D2" w:rsidRPr="009F2FAC" w:rsidRDefault="00DF76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DF76D2" w:rsidRPr="009F2FAC" w:rsidRDefault="00DF76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DF76D2" w:rsidRPr="009F2FAC" w:rsidRDefault="00DF76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DF76D2" w:rsidRPr="009F2FAC" w:rsidRDefault="00DF76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DF76D2" w:rsidRPr="009F2FAC" w:rsidRDefault="00DF76D2"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7A7D61" w:rsidRDefault="00DF76D2" w:rsidP="00162C92">
      <w:pPr>
        <w:ind w:firstLine="720"/>
        <w:jc w:val="both"/>
        <w:rPr>
          <w:lang w:val="sl-SI"/>
        </w:rPr>
      </w:pPr>
      <w:r w:rsidRPr="009F2FAC">
        <w:rPr>
          <w:lang w:val="sl-SI"/>
        </w:rPr>
        <w:lastRenderedPageBreak/>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DF76D2" w:rsidRPr="007A7D61" w:rsidRDefault="00DF76D2" w:rsidP="008D1F37">
      <w:pPr>
        <w:jc w:val="both"/>
        <w:rPr>
          <w:b/>
          <w:bCs/>
          <w:lang w:val="sl-SI"/>
        </w:rPr>
      </w:pPr>
    </w:p>
    <w:p w:rsidR="00DF76D2" w:rsidRPr="009F2FAC" w:rsidRDefault="00DF76D2" w:rsidP="00344359">
      <w:pPr>
        <w:ind w:firstLine="720"/>
        <w:jc w:val="both"/>
        <w:rPr>
          <w:b/>
          <w:bCs/>
          <w:lang w:val="sl-SI"/>
        </w:rPr>
      </w:pPr>
      <w:r w:rsidRPr="009F2FAC">
        <w:rPr>
          <w:b/>
          <w:bCs/>
          <w:lang w:val="sl-SI"/>
        </w:rPr>
        <w:t>7.</w:t>
      </w:r>
      <w:r w:rsidRPr="009F2FAC">
        <w:rPr>
          <w:b/>
          <w:bCs/>
          <w:lang w:val="sr-Latn-CS"/>
        </w:rPr>
        <w:t xml:space="preserve"> Zajednička ponuda</w:t>
      </w:r>
    </w:p>
    <w:p w:rsidR="00DF76D2" w:rsidRPr="009F2FAC" w:rsidRDefault="00DF76D2" w:rsidP="00344359">
      <w:pPr>
        <w:ind w:firstLine="720"/>
        <w:jc w:val="both"/>
        <w:rPr>
          <w:lang w:val="sl-SI"/>
        </w:rPr>
      </w:pPr>
      <w:r w:rsidRPr="009F2FAC">
        <w:t>Ponudu može podneti grupa ponuđača.</w:t>
      </w:r>
    </w:p>
    <w:p w:rsidR="00DF76D2" w:rsidRPr="009F2FAC" w:rsidRDefault="00DF76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F2FAC" w:rsidRDefault="00DF76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DF76D2" w:rsidRPr="009F2FAC" w:rsidRDefault="00DF76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DF76D2" w:rsidRPr="009F2FAC" w:rsidRDefault="00DF76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DF76D2" w:rsidRDefault="00DF76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DF76D2" w:rsidRPr="00344359" w:rsidRDefault="00DF76D2" w:rsidP="00344359">
      <w:pPr>
        <w:ind w:firstLine="720"/>
        <w:jc w:val="both"/>
        <w:rPr>
          <w:lang w:val="sr-Latn-CS"/>
        </w:rPr>
      </w:pPr>
    </w:p>
    <w:p w:rsidR="00DF76D2" w:rsidRDefault="00DF76D2" w:rsidP="00344359">
      <w:pPr>
        <w:ind w:firstLine="720"/>
        <w:jc w:val="both"/>
        <w:rPr>
          <w:b/>
          <w:bCs/>
          <w:lang w:val="sr-Latn-CS"/>
        </w:rPr>
      </w:pPr>
      <w:r>
        <w:rPr>
          <w:b/>
          <w:bCs/>
          <w:lang w:val="sr-Latn-CS"/>
        </w:rPr>
        <w:t>8.  Ponuda sa podizvođačem</w:t>
      </w:r>
    </w:p>
    <w:p w:rsidR="00DF76D2" w:rsidRDefault="00DF76D2" w:rsidP="00344359">
      <w:pPr>
        <w:ind w:firstLine="720"/>
        <w:jc w:val="both"/>
        <w:rPr>
          <w:b/>
          <w:bCs/>
          <w:lang w:val="sr-Latn-CS"/>
        </w:rPr>
      </w:pPr>
      <w:r>
        <w:rPr>
          <w:b/>
          <w:bCs/>
          <w:lang w:val="sr-Latn-CS"/>
        </w:rPr>
        <w:t>U slučaju angažovanja podizvođača ponuđač u celini odgovara za izvršenje nabavke.</w:t>
      </w:r>
    </w:p>
    <w:p w:rsidR="00DF76D2" w:rsidRDefault="00DF76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DF76D2" w:rsidRDefault="00DF76D2"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Default="00DF76D2" w:rsidP="00344359">
      <w:pPr>
        <w:numPr>
          <w:ilvl w:val="0"/>
          <w:numId w:val="38"/>
        </w:numPr>
        <w:jc w:val="both"/>
        <w:rPr>
          <w:lang w:val="sl-SI"/>
        </w:rPr>
      </w:pPr>
      <w:r>
        <w:rPr>
          <w:lang w:val="sl-SI"/>
        </w:rPr>
        <w:t>izjave i priloge za svakog podizvođača</w:t>
      </w:r>
    </w:p>
    <w:p w:rsidR="00DF76D2" w:rsidRDefault="00DF76D2" w:rsidP="00344359">
      <w:pPr>
        <w:ind w:firstLine="696"/>
        <w:jc w:val="both"/>
        <w:rPr>
          <w:lang w:val="sl-SI"/>
        </w:rPr>
      </w:pPr>
      <w:r>
        <w:rPr>
          <w:lang w:val="sl-SI"/>
        </w:rPr>
        <w:t>Samo nosilac ponude popunjava, potpisuje i overava pečatom sledeće:</w:t>
      </w:r>
    </w:p>
    <w:p w:rsidR="00DF76D2" w:rsidRDefault="00DF76D2" w:rsidP="00344359">
      <w:pPr>
        <w:ind w:left="696" w:firstLine="720"/>
        <w:jc w:val="both"/>
        <w:rPr>
          <w:lang w:val="sl-SI"/>
        </w:rPr>
      </w:pPr>
      <w:r>
        <w:rPr>
          <w:lang w:val="sl-SI"/>
        </w:rPr>
        <w:t>-obrazac ponude</w:t>
      </w:r>
    </w:p>
    <w:p w:rsidR="00DF76D2" w:rsidRDefault="00DF76D2" w:rsidP="00344359">
      <w:pPr>
        <w:ind w:left="696" w:firstLine="720"/>
        <w:jc w:val="both"/>
        <w:rPr>
          <w:lang w:val="sl-SI"/>
        </w:rPr>
      </w:pPr>
      <w:r>
        <w:rPr>
          <w:lang w:val="sl-SI"/>
        </w:rPr>
        <w:t>-model ugovora</w:t>
      </w:r>
    </w:p>
    <w:p w:rsidR="00DF76D2" w:rsidRDefault="00DF76D2" w:rsidP="00344359">
      <w:pPr>
        <w:ind w:left="696" w:firstLine="720"/>
        <w:jc w:val="both"/>
        <w:rPr>
          <w:lang w:val="sl-SI"/>
        </w:rPr>
      </w:pPr>
      <w:r>
        <w:rPr>
          <w:lang w:val="sl-SI"/>
        </w:rPr>
        <w:t>-obrazac strukture cene</w:t>
      </w:r>
    </w:p>
    <w:p w:rsidR="00DF76D2" w:rsidRDefault="00DF76D2" w:rsidP="00344359">
      <w:pPr>
        <w:ind w:left="696" w:firstLine="720"/>
        <w:jc w:val="both"/>
        <w:rPr>
          <w:lang w:val="sl-SI"/>
        </w:rPr>
      </w:pPr>
      <w:r>
        <w:rPr>
          <w:lang w:val="sl-SI"/>
        </w:rPr>
        <w:t>-obrazac za ocenu ispunjenosti uslova iz čl.44 ZJN</w:t>
      </w:r>
    </w:p>
    <w:p w:rsidR="00DF76D2" w:rsidRDefault="00DF76D2" w:rsidP="00344359">
      <w:pPr>
        <w:ind w:left="696" w:firstLine="720"/>
        <w:jc w:val="both"/>
        <w:rPr>
          <w:lang w:val="sl-SI"/>
        </w:rPr>
      </w:pPr>
      <w:r>
        <w:rPr>
          <w:lang w:val="sl-SI"/>
        </w:rPr>
        <w:t>-izjave i priloge</w:t>
      </w:r>
    </w:p>
    <w:p w:rsidR="00DF76D2" w:rsidRPr="009F2FAC" w:rsidRDefault="00DF76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Default="00DF76D2" w:rsidP="00344359">
      <w:pPr>
        <w:ind w:firstLine="720"/>
        <w:jc w:val="both"/>
        <w:rPr>
          <w:lang w:val="sl-SI"/>
        </w:rPr>
      </w:pPr>
      <w:r w:rsidRPr="007A7D61">
        <w:rPr>
          <w:lang w:val="sl-SI"/>
        </w:rPr>
        <w:t xml:space="preserve"> </w:t>
      </w:r>
    </w:p>
    <w:p w:rsidR="00DF76D2" w:rsidRPr="00344359" w:rsidRDefault="00DF76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DF76D2" w:rsidRPr="00F92446" w:rsidRDefault="00DF76D2"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DF76D2" w:rsidRPr="007A7D61" w:rsidRDefault="00DF76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DF76D2" w:rsidRPr="007A7D61" w:rsidRDefault="00DF76D2" w:rsidP="00162C92">
      <w:pPr>
        <w:ind w:firstLine="708"/>
        <w:jc w:val="both"/>
        <w:rPr>
          <w:b/>
          <w:bCs/>
          <w:lang w:val="sl-SI"/>
        </w:rPr>
      </w:pPr>
    </w:p>
    <w:p w:rsidR="00DF76D2" w:rsidRPr="007A7D61" w:rsidRDefault="00DF76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DF76D2" w:rsidRPr="007A7D61" w:rsidRDefault="00DF76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DF76D2" w:rsidRPr="007A7D61" w:rsidRDefault="00DF76D2" w:rsidP="00162C92">
      <w:pPr>
        <w:ind w:firstLine="708"/>
        <w:jc w:val="both"/>
        <w:rPr>
          <w:lang w:val="sr-Latn-CS"/>
        </w:rPr>
      </w:pPr>
      <w:r w:rsidRPr="007A7D61">
        <w:lastRenderedPageBreak/>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DF76D2" w:rsidRPr="007A7D61" w:rsidRDefault="00DF76D2"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DF76D2" w:rsidRPr="007A7D61" w:rsidRDefault="00DF76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DF76D2" w:rsidRPr="007A7D61" w:rsidRDefault="00DF76D2" w:rsidP="00162C92">
      <w:pPr>
        <w:jc w:val="both"/>
        <w:rPr>
          <w:lang w:val="sl-SI"/>
        </w:rPr>
      </w:pPr>
    </w:p>
    <w:p w:rsidR="00DF76D2" w:rsidRPr="007A7D61" w:rsidRDefault="00DF76D2" w:rsidP="00162C92">
      <w:pPr>
        <w:ind w:firstLine="708"/>
        <w:jc w:val="both"/>
        <w:rPr>
          <w:b/>
          <w:bCs/>
          <w:lang w:val="sl-SI"/>
        </w:rPr>
      </w:pPr>
      <w:r>
        <w:rPr>
          <w:b/>
          <w:bCs/>
          <w:lang w:val="sl-SI"/>
        </w:rPr>
        <w:t>11</w:t>
      </w:r>
      <w:r w:rsidRPr="007A7D61">
        <w:rPr>
          <w:b/>
          <w:bCs/>
          <w:lang w:val="sl-SI"/>
        </w:rPr>
        <w:t>. Važenje ponude</w:t>
      </w:r>
    </w:p>
    <w:p w:rsidR="00DF76D2" w:rsidRPr="007A7D61" w:rsidRDefault="00DF76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DF76D2" w:rsidRPr="007A7D61" w:rsidRDefault="00DF76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DF76D2" w:rsidRPr="007A7D61" w:rsidRDefault="00DF76D2" w:rsidP="00162C92">
      <w:pPr>
        <w:ind w:firstLine="720"/>
        <w:jc w:val="both"/>
        <w:rPr>
          <w:lang w:val="sr-Latn-CS"/>
        </w:rPr>
      </w:pPr>
      <w:r w:rsidRPr="007A7D61">
        <w:rPr>
          <w:lang w:val="sr-Latn-CS"/>
        </w:rPr>
        <w:t>Zahtevi i odgovori u vezi sa tim dostavljaće se u pisanom obliku.</w:t>
      </w:r>
    </w:p>
    <w:p w:rsidR="00DF76D2" w:rsidRPr="007A7D61" w:rsidRDefault="00DF76D2" w:rsidP="00162C92">
      <w:pPr>
        <w:jc w:val="both"/>
        <w:rPr>
          <w:b/>
          <w:bCs/>
          <w:color w:val="FF0000"/>
          <w:lang w:val="sl-SI"/>
        </w:rPr>
      </w:pPr>
    </w:p>
    <w:p w:rsidR="00DF76D2" w:rsidRPr="0002211E" w:rsidRDefault="00DF76D2"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DF76D2" w:rsidRPr="002E3B98" w:rsidRDefault="00DF76D2"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a dobro izvršenje posla</w:t>
      </w:r>
      <w:r>
        <w:rPr>
          <w:lang w:val="sl-SI"/>
        </w:rPr>
        <w:t xml:space="preserve"> </w:t>
      </w:r>
      <w:r>
        <w:rPr>
          <w:b/>
          <w:bCs/>
          <w:lang w:val="sl-SI"/>
        </w:rPr>
        <w:t xml:space="preserve">ZA SVAKU PARTIJU POJEDINAČNO </w:t>
      </w:r>
      <w:r w:rsidRPr="00253099">
        <w:rPr>
          <w:lang w:val="sl-SI"/>
        </w:rPr>
        <w:t>će biti</w:t>
      </w:r>
      <w:r>
        <w:rPr>
          <w:lang w:val="sl-SI"/>
        </w:rPr>
        <w:t>:</w:t>
      </w:r>
    </w:p>
    <w:p w:rsidR="00DF76D2" w:rsidRDefault="00DF76D2"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DF76D2" w:rsidRDefault="00DF76D2"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DF76D2" w:rsidRDefault="00DF76D2" w:rsidP="00D952D3">
      <w:pPr>
        <w:ind w:firstLine="720"/>
        <w:jc w:val="both"/>
        <w:rPr>
          <w:lang w:val="sl-SI"/>
        </w:rPr>
      </w:pPr>
      <w:r>
        <w:rPr>
          <w:lang w:val="sl-SI"/>
        </w:rPr>
        <w:t>Menica za dobro izvršenje posla biće vraćena ponuđaču po isteku roka važenja menice.</w:t>
      </w:r>
    </w:p>
    <w:p w:rsidR="00DF76D2" w:rsidRDefault="00DF76D2" w:rsidP="00D952D3">
      <w:pPr>
        <w:ind w:firstLine="720"/>
        <w:jc w:val="both"/>
        <w:rPr>
          <w:lang w:val="sl-SI"/>
        </w:rPr>
      </w:pPr>
      <w:r>
        <w:rPr>
          <w:lang w:val="sl-SI"/>
        </w:rPr>
        <w:t>Uz odgovarajuću menicu izabrani ponuđač je dužan da dostavi i sledeće dokumenta:</w:t>
      </w:r>
    </w:p>
    <w:p w:rsidR="00DF76D2" w:rsidRDefault="00DF76D2" w:rsidP="00D952D3">
      <w:pPr>
        <w:ind w:firstLine="720"/>
        <w:jc w:val="both"/>
        <w:rPr>
          <w:lang w:val="sl-SI"/>
        </w:rPr>
      </w:pPr>
      <w:r>
        <w:rPr>
          <w:lang w:val="sl-SI"/>
        </w:rPr>
        <w:t>- menično ovlašćenje</w:t>
      </w:r>
    </w:p>
    <w:p w:rsidR="00DF76D2" w:rsidRDefault="00DF76D2" w:rsidP="00D952D3">
      <w:pPr>
        <w:ind w:firstLine="720"/>
        <w:jc w:val="both"/>
        <w:rPr>
          <w:lang w:val="sl-SI"/>
        </w:rPr>
      </w:pPr>
      <w:r>
        <w:rPr>
          <w:lang w:val="sl-SI"/>
        </w:rPr>
        <w:t>- fotokopiju kartona deponovanih potpisa</w:t>
      </w:r>
    </w:p>
    <w:p w:rsidR="00DF76D2" w:rsidRDefault="00DF76D2" w:rsidP="00D952D3">
      <w:pPr>
        <w:ind w:firstLine="720"/>
        <w:jc w:val="both"/>
        <w:rPr>
          <w:lang w:val="sl-SI"/>
        </w:rPr>
      </w:pPr>
      <w:r>
        <w:rPr>
          <w:lang w:val="sl-SI"/>
        </w:rPr>
        <w:t xml:space="preserve">- fotokopiju OP obrasca (obrasca sa navođenjem lica ovlašćenih za zastupanje ponuđača) </w:t>
      </w:r>
    </w:p>
    <w:p w:rsidR="00DF76D2" w:rsidRPr="00BB7650" w:rsidRDefault="00DF76D2" w:rsidP="00D952D3">
      <w:pPr>
        <w:ind w:firstLine="720"/>
        <w:jc w:val="both"/>
        <w:rPr>
          <w:lang w:val="sl-SI"/>
        </w:rPr>
      </w:pPr>
      <w:r>
        <w:rPr>
          <w:lang w:val="sl-SI"/>
        </w:rPr>
        <w:t>- fotokopiju overenog zahteva za registraciju menica od strane poslovne banke.</w:t>
      </w:r>
    </w:p>
    <w:p w:rsidR="00DF76D2" w:rsidRPr="009F2FAC" w:rsidRDefault="00DF76D2" w:rsidP="00DC24BB">
      <w:pPr>
        <w:jc w:val="both"/>
        <w:rPr>
          <w:b/>
          <w:bCs/>
          <w:lang w:val="sl-SI"/>
        </w:rPr>
      </w:pPr>
    </w:p>
    <w:p w:rsidR="00DF76D2" w:rsidRPr="009F2FAC" w:rsidRDefault="00DF76D2" w:rsidP="00162C92">
      <w:pPr>
        <w:ind w:firstLine="708"/>
        <w:jc w:val="both"/>
        <w:rPr>
          <w:b/>
          <w:bCs/>
          <w:lang w:val="sl-SI"/>
        </w:rPr>
      </w:pPr>
      <w:r w:rsidRPr="009F2FAC">
        <w:rPr>
          <w:b/>
          <w:bCs/>
          <w:lang w:val="sl-SI"/>
        </w:rPr>
        <w:t>13.  Poverljivost ponude</w:t>
      </w:r>
      <w:r w:rsidRPr="009F2FAC">
        <w:rPr>
          <w:lang w:val="sl-SI"/>
        </w:rPr>
        <w:t xml:space="preserve"> </w:t>
      </w:r>
    </w:p>
    <w:p w:rsidR="00DF76D2" w:rsidRPr="009F2FAC" w:rsidRDefault="00DF76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DF76D2" w:rsidRPr="007A7D61" w:rsidRDefault="00DF76D2" w:rsidP="00162C92">
      <w:pPr>
        <w:ind w:firstLine="708"/>
        <w:jc w:val="both"/>
        <w:rPr>
          <w:lang w:val="sl-SI"/>
        </w:rPr>
      </w:pPr>
    </w:p>
    <w:p w:rsidR="00DF76D2" w:rsidRPr="009F2FAC" w:rsidRDefault="00DF76D2" w:rsidP="008B5668">
      <w:pPr>
        <w:ind w:left="720"/>
        <w:jc w:val="both"/>
        <w:rPr>
          <w:b/>
          <w:bCs/>
          <w:lang w:val="sl-SI"/>
        </w:rPr>
      </w:pPr>
      <w:r w:rsidRPr="009F2FAC">
        <w:rPr>
          <w:b/>
          <w:bCs/>
          <w:lang w:val="sl-SI"/>
        </w:rPr>
        <w:t>14. Traženje dodatnih informacija ili pojašnjenja</w:t>
      </w:r>
    </w:p>
    <w:p w:rsidR="00DF76D2" w:rsidRPr="009F2FAC" w:rsidRDefault="00DF76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DF76D2" w:rsidRPr="009F2FAC" w:rsidRDefault="00DF76D2"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1"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DF76D2" w:rsidRPr="009F2FAC" w:rsidRDefault="00DF76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822514">
        <w:rPr>
          <w:lang w:val="sr-Latn-CS"/>
        </w:rPr>
        <w:t>12</w:t>
      </w:r>
      <w:r w:rsidRPr="009F2FAC">
        <w:t>/201</w:t>
      </w:r>
      <w:r w:rsidR="00822514">
        <w:rPr>
          <w:lang w:val="sr-Latn-RS"/>
        </w:rPr>
        <w:t>7</w:t>
      </w:r>
      <w:r w:rsidRPr="009F2FAC">
        <w:rPr>
          <w:lang w:val="sr-Latn-CS"/>
        </w:rPr>
        <w:t xml:space="preserve">“. </w:t>
      </w:r>
    </w:p>
    <w:p w:rsidR="00DF76D2" w:rsidRPr="009F2FAC" w:rsidRDefault="00DF76D2" w:rsidP="00344359">
      <w:pPr>
        <w:ind w:firstLine="720"/>
        <w:jc w:val="both"/>
        <w:rPr>
          <w:lang w:val="sl-SI"/>
        </w:rPr>
      </w:pPr>
      <w:r w:rsidRPr="009F2FAC">
        <w:rPr>
          <w:lang w:val="sr-Latn-CS"/>
        </w:rPr>
        <w:lastRenderedPageBreak/>
        <w:t>Traženje dodatnih</w:t>
      </w:r>
      <w:r w:rsidRPr="009F2FAC">
        <w:t xml:space="preserve"> informacija ili</w:t>
      </w:r>
      <w:r w:rsidRPr="009F2FAC">
        <w:rPr>
          <w:lang w:val="sr-Latn-CS"/>
        </w:rPr>
        <w:t xml:space="preserve"> pojašnjenja u vezi sa pripremom ponude telefonom nije dozvoljeno. </w:t>
      </w:r>
    </w:p>
    <w:p w:rsidR="00DF76D2" w:rsidRPr="009F2FAC" w:rsidRDefault="00DF76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DF76D2" w:rsidRPr="009F2FAC" w:rsidRDefault="00DF76D2"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76D2" w:rsidRPr="006C1999" w:rsidRDefault="00DF76D2" w:rsidP="006C1999">
      <w:pPr>
        <w:ind w:firstLine="708"/>
        <w:jc w:val="both"/>
        <w:rPr>
          <w:lang w:val="sr-Latn-CS"/>
        </w:rPr>
      </w:pPr>
      <w:r w:rsidRPr="009F2FAC">
        <w:rPr>
          <w:lang w:val="sr-Latn-CS"/>
        </w:rPr>
        <w:t>Komunikacija u postupku javne nabavke vrši se isključivo na način određen članom 20. Zakona.</w:t>
      </w:r>
    </w:p>
    <w:p w:rsidR="00DF76D2" w:rsidRPr="009F2FAC" w:rsidRDefault="00DF76D2"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DF76D2" w:rsidRPr="009F2FAC" w:rsidRDefault="00DF76D2" w:rsidP="00162C92">
      <w:pPr>
        <w:ind w:firstLine="708"/>
        <w:jc w:val="both"/>
        <w:rPr>
          <w:b/>
          <w:bCs/>
          <w:lang w:val="sl-SI"/>
        </w:rPr>
      </w:pPr>
    </w:p>
    <w:p w:rsidR="00DF76D2" w:rsidRPr="007A7D61" w:rsidRDefault="00DF76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DF76D2" w:rsidRDefault="00DF76D2"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637612" w:rsidRDefault="00DF76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7A7D61" w:rsidRDefault="00DF76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DF76D2" w:rsidRPr="007A7D61" w:rsidRDefault="00DF76D2" w:rsidP="006B4FEE">
      <w:pPr>
        <w:ind w:firstLine="720"/>
        <w:jc w:val="both"/>
        <w:rPr>
          <w:lang w:val="sr-Latn-CS"/>
        </w:rPr>
      </w:pPr>
      <w:r w:rsidRPr="007A7D61">
        <w:t>U slučaju razlike između jedinične i ukupne cene, merodavna je jedinična cena.</w:t>
      </w:r>
    </w:p>
    <w:p w:rsidR="00DF76D2" w:rsidRPr="007A7D61" w:rsidRDefault="00DF76D2" w:rsidP="006C1999">
      <w:pPr>
        <w:ind w:firstLine="720"/>
        <w:jc w:val="both"/>
        <w:rPr>
          <w:lang w:val="sl-SI"/>
        </w:rPr>
      </w:pPr>
      <w:r w:rsidRPr="007A7D61">
        <w:t xml:space="preserve">Ako se ponuđač ne saglasi sa ispravkom računskih grešaka, naručilac će njegovu ponudu odbiti kao neprihvatljivu.  </w:t>
      </w:r>
    </w:p>
    <w:p w:rsidR="00DF76D2" w:rsidRDefault="00DF76D2" w:rsidP="00162C92">
      <w:pPr>
        <w:tabs>
          <w:tab w:val="left" w:pos="6290"/>
        </w:tabs>
        <w:ind w:firstLine="720"/>
        <w:jc w:val="both"/>
        <w:rPr>
          <w:b/>
          <w:bCs/>
          <w:lang w:val="sl-SI"/>
        </w:rPr>
      </w:pPr>
    </w:p>
    <w:p w:rsidR="00DF76D2" w:rsidRPr="008F1F77" w:rsidRDefault="00DF76D2" w:rsidP="00225267">
      <w:pPr>
        <w:pStyle w:val="ListParagraph"/>
        <w:tabs>
          <w:tab w:val="left" w:pos="6290"/>
        </w:tabs>
        <w:jc w:val="both"/>
        <w:rPr>
          <w:b/>
          <w:bCs/>
          <w:lang w:val="sl-SI"/>
        </w:rPr>
      </w:pPr>
      <w:r>
        <w:rPr>
          <w:b/>
          <w:bCs/>
          <w:lang w:val="sl-SI"/>
        </w:rPr>
        <w:t>16.</w:t>
      </w:r>
      <w:r w:rsidR="006C1999">
        <w:rPr>
          <w:b/>
          <w:bCs/>
          <w:lang w:val="sl-SI"/>
        </w:rPr>
        <w:t xml:space="preserve"> </w:t>
      </w:r>
      <w:r w:rsidRPr="008F1F77">
        <w:rPr>
          <w:b/>
          <w:bCs/>
          <w:lang w:val="sl-SI"/>
        </w:rPr>
        <w:t>Kriterijumi za ocenjivanje ponuda</w:t>
      </w:r>
    </w:p>
    <w:p w:rsidR="00DF76D2" w:rsidRDefault="00DF76D2" w:rsidP="006B4FEE">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Pr>
          <w:lang w:val="sl-SI"/>
        </w:rPr>
        <w:t>.</w:t>
      </w:r>
    </w:p>
    <w:p w:rsidR="00DF76D2" w:rsidRPr="0035316B" w:rsidRDefault="00DF76D2"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DF76D2" w:rsidRPr="007E4D2F" w:rsidRDefault="00DF76D2"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DF76D2" w:rsidRPr="008F1F77" w:rsidRDefault="00DF76D2" w:rsidP="006B4FEE">
      <w:pPr>
        <w:pStyle w:val="ListParagraph"/>
        <w:tabs>
          <w:tab w:val="left" w:pos="6290"/>
        </w:tabs>
        <w:ind w:left="1080"/>
        <w:jc w:val="both"/>
        <w:rPr>
          <w:b/>
          <w:bCs/>
          <w:lang w:val="sl-SI"/>
        </w:rPr>
      </w:pPr>
    </w:p>
    <w:p w:rsidR="00DF76D2" w:rsidRPr="007A7D61" w:rsidRDefault="00DF76D2" w:rsidP="006B4FEE">
      <w:pPr>
        <w:numPr>
          <w:ilvl w:val="0"/>
          <w:numId w:val="4"/>
        </w:numPr>
        <w:jc w:val="both"/>
        <w:rPr>
          <w:b/>
          <w:bCs/>
          <w:lang w:val="sr-Latn-CS"/>
        </w:rPr>
      </w:pPr>
      <w:r w:rsidRPr="007A7D61">
        <w:rPr>
          <w:b/>
          <w:bCs/>
          <w:lang w:val="sr-Latn-CS"/>
        </w:rPr>
        <w:t xml:space="preserve">Ponuđena cena </w:t>
      </w:r>
    </w:p>
    <w:p w:rsidR="00DF76D2" w:rsidRPr="007A7D61" w:rsidRDefault="00DF76D2" w:rsidP="006B4FEE">
      <w:pPr>
        <w:tabs>
          <w:tab w:val="left" w:pos="1140"/>
        </w:tabs>
        <w:jc w:val="both"/>
        <w:rPr>
          <w:lang w:val="sr-Latn-CS"/>
        </w:rPr>
      </w:pPr>
      <w:r>
        <w:rPr>
          <w:lang w:val="sr-Latn-CS"/>
        </w:rPr>
        <w:tab/>
      </w:r>
    </w:p>
    <w:p w:rsidR="00DF76D2" w:rsidRPr="007A7D61" w:rsidRDefault="00DF76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Pr="006C1999" w:rsidRDefault="00DF76D2" w:rsidP="006C1999">
      <w:pPr>
        <w:ind w:firstLine="720"/>
        <w:jc w:val="both"/>
        <w:rPr>
          <w:lang w:val="sr-Latn-CS"/>
        </w:rPr>
      </w:pPr>
      <w:r w:rsidRPr="007A7D61">
        <w:rPr>
          <w:lang w:val="sr-Latn-CS"/>
        </w:rPr>
        <w:t>Pod ponuđenom cenom podrazumeva se cena u Obrascu ponude bez obračunatog PDV-a.</w:t>
      </w:r>
    </w:p>
    <w:p w:rsidR="00DF76D2" w:rsidRPr="009F2FAC" w:rsidRDefault="00DF76D2"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DF76D2" w:rsidRPr="009F2FAC" w:rsidRDefault="00DF76D2" w:rsidP="00162C92">
      <w:pPr>
        <w:ind w:left="360"/>
        <w:jc w:val="both"/>
        <w:rPr>
          <w:lang w:val="sr-Latn-CS"/>
        </w:rPr>
      </w:pPr>
    </w:p>
    <w:p w:rsidR="00DF76D2" w:rsidRPr="009F2FAC" w:rsidRDefault="00DF76D2" w:rsidP="00D952D3">
      <w:pPr>
        <w:ind w:firstLine="708"/>
        <w:jc w:val="both"/>
        <w:rPr>
          <w:lang w:val="sr-Latn-CS"/>
        </w:rPr>
      </w:pPr>
      <w:r w:rsidRPr="009F2FAC">
        <w:rPr>
          <w:lang w:val="sr-Latn-CS"/>
        </w:rPr>
        <w:t xml:space="preserve">Ukoliko, nakon izvršenog ponderisanja, dve ili više ponuda imaju jednak broj pondera, ili istu ponuđenu cenu, element kriterijuma na osnovu kojeg će se dodeliti ugovor,                                                                                                                                                                                                                                                                                                                                                                                                                                                       </w:t>
      </w:r>
      <w:r w:rsidRPr="009F2FAC">
        <w:rPr>
          <w:lang w:val="sr-Latn-CS"/>
        </w:rPr>
        <w:lastRenderedPageBreak/>
        <w:t>u smislu člana 84. stav 4. ZJN, biće veći broj pondera ostvarenih po osnovu  DUŽEG ROKA PLAĆANJA.</w:t>
      </w:r>
    </w:p>
    <w:p w:rsidR="00DF76D2" w:rsidRDefault="00DF76D2"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DF76D2" w:rsidRPr="006C1999" w:rsidRDefault="00DF76D2" w:rsidP="006C1999">
      <w:pPr>
        <w:jc w:val="both"/>
      </w:pPr>
    </w:p>
    <w:p w:rsidR="00DF76D2" w:rsidRPr="009F2FAC" w:rsidRDefault="00DF76D2" w:rsidP="00062A88">
      <w:pPr>
        <w:numPr>
          <w:ilvl w:val="0"/>
          <w:numId w:val="25"/>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DF76D2" w:rsidRPr="009F2FAC" w:rsidRDefault="00DF76D2"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DF76D2" w:rsidRPr="009F2FAC" w:rsidRDefault="00DF76D2" w:rsidP="002E15F5">
      <w:pPr>
        <w:ind w:firstLine="708"/>
        <w:jc w:val="both"/>
        <w:rPr>
          <w:i/>
          <w:iCs/>
          <w:lang w:val="sl-SI"/>
        </w:rPr>
      </w:pPr>
    </w:p>
    <w:p w:rsidR="00DF76D2" w:rsidRPr="009F2FAC" w:rsidRDefault="00DF76D2" w:rsidP="00B57C60">
      <w:pPr>
        <w:numPr>
          <w:ilvl w:val="0"/>
          <w:numId w:val="25"/>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DF76D2" w:rsidRPr="009F2FAC" w:rsidRDefault="00DF76D2"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DF76D2" w:rsidRPr="009F2FAC" w:rsidRDefault="00DF76D2" w:rsidP="002E15F5">
      <w:pPr>
        <w:numPr>
          <w:ilvl w:val="0"/>
          <w:numId w:val="45"/>
        </w:numPr>
        <w:jc w:val="both"/>
        <w:rPr>
          <w:lang w:val="sr-Latn-CS"/>
        </w:rPr>
      </w:pPr>
      <w:r w:rsidRPr="009F2FAC">
        <w:rPr>
          <w:lang w:val="sr-Latn-CS"/>
        </w:rPr>
        <w:t>Zahtev za zaštitu prava može da podnese ponuđač, podnosilac prijave, kandidat,</w:t>
      </w:r>
    </w:p>
    <w:p w:rsidR="00DF76D2" w:rsidRPr="009F2FAC" w:rsidRDefault="00DF76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DF76D2" w:rsidRPr="009F2FAC" w:rsidRDefault="00DF76D2" w:rsidP="002E15F5">
      <w:pPr>
        <w:jc w:val="both"/>
        <w:rPr>
          <w:lang w:val="en-US"/>
        </w:rPr>
      </w:pPr>
      <w:r w:rsidRPr="009F2FAC">
        <w:t>poslovno udruženje.</w:t>
      </w:r>
    </w:p>
    <w:p w:rsidR="00DF76D2" w:rsidRPr="009F2FAC" w:rsidRDefault="00DF76D2" w:rsidP="002E15F5">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DF76D2" w:rsidRPr="009F2FAC" w:rsidRDefault="00DF76D2" w:rsidP="002E15F5">
      <w:pPr>
        <w:jc w:val="both"/>
        <w:rPr>
          <w:lang w:val="en-US"/>
        </w:rPr>
      </w:pPr>
      <w:r w:rsidRPr="009F2FAC">
        <w:t xml:space="preserve">institucija, javni pravobranilac i građanski nadzornik. </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DF76D2" w:rsidRPr="009F2FAC" w:rsidRDefault="00DF76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822514">
        <w:rPr>
          <w:lang w:val="sr-Latn-CS"/>
        </w:rPr>
        <w:t>12</w:t>
      </w:r>
      <w:r w:rsidRPr="009F2FAC">
        <w:rPr>
          <w:lang w:val="sr-Latn-CS"/>
        </w:rPr>
        <w:t>/1</w:t>
      </w:r>
      <w:r w:rsidR="00822514">
        <w:rPr>
          <w:lang w:val="sr-Latn-CS"/>
        </w:rPr>
        <w:t>7</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DF76D2" w:rsidRPr="009F2FAC" w:rsidRDefault="00DF76D2" w:rsidP="002E15F5">
      <w:pPr>
        <w:numPr>
          <w:ilvl w:val="0"/>
          <w:numId w:val="45"/>
        </w:numPr>
        <w:jc w:val="both"/>
        <w:rPr>
          <w:lang w:val="sr-Latn-CS"/>
        </w:rPr>
      </w:pPr>
      <w:r w:rsidRPr="009F2FAC">
        <w:rPr>
          <w:lang w:val="sr-Latn-CS"/>
        </w:rPr>
        <w:t>Podnosilac mora imati potvrdu prijema zahteva od strane naručioca, a ukoliko se zahtev</w:t>
      </w:r>
    </w:p>
    <w:p w:rsidR="00DF76D2" w:rsidRPr="009F2FAC" w:rsidRDefault="00DF76D2" w:rsidP="002E15F5">
      <w:pPr>
        <w:jc w:val="both"/>
        <w:rPr>
          <w:lang w:val="sr-Latn-CS"/>
        </w:rPr>
      </w:pPr>
      <w:r w:rsidRPr="009F2FAC">
        <w:rPr>
          <w:lang w:val="sr-Latn-CS"/>
        </w:rPr>
        <w:t xml:space="preserve">dostavlja putem pošte mora se poslati preporučeno sa povratnicom. </w:t>
      </w:r>
    </w:p>
    <w:p w:rsidR="00DF76D2" w:rsidRPr="009F2FAC" w:rsidRDefault="00DF76D2" w:rsidP="002E15F5">
      <w:pPr>
        <w:numPr>
          <w:ilvl w:val="0"/>
          <w:numId w:val="45"/>
        </w:numPr>
        <w:rPr>
          <w:lang w:val="sr-Latn-CS"/>
        </w:rPr>
      </w:pPr>
      <w:r w:rsidRPr="009F2FAC">
        <w:t>Zahtev za zaštitu prava može se podneti u toku celog postupka javne nabavke, protiv</w:t>
      </w:r>
    </w:p>
    <w:p w:rsidR="00DF76D2" w:rsidRPr="009F2FAC" w:rsidRDefault="00DF76D2" w:rsidP="002E15F5">
      <w:pPr>
        <w:rPr>
          <w:lang w:val="sr-Latn-CS"/>
        </w:rPr>
      </w:pPr>
      <w:r w:rsidRPr="009F2FAC">
        <w:t>svake radnje naručioca, osim ako Zakonom nije drugačije određeno.</w:t>
      </w:r>
    </w:p>
    <w:p w:rsidR="00DF76D2" w:rsidRPr="009F2FAC" w:rsidRDefault="00DF76D2" w:rsidP="002E15F5">
      <w:pPr>
        <w:numPr>
          <w:ilvl w:val="0"/>
          <w:numId w:val="45"/>
        </w:numPr>
        <w:jc w:val="both"/>
        <w:rPr>
          <w:lang w:val="sr-Latn-CS"/>
        </w:rPr>
      </w:pPr>
      <w:r w:rsidRPr="009F2FAC">
        <w:t xml:space="preserve">Zahtev za zaštitu prava kojim se osporava vrsta postupka, sadržina poziva za </w:t>
      </w:r>
    </w:p>
    <w:p w:rsidR="00DF76D2" w:rsidRPr="009F2FAC" w:rsidRDefault="00DF76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DF76D2" w:rsidRPr="009F2FAC" w:rsidRDefault="00DF76D2" w:rsidP="002E15F5">
      <w:pPr>
        <w:numPr>
          <w:ilvl w:val="0"/>
          <w:numId w:val="45"/>
        </w:numPr>
        <w:jc w:val="both"/>
      </w:pPr>
      <w:r w:rsidRPr="009F2FAC">
        <w:t xml:space="preserve">Zahtev za zaštitu prava kojim se osporavaju radnje koje naručilac preduzme pre </w:t>
      </w:r>
    </w:p>
    <w:p w:rsidR="00DF76D2" w:rsidRPr="009F2FAC" w:rsidRDefault="00DF76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DF76D2" w:rsidRPr="009F2FAC" w:rsidRDefault="00DF76D2" w:rsidP="002E15F5">
      <w:pPr>
        <w:numPr>
          <w:ilvl w:val="0"/>
          <w:numId w:val="45"/>
        </w:numPr>
        <w:jc w:val="both"/>
        <w:rPr>
          <w:lang w:val="sr-Latn-CS"/>
        </w:rPr>
      </w:pPr>
      <w:r w:rsidRPr="009F2FAC">
        <w:t xml:space="preserve">Posle donošenja Odluke o dodeli ugovora i/ili Odluke o obustavi postupka, </w:t>
      </w:r>
    </w:p>
    <w:p w:rsidR="00DF76D2" w:rsidRPr="009F2FAC" w:rsidRDefault="00DF76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DF76D2" w:rsidRPr="009F2FAC" w:rsidRDefault="00DF76D2" w:rsidP="002E15F5">
      <w:pPr>
        <w:numPr>
          <w:ilvl w:val="0"/>
          <w:numId w:val="45"/>
        </w:numPr>
        <w:jc w:val="both"/>
        <w:rPr>
          <w:lang w:val="sr-Latn-CS"/>
        </w:rPr>
      </w:pPr>
      <w:r w:rsidRPr="009F2FAC">
        <w:t xml:space="preserve">Zahtevom za zaštitu prava ne mogu se osporavati radnje naručioca preduzete u postupku </w:t>
      </w:r>
    </w:p>
    <w:p w:rsidR="00DF76D2" w:rsidRPr="009F2FAC" w:rsidRDefault="00DF76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DF76D2" w:rsidRPr="009F2FAC" w:rsidRDefault="00DF76D2" w:rsidP="002E15F5">
      <w:pPr>
        <w:numPr>
          <w:ilvl w:val="0"/>
          <w:numId w:val="45"/>
        </w:numPr>
        <w:jc w:val="both"/>
        <w:rPr>
          <w:lang w:val="sr-Latn-CS"/>
        </w:rPr>
      </w:pPr>
      <w:r w:rsidRPr="009F2FAC">
        <w:t xml:space="preserve">Ukoliko je u istom postupku javne nabavke ponovo podnet zahtev za zaštitu </w:t>
      </w:r>
    </w:p>
    <w:p w:rsidR="00DF76D2" w:rsidRPr="009F2FAC" w:rsidRDefault="00DF76D2" w:rsidP="002E15F5">
      <w:pPr>
        <w:jc w:val="both"/>
        <w:rPr>
          <w:lang w:val="sr-Latn-CS"/>
        </w:rPr>
      </w:pPr>
      <w:r w:rsidRPr="009F2FAC">
        <w:lastRenderedPageBreak/>
        <w:t xml:space="preserve">prava od strane istog podnosioca zahteva, u tom zahtevu se ne mogu osporavati radnje naručioca za koje je podnosilac zahteva znao ili mogao znati prilikom podnošenja prethodnog zahteva. </w:t>
      </w:r>
    </w:p>
    <w:p w:rsidR="00DF76D2" w:rsidRPr="009F2FAC" w:rsidRDefault="00DF76D2" w:rsidP="002E15F5">
      <w:pPr>
        <w:numPr>
          <w:ilvl w:val="0"/>
          <w:numId w:val="45"/>
        </w:numPr>
        <w:jc w:val="both"/>
        <w:rPr>
          <w:lang w:val="sr-Latn-CS"/>
        </w:rPr>
      </w:pPr>
      <w:r w:rsidRPr="009F2FAC">
        <w:t xml:space="preserve">podnetom zahtevu za zaštitu prava naručilac objavljuje obaveštenje o </w:t>
      </w:r>
    </w:p>
    <w:p w:rsidR="00DF76D2" w:rsidRPr="009F2FAC" w:rsidRDefault="00DF76D2" w:rsidP="002E15F5">
      <w:pPr>
        <w:jc w:val="both"/>
        <w:rPr>
          <w:lang w:val="sr-Latn-CS"/>
        </w:rPr>
      </w:pPr>
      <w:r w:rsidRPr="009F2FAC">
        <w:t xml:space="preserve">podnetom zahtevu na Portalu javnih nabavki, najkasnije u roku od dva dana od dana prijema zahteva za zaštitu prava. </w:t>
      </w:r>
    </w:p>
    <w:p w:rsidR="00DF76D2" w:rsidRPr="009F2FAC" w:rsidRDefault="00DF76D2" w:rsidP="002E15F5">
      <w:pPr>
        <w:numPr>
          <w:ilvl w:val="0"/>
          <w:numId w:val="45"/>
        </w:numPr>
        <w:jc w:val="both"/>
        <w:rPr>
          <w:lang w:val="sr-Latn-CS"/>
        </w:rPr>
      </w:pPr>
      <w:r w:rsidRPr="009F2FAC">
        <w:t>Odgovorno lice naručioca može doneti odluku da naručilac preduzme aktivnosti iz člana</w:t>
      </w:r>
    </w:p>
    <w:p w:rsidR="00DF76D2" w:rsidRPr="009F2FAC" w:rsidRDefault="00DF76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76D2" w:rsidRPr="009F2FAC" w:rsidRDefault="00DF76D2"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DF76D2" w:rsidRPr="009F2FAC" w:rsidRDefault="00DF76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822514">
        <w:rPr>
          <w:lang w:val="sr-Latn-RS"/>
        </w:rPr>
        <w:t>12</w:t>
      </w:r>
      <w:r w:rsidRPr="009F2FAC">
        <w:rPr>
          <w:lang w:val="sr-Latn-CS"/>
        </w:rPr>
        <w:t>/201</w:t>
      </w:r>
      <w:r w:rsidR="00822514">
        <w:rPr>
          <w:lang w:val="sr-Latn-CS"/>
        </w:rPr>
        <w:t>7</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822514">
        <w:rPr>
          <w:lang w:val="sr-Latn-CS"/>
        </w:rPr>
        <w:t>12</w:t>
      </w:r>
      <w:r w:rsidRPr="009F2FAC">
        <w:rPr>
          <w:lang w:val="sr-Latn-CS"/>
        </w:rPr>
        <w:t>/20</w:t>
      </w:r>
      <w:r w:rsidRPr="009F2FAC">
        <w:t>1</w:t>
      </w:r>
      <w:r w:rsidR="00822514">
        <w:rPr>
          <w:lang w:val="sr-Latn-RS"/>
        </w:rPr>
        <w:t>7</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DF76D2" w:rsidRPr="009F2FAC" w:rsidRDefault="00DF76D2" w:rsidP="002E15F5">
      <w:pPr>
        <w:numPr>
          <w:ilvl w:val="0"/>
          <w:numId w:val="45"/>
        </w:numPr>
        <w:jc w:val="both"/>
        <w:rPr>
          <w:lang w:val="sr-Latn-CS"/>
        </w:rPr>
      </w:pPr>
      <w:r w:rsidRPr="009F2FAC">
        <w:rPr>
          <w:lang w:val="sr-Latn-CS"/>
        </w:rPr>
        <w:t>Potvrda o izvršenoj uplati treba da bude izdata od strane banke, da sadrži pečat banke</w:t>
      </w:r>
    </w:p>
    <w:p w:rsidR="00DF76D2" w:rsidRPr="009F2FAC" w:rsidRDefault="00DF76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DF76D2" w:rsidRPr="009F2FAC" w:rsidRDefault="00DF76D2" w:rsidP="002E15F5">
      <w:pPr>
        <w:numPr>
          <w:ilvl w:val="0"/>
          <w:numId w:val="45"/>
        </w:numPr>
        <w:jc w:val="both"/>
        <w:rPr>
          <w:lang w:val="sr-Latn-CS"/>
        </w:rPr>
      </w:pPr>
      <w:r w:rsidRPr="009F2FAC">
        <w:rPr>
          <w:lang w:val="sr-Latn-CS"/>
        </w:rPr>
        <w:t>Potvrda kojom se potvrđuje da je uplata takse izvršena prilaže se uz zahtev za zaštitu</w:t>
      </w:r>
    </w:p>
    <w:p w:rsidR="00DF76D2" w:rsidRPr="009F2FAC" w:rsidRDefault="00DF76D2" w:rsidP="002E15F5">
      <w:pPr>
        <w:jc w:val="both"/>
        <w:rPr>
          <w:lang w:val="sr-Latn-CS"/>
        </w:rPr>
      </w:pPr>
      <w:r w:rsidRPr="009F2FAC">
        <w:rPr>
          <w:lang w:val="sr-Latn-CS"/>
        </w:rPr>
        <w:t>prava prilikom podnošenja zahteva naručiocu, kako bi se zahtev smatrao potpunim, u suprotnom se isti odbacuje zaključkom.</w:t>
      </w:r>
    </w:p>
    <w:p w:rsidR="00DF76D2" w:rsidRPr="009F2FAC" w:rsidRDefault="00DF76D2" w:rsidP="006C1999">
      <w:pPr>
        <w:pStyle w:val="BodyTextIndent"/>
        <w:ind w:firstLine="0"/>
        <w:rPr>
          <w:b/>
          <w:bCs/>
        </w:rPr>
      </w:pPr>
    </w:p>
    <w:p w:rsidR="00DF76D2" w:rsidRPr="00594C7E" w:rsidRDefault="00DF76D2" w:rsidP="00162C92">
      <w:pPr>
        <w:pStyle w:val="BodyTextIndent"/>
        <w:rPr>
          <w:b/>
          <w:bCs/>
        </w:rPr>
      </w:pPr>
      <w:r w:rsidRPr="00594C7E">
        <w:rPr>
          <w:b/>
          <w:bCs/>
        </w:rPr>
        <w:t>20. Zaključenje ugovora</w:t>
      </w:r>
    </w:p>
    <w:p w:rsidR="006C1999" w:rsidRDefault="00DF76D2" w:rsidP="006C1999">
      <w:pPr>
        <w:ind w:firstLine="720"/>
        <w:jc w:val="both"/>
        <w:rPr>
          <w:lang w:val="sl-SI"/>
        </w:rPr>
      </w:pPr>
      <w:r w:rsidRPr="00594C7E">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DF76D2" w:rsidRDefault="00DF76D2" w:rsidP="003B7EA1">
      <w:pPr>
        <w:tabs>
          <w:tab w:val="left" w:pos="8040"/>
        </w:tabs>
        <w:jc w:val="both"/>
        <w:rPr>
          <w:lang w:val="sl-SI"/>
        </w:rPr>
      </w:pPr>
    </w:p>
    <w:p w:rsidR="00DF76D2" w:rsidRDefault="00DF76D2" w:rsidP="003B7EA1">
      <w:pPr>
        <w:tabs>
          <w:tab w:val="left" w:pos="8040"/>
        </w:tabs>
        <w:jc w:val="both"/>
        <w:rPr>
          <w:lang w:val="sl-SI"/>
        </w:rPr>
      </w:pPr>
    </w:p>
    <w:p w:rsidR="00A437B0" w:rsidRDefault="00A437B0" w:rsidP="003B7EA1">
      <w:pPr>
        <w:tabs>
          <w:tab w:val="left" w:pos="8040"/>
        </w:tabs>
        <w:jc w:val="both"/>
        <w:rPr>
          <w:lang w:val="sl-SI"/>
        </w:rPr>
      </w:pPr>
    </w:p>
    <w:p w:rsidR="006C1999" w:rsidRDefault="006C1999" w:rsidP="003B7EA1">
      <w:pPr>
        <w:tabs>
          <w:tab w:val="left" w:pos="8040"/>
        </w:tabs>
        <w:jc w:val="both"/>
        <w:rPr>
          <w:lang w:val="sl-SI"/>
        </w:rPr>
      </w:pPr>
    </w:p>
    <w:p w:rsidR="00822514" w:rsidRDefault="00822514" w:rsidP="003B7EA1">
      <w:pPr>
        <w:tabs>
          <w:tab w:val="left" w:pos="8040"/>
        </w:tabs>
        <w:jc w:val="both"/>
        <w:rPr>
          <w:lang w:val="sl-SI"/>
        </w:rPr>
      </w:pPr>
    </w:p>
    <w:p w:rsidR="00822514" w:rsidRDefault="00822514" w:rsidP="003B7EA1">
      <w:pPr>
        <w:tabs>
          <w:tab w:val="left" w:pos="8040"/>
        </w:tabs>
        <w:jc w:val="both"/>
        <w:rPr>
          <w:lang w:val="sl-SI"/>
        </w:rPr>
      </w:pPr>
    </w:p>
    <w:p w:rsidR="00822514" w:rsidRDefault="00822514" w:rsidP="003B7EA1">
      <w:pPr>
        <w:tabs>
          <w:tab w:val="left" w:pos="8040"/>
        </w:tabs>
        <w:jc w:val="both"/>
        <w:rPr>
          <w:lang w:val="sl-SI"/>
        </w:rPr>
      </w:pPr>
    </w:p>
    <w:p w:rsidR="006C1999" w:rsidRDefault="006C1999"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lastRenderedPageBreak/>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Pr="004E50F2" w:rsidRDefault="00DF76D2" w:rsidP="004A219B">
      <w:pPr>
        <w:pStyle w:val="Title"/>
        <w:ind w:firstLine="720"/>
        <w:jc w:val="both"/>
        <w:rPr>
          <w:b w:val="0"/>
          <w:bCs w:val="0"/>
          <w:sz w:val="24"/>
          <w:szCs w:val="24"/>
        </w:rPr>
      </w:pPr>
      <w:r>
        <w:rPr>
          <w:b w:val="0"/>
          <w:bCs w:val="0"/>
          <w:sz w:val="24"/>
          <w:szCs w:val="24"/>
        </w:rPr>
        <w:t>(popunjava ponuđač)</w:t>
      </w:r>
    </w:p>
    <w:p w:rsidR="00DF76D2" w:rsidRDefault="00DF76D2" w:rsidP="00162C92">
      <w:pPr>
        <w:pStyle w:val="Title"/>
        <w:rPr>
          <w:b w:val="0"/>
          <w:bCs w:val="0"/>
          <w:sz w:val="24"/>
          <w:szCs w:val="24"/>
        </w:rPr>
      </w:pP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4E50F2" w:rsidRDefault="00DF76D2" w:rsidP="00162C92">
      <w:pPr>
        <w:pStyle w:val="Title"/>
        <w:rPr>
          <w:sz w:val="24"/>
          <w:szCs w:val="24"/>
        </w:rPr>
      </w:pPr>
    </w:p>
    <w:p w:rsidR="00DF76D2" w:rsidRPr="00EC2F39" w:rsidRDefault="00DF76D2"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sidRPr="00EC2F39">
        <w:rPr>
          <w:b/>
          <w:bCs/>
          <w:spacing w:val="-9"/>
          <w:sz w:val="28"/>
          <w:szCs w:val="28"/>
          <w:lang w:val="sr-Latn-CS"/>
        </w:rPr>
        <w:t>medicinskog i sanitetskog potrošnog materijala</w:t>
      </w:r>
      <w:r w:rsidRPr="00EC2F39">
        <w:rPr>
          <w:b/>
          <w:bCs/>
          <w:sz w:val="28"/>
          <w:szCs w:val="28"/>
          <w:lang w:val="sr-Latn-CS"/>
        </w:rPr>
        <w:t xml:space="preserve"> </w:t>
      </w:r>
      <w:r>
        <w:rPr>
          <w:b/>
          <w:bCs/>
          <w:sz w:val="28"/>
          <w:szCs w:val="28"/>
          <w:lang w:val="sr-Latn-CS"/>
        </w:rPr>
        <w:t>u otvo</w:t>
      </w:r>
      <w:r w:rsidRPr="00EC2F39">
        <w:rPr>
          <w:b/>
          <w:bCs/>
          <w:sz w:val="28"/>
          <w:szCs w:val="28"/>
          <w:lang w:val="sr-Latn-CS"/>
        </w:rPr>
        <w:t xml:space="preserve">renom postupku br. </w:t>
      </w:r>
      <w:r w:rsidR="00822514">
        <w:rPr>
          <w:b/>
          <w:bCs/>
          <w:sz w:val="28"/>
          <w:szCs w:val="28"/>
          <w:lang w:val="sr-Latn-CS"/>
        </w:rPr>
        <w:t>12</w:t>
      </w:r>
      <w:r w:rsidRPr="00EC2F39">
        <w:rPr>
          <w:b/>
          <w:bCs/>
          <w:sz w:val="28"/>
          <w:szCs w:val="28"/>
          <w:lang w:val="sr-Latn-CS"/>
        </w:rPr>
        <w:t>/201</w:t>
      </w:r>
      <w:r w:rsidR="00822514">
        <w:rPr>
          <w:b/>
          <w:bCs/>
          <w:sz w:val="28"/>
          <w:szCs w:val="28"/>
          <w:lang w:val="sr-Latn-CS"/>
        </w:rPr>
        <w:t>7</w:t>
      </w:r>
    </w:p>
    <w:p w:rsidR="00DF76D2" w:rsidRPr="004E50F2" w:rsidRDefault="00DF76D2" w:rsidP="00162C92">
      <w:pPr>
        <w:rPr>
          <w:b/>
          <w:bCs/>
          <w:lang w:val="sl-SI"/>
        </w:rPr>
      </w:pP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Default="00DF76D2" w:rsidP="00162C92">
      <w:pPr>
        <w:rPr>
          <w:lang w:val="sr-Latn-CS"/>
        </w:rPr>
      </w:pPr>
    </w:p>
    <w:p w:rsidR="00DF76D2" w:rsidRPr="004E50F2" w:rsidRDefault="00DF76D2" w:rsidP="00162C92">
      <w:pPr>
        <w:rPr>
          <w:b/>
          <w:bCs/>
          <w:lang w:val="sl-SI"/>
        </w:rPr>
      </w:pPr>
    </w:p>
    <w:p w:rsidR="00DF76D2" w:rsidRPr="004E50F2"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l-SI"/>
        </w:rPr>
      </w:pPr>
    </w:p>
    <w:p w:rsidR="00DF76D2" w:rsidRDefault="00DF76D2" w:rsidP="00162C92">
      <w:pPr>
        <w:rPr>
          <w:lang w:val="sr-Latn-CS"/>
        </w:rPr>
      </w:pPr>
      <w:r>
        <w:lastRenderedPageBreak/>
        <w:t xml:space="preserve">1. Samostalno </w:t>
      </w:r>
    </w:p>
    <w:p w:rsidR="00DF76D2" w:rsidRDefault="00DF76D2" w:rsidP="00162C92">
      <w:pPr>
        <w:rPr>
          <w:lang w:val="sr-Latn-CS"/>
        </w:rPr>
      </w:pPr>
      <w:r>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EF0F82" w:rsidRDefault="00DF76D2" w:rsidP="00162C92">
      <w:pPr>
        <w:rPr>
          <w:lang w:val="sl-SI"/>
        </w:rPr>
      </w:pPr>
      <w:r>
        <w:t>(upisati osnovne podatke o zajedničkim ponuđačima)</w:t>
      </w:r>
      <w:r w:rsidRPr="004E50F2">
        <w:rPr>
          <w:lang w:val="sl-SI"/>
        </w:rPr>
        <w:t xml:space="preserve"> </w:t>
      </w:r>
    </w:p>
    <w:p w:rsidR="00DF76D2" w:rsidRPr="00EF0F82" w:rsidRDefault="00DF76D2" w:rsidP="00162C92">
      <w:pPr>
        <w:rPr>
          <w:lang w:val="sl-SI"/>
        </w:rPr>
      </w:pPr>
    </w:p>
    <w:p w:rsidR="00DF76D2" w:rsidRPr="00EF0F82" w:rsidRDefault="00DF76D2" w:rsidP="008A3697">
      <w:pPr>
        <w:rPr>
          <w:b/>
          <w:bCs/>
          <w:lang w:val="sl-SI"/>
        </w:rPr>
      </w:pPr>
      <w:r w:rsidRPr="00EF0F82">
        <w:rPr>
          <w:b/>
          <w:bCs/>
          <w:lang w:val="sl-SI"/>
        </w:rPr>
        <w:t xml:space="preserve">III ROK VAŽENJA PONUDE IZRAŽEN U BROJU DANA OD DANA OTVARANJA PONUDE JE______DANA (ne može biti kraći od 120 dana) </w:t>
      </w:r>
    </w:p>
    <w:p w:rsidR="00DF76D2" w:rsidRPr="008A3697" w:rsidRDefault="00DF76D2" w:rsidP="008A3697">
      <w:pPr>
        <w:rPr>
          <w:b/>
          <w:bCs/>
          <w:lang w:val="sl-SI"/>
        </w:rPr>
      </w:pPr>
    </w:p>
    <w:p w:rsidR="00DF76D2" w:rsidRDefault="00DF76D2" w:rsidP="006A316E">
      <w:pPr>
        <w:jc w:val="center"/>
        <w:rPr>
          <w:b/>
          <w:bCs/>
          <w:lang w:val="sr-Latn-CS"/>
        </w:rPr>
      </w:pPr>
    </w:p>
    <w:p w:rsidR="00DF76D2" w:rsidRDefault="00DF76D2" w:rsidP="00472350">
      <w:pPr>
        <w:ind w:left="2160"/>
        <w:rPr>
          <w:b/>
          <w:bCs/>
          <w:lang w:val="sr-Latn-CS"/>
        </w:rPr>
      </w:pPr>
      <w:r>
        <w:rPr>
          <w:b/>
          <w:bCs/>
          <w:lang w:val="sr-Latn-CS"/>
        </w:rPr>
        <w:t xml:space="preserve">      IV   </w:t>
      </w:r>
      <w:r w:rsidRPr="006D59D2">
        <w:rPr>
          <w:b/>
          <w:bCs/>
          <w:lang w:val="sr-Latn-CS"/>
        </w:rPr>
        <w:t>PODACI O PODIZVOĐAČU</w:t>
      </w:r>
    </w:p>
    <w:p w:rsidR="00DF76D2" w:rsidRDefault="00DF76D2" w:rsidP="00EC2F39">
      <w:pPr>
        <w:jc w:val="center"/>
        <w:rPr>
          <w:b/>
          <w:bCs/>
          <w:lang w:val="sr-Latn-CS"/>
        </w:rPr>
      </w:pPr>
    </w:p>
    <w:p w:rsidR="00DF76D2" w:rsidRDefault="00DF76D2"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 xml:space="preserve">u predmetnoj javnoj </w:t>
            </w:r>
            <w:r w:rsidRPr="006470D2">
              <w:rPr>
                <w:b/>
                <w:bCs/>
              </w:rPr>
              <w:lastRenderedPageBreak/>
              <w:t>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lastRenderedPageBreak/>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lastRenderedPageBreak/>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3B7EA1" w:rsidRDefault="00DF76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DF76D2" w:rsidRDefault="00DF76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8A3697">
      <w:pPr>
        <w:rPr>
          <w:lang w:val="sr-Latn-CS"/>
        </w:rPr>
      </w:pP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t xml:space="preserve">Poreski </w:t>
            </w:r>
            <w:r w:rsidRPr="006470D2">
              <w:rPr>
                <w:b/>
                <w:bCs/>
              </w:rPr>
              <w:t>indetifikacioni</w:t>
            </w:r>
          </w:p>
          <w:p w:rsidR="00DF76D2" w:rsidRPr="006470D2" w:rsidRDefault="00DF76D2" w:rsidP="008A3697">
            <w:pPr>
              <w:rPr>
                <w:b/>
                <w:bCs/>
                <w:lang w:val="sr-Latn-CS"/>
              </w:rPr>
            </w:pPr>
            <w:r w:rsidRPr="006470D2">
              <w:rPr>
                <w:b/>
                <w:bCs/>
              </w:rPr>
              <w:lastRenderedPageBreak/>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lastRenderedPageBreak/>
        <w:t xml:space="preserve">  </w:t>
      </w:r>
    </w:p>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CF4C24">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CF4C24">
      <w:pPr>
        <w:tabs>
          <w:tab w:val="left" w:pos="8640"/>
        </w:tabs>
        <w:rPr>
          <w:b/>
          <w:bCs/>
          <w:lang w:val="sr-Latn-CS"/>
        </w:rPr>
        <w:sectPr w:rsidR="00DF76D2" w:rsidSect="00A2730A">
          <w:pgSz w:w="11906" w:h="16838"/>
          <w:pgMar w:top="1134" w:right="1134" w:bottom="1134" w:left="1134" w:header="709" w:footer="709" w:gutter="0"/>
          <w:cols w:space="708"/>
        </w:sectPr>
      </w:pPr>
    </w:p>
    <w:p w:rsidR="00DF76D2" w:rsidRDefault="00DF76D2" w:rsidP="00CF4C24">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DF76D2" w:rsidRPr="00CF4C24" w:rsidRDefault="00DF76D2" w:rsidP="00CF4C24">
      <w:pPr>
        <w:rPr>
          <w:lang w:val="sl-SI"/>
        </w:rPr>
      </w:pPr>
    </w:p>
    <w:tbl>
      <w:tblPr>
        <w:tblW w:w="14317" w:type="dxa"/>
        <w:tblInd w:w="108" w:type="dxa"/>
        <w:tblLook w:val="0000" w:firstRow="0" w:lastRow="0" w:firstColumn="0" w:lastColumn="0" w:noHBand="0" w:noVBand="0"/>
      </w:tblPr>
      <w:tblGrid>
        <w:gridCol w:w="1080"/>
        <w:gridCol w:w="180"/>
        <w:gridCol w:w="2160"/>
        <w:gridCol w:w="106"/>
        <w:gridCol w:w="74"/>
        <w:gridCol w:w="1620"/>
        <w:gridCol w:w="1620"/>
        <w:gridCol w:w="2091"/>
        <w:gridCol w:w="2409"/>
        <w:gridCol w:w="2977"/>
      </w:tblGrid>
      <w:tr w:rsidR="00CD3096" w:rsidRPr="00CD3096" w:rsidTr="00F65F64">
        <w:trPr>
          <w:trHeight w:val="1104"/>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b/>
                <w:bCs/>
                <w:lang w:val="en-US" w:eastAsia="en-US"/>
              </w:rPr>
            </w:pPr>
            <w:r w:rsidRPr="00CD3096">
              <w:rPr>
                <w:b/>
                <w:bCs/>
                <w:lang w:val="en-US" w:eastAsia="en-US"/>
              </w:rPr>
              <w:t>Redni broj</w:t>
            </w:r>
          </w:p>
        </w:tc>
        <w:tc>
          <w:tcPr>
            <w:tcW w:w="252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b/>
                <w:bCs/>
                <w:lang w:val="en-US" w:eastAsia="en-US"/>
              </w:rPr>
            </w:pPr>
            <w:r w:rsidRPr="00CD3096">
              <w:rPr>
                <w:b/>
                <w:bCs/>
                <w:lang w:val="en-US" w:eastAsia="en-US"/>
              </w:rPr>
              <w:t>Vrsta materijala</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b/>
                <w:bCs/>
                <w:sz w:val="22"/>
                <w:szCs w:val="22"/>
                <w:lang w:val="en-US" w:eastAsia="en-US"/>
              </w:rPr>
            </w:pPr>
            <w:r w:rsidRPr="00CD3096">
              <w:rPr>
                <w:b/>
                <w:bCs/>
                <w:sz w:val="22"/>
                <w:szCs w:val="22"/>
                <w:lang w:val="en-US" w:eastAsia="en-US"/>
              </w:rPr>
              <w:t>Jedinica mere</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b/>
                <w:bCs/>
                <w:sz w:val="22"/>
                <w:szCs w:val="22"/>
                <w:lang w:val="en-US" w:eastAsia="en-US"/>
              </w:rPr>
            </w:pPr>
            <w:r w:rsidRPr="00CD3096">
              <w:rPr>
                <w:b/>
                <w:bCs/>
                <w:sz w:val="22"/>
                <w:szCs w:val="22"/>
                <w:lang w:val="en-US" w:eastAsia="en-US"/>
              </w:rPr>
              <w:t>Tražena količina</w:t>
            </w:r>
          </w:p>
        </w:tc>
        <w:tc>
          <w:tcPr>
            <w:tcW w:w="2091" w:type="dxa"/>
            <w:tcBorders>
              <w:top w:val="single" w:sz="8" w:space="0" w:color="auto"/>
              <w:left w:val="single" w:sz="8" w:space="0" w:color="auto"/>
              <w:bottom w:val="single" w:sz="8" w:space="0" w:color="auto"/>
              <w:right w:val="single" w:sz="8" w:space="0" w:color="auto"/>
            </w:tcBorders>
            <w:vAlign w:val="center"/>
          </w:tcPr>
          <w:p w:rsidR="00CD3096" w:rsidRPr="00CD3096" w:rsidRDefault="00CD3096" w:rsidP="00F65F64">
            <w:pPr>
              <w:jc w:val="center"/>
              <w:rPr>
                <w:b/>
                <w:bCs/>
                <w:sz w:val="22"/>
                <w:szCs w:val="22"/>
                <w:lang w:val="en-US" w:eastAsia="en-US"/>
              </w:rPr>
            </w:pPr>
            <w:r>
              <w:rPr>
                <w:b/>
                <w:bCs/>
                <w:sz w:val="22"/>
                <w:szCs w:val="22"/>
                <w:lang w:val="en-US" w:eastAsia="en-US"/>
              </w:rPr>
              <w:t>Proizvođač</w:t>
            </w: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b/>
                <w:bCs/>
                <w:sz w:val="22"/>
                <w:szCs w:val="22"/>
                <w:lang w:val="en-US" w:eastAsia="en-US"/>
              </w:rPr>
            </w:pPr>
            <w:r>
              <w:rPr>
                <w:b/>
                <w:bCs/>
                <w:sz w:val="22"/>
                <w:szCs w:val="22"/>
                <w:lang w:val="en-US" w:eastAsia="en-US"/>
              </w:rPr>
              <w:t>Jedinična cena</w:t>
            </w:r>
            <w:r w:rsidR="00F65F64">
              <w:rPr>
                <w:b/>
                <w:bCs/>
                <w:sz w:val="22"/>
                <w:szCs w:val="22"/>
              </w:rPr>
              <w:t xml:space="preserve"> u dinarima bez PDV-a</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F65F64">
            <w:pPr>
              <w:jc w:val="center"/>
              <w:rPr>
                <w:b/>
                <w:bCs/>
                <w:lang w:val="en-US" w:eastAsia="en-US"/>
              </w:rPr>
            </w:pPr>
            <w:r w:rsidRPr="00CD3096">
              <w:rPr>
                <w:b/>
                <w:bCs/>
                <w:lang w:val="en-US" w:eastAsia="en-US"/>
              </w:rPr>
              <w:t xml:space="preserve">Ukupna vrednost </w:t>
            </w:r>
            <w:r w:rsidR="00F65F64">
              <w:rPr>
                <w:b/>
                <w:bCs/>
                <w:sz w:val="22"/>
                <w:szCs w:val="22"/>
              </w:rPr>
              <w:t>u dinarima bez PDV-a</w:t>
            </w: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1</w:t>
            </w: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520" w:type="dxa"/>
            <w:gridSpan w:val="4"/>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Igle 1,2*            </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50.000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w:t>
            </w:r>
          </w:p>
        </w:tc>
        <w:tc>
          <w:tcPr>
            <w:tcW w:w="2520" w:type="dxa"/>
            <w:gridSpan w:val="4"/>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Igle 0,8*              </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50.000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3.</w:t>
            </w:r>
          </w:p>
        </w:tc>
        <w:tc>
          <w:tcPr>
            <w:tcW w:w="2520" w:type="dxa"/>
            <w:gridSpan w:val="4"/>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Igle 0, 6*             </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40.000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233"/>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4.</w:t>
            </w:r>
          </w:p>
        </w:tc>
        <w:tc>
          <w:tcPr>
            <w:tcW w:w="2520" w:type="dxa"/>
            <w:gridSpan w:val="4"/>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Igle 0,45* </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40.000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5.</w:t>
            </w:r>
          </w:p>
        </w:tc>
        <w:tc>
          <w:tcPr>
            <w:tcW w:w="2520" w:type="dxa"/>
            <w:gridSpan w:val="4"/>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Igle 0.3*              </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700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D3096" w:rsidRPr="00CD3096" w:rsidRDefault="00CD3096" w:rsidP="00CD3096">
            <w:pPr>
              <w:jc w:val="cente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jc w:val="right"/>
              <w:rPr>
                <w:b/>
                <w:bCs/>
                <w:lang w:val="en-US" w:eastAsia="en-US"/>
              </w:rPr>
            </w:pPr>
            <w:r w:rsidRPr="00CD3096">
              <w:rPr>
                <w:b/>
                <w:bCs/>
                <w:lang w:val="en-US" w:eastAsia="en-US"/>
              </w:rPr>
              <w:t>Partija 1 UKUPNO</w:t>
            </w: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2</w:t>
            </w: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Špric 1 ml* bez igle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10.000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25"/>
        </w:trPr>
        <w:tc>
          <w:tcPr>
            <w:tcW w:w="1080" w:type="dxa"/>
            <w:tcBorders>
              <w:top w:val="nil"/>
              <w:left w:val="single" w:sz="8" w:space="0" w:color="auto"/>
              <w:bottom w:val="single" w:sz="8" w:space="0" w:color="auto"/>
              <w:right w:val="single" w:sz="8" w:space="0" w:color="auto"/>
            </w:tcBorders>
            <w:shd w:val="clear" w:color="auto" w:fill="auto"/>
          </w:tcPr>
          <w:p w:rsidR="00CD3096" w:rsidRPr="00CD3096" w:rsidRDefault="00CD3096" w:rsidP="00CD3096">
            <w:pPr>
              <w:jc w:val="center"/>
              <w:rPr>
                <w:lang w:val="en-US" w:eastAsia="en-US"/>
              </w:rPr>
            </w:pPr>
            <w:r w:rsidRPr="00CD3096">
              <w:rPr>
                <w:lang w:val="en-US" w:eastAsia="en-US"/>
              </w:rPr>
              <w:t> </w:t>
            </w:r>
          </w:p>
        </w:tc>
        <w:tc>
          <w:tcPr>
            <w:tcW w:w="10260" w:type="dxa"/>
            <w:gridSpan w:val="8"/>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b/>
                <w:bCs/>
                <w:lang w:val="en-US" w:eastAsia="en-US"/>
              </w:rPr>
            </w:pPr>
            <w:r w:rsidRPr="00CD3096">
              <w:rPr>
                <w:b/>
                <w:bCs/>
                <w:lang w:val="en-US" w:eastAsia="en-US"/>
              </w:rPr>
              <w:t>Partija 2 UKUPNO  </w:t>
            </w: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3</w:t>
            </w:r>
          </w:p>
        </w:tc>
      </w:tr>
      <w:tr w:rsidR="00CD3096" w:rsidRPr="00CD3096" w:rsidTr="00F65F64">
        <w:trPr>
          <w:trHeight w:val="97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Špric 2 ml* bez igle (graduisan podeocima 0.1 i to do 3ml)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130.000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570"/>
        </w:trPr>
        <w:tc>
          <w:tcPr>
            <w:tcW w:w="1080" w:type="dxa"/>
            <w:tcBorders>
              <w:top w:val="nil"/>
              <w:left w:val="single" w:sz="8" w:space="0" w:color="auto"/>
              <w:bottom w:val="single" w:sz="4"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w:t>
            </w:r>
          </w:p>
        </w:tc>
        <w:tc>
          <w:tcPr>
            <w:tcW w:w="2446" w:type="dxa"/>
            <w:gridSpan w:val="3"/>
            <w:tcBorders>
              <w:top w:val="nil"/>
              <w:left w:val="nil"/>
              <w:bottom w:val="single" w:sz="4"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Špric 5 ml* bez igle </w:t>
            </w:r>
          </w:p>
        </w:tc>
        <w:tc>
          <w:tcPr>
            <w:tcW w:w="1694" w:type="dxa"/>
            <w:gridSpan w:val="2"/>
            <w:tcBorders>
              <w:top w:val="nil"/>
              <w:left w:val="nil"/>
              <w:bottom w:val="single" w:sz="4"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47.000</w:t>
            </w:r>
          </w:p>
        </w:tc>
        <w:tc>
          <w:tcPr>
            <w:tcW w:w="2091" w:type="dxa"/>
            <w:tcBorders>
              <w:top w:val="nil"/>
              <w:left w:val="nil"/>
              <w:bottom w:val="single" w:sz="4"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75"/>
        </w:trPr>
        <w:tc>
          <w:tcPr>
            <w:tcW w:w="1080" w:type="dxa"/>
            <w:tcBorders>
              <w:top w:val="single" w:sz="4" w:space="0" w:color="auto"/>
              <w:left w:val="single" w:sz="8" w:space="0" w:color="auto"/>
              <w:bottom w:val="single" w:sz="4" w:space="0" w:color="auto"/>
              <w:right w:val="single" w:sz="4" w:space="0" w:color="auto"/>
            </w:tcBorders>
            <w:shd w:val="clear" w:color="auto" w:fill="auto"/>
          </w:tcPr>
          <w:p w:rsidR="00CD3096" w:rsidRPr="00CD3096" w:rsidRDefault="00CD3096" w:rsidP="00CD3096">
            <w:pPr>
              <w:jc w:val="center"/>
              <w:rPr>
                <w:lang w:val="en-US" w:eastAsia="en-US"/>
              </w:rPr>
            </w:pPr>
            <w:r w:rsidRPr="00CD3096">
              <w:rPr>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right"/>
              <w:rPr>
                <w:lang w:val="en-US" w:eastAsia="en-US"/>
              </w:rPr>
            </w:pPr>
            <w:r w:rsidRPr="00CD3096">
              <w:rPr>
                <w:b/>
                <w:bCs/>
                <w:lang w:val="en-US" w:eastAsia="en-US"/>
              </w:rPr>
              <w:t>Partija 3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CD3096" w:rsidRPr="00CD3096" w:rsidRDefault="00CD3096" w:rsidP="00CD3096">
            <w:pPr>
              <w:jc w:val="right"/>
              <w:rPr>
                <w:b/>
                <w:bCs/>
                <w:lang w:val="en-US" w:eastAsia="en-US"/>
              </w:rPr>
            </w:pPr>
          </w:p>
        </w:tc>
      </w:tr>
      <w:tr w:rsidR="00CD3096" w:rsidRPr="00CD3096" w:rsidTr="00F65F64">
        <w:trPr>
          <w:trHeight w:val="405"/>
        </w:trPr>
        <w:tc>
          <w:tcPr>
            <w:tcW w:w="1260" w:type="dxa"/>
            <w:gridSpan w:val="2"/>
            <w:tcBorders>
              <w:top w:val="single" w:sz="4" w:space="0" w:color="auto"/>
              <w:left w:val="single" w:sz="8" w:space="0" w:color="auto"/>
              <w:bottom w:val="single" w:sz="4" w:space="0" w:color="auto"/>
              <w:right w:val="nil"/>
            </w:tcBorders>
          </w:tcPr>
          <w:p w:rsidR="00CD3096" w:rsidRPr="00CD3096" w:rsidRDefault="00CD3096" w:rsidP="00CD3096">
            <w:pPr>
              <w:rPr>
                <w:b/>
                <w:bCs/>
                <w:lang w:val="en-US" w:eastAsia="en-US"/>
              </w:rPr>
            </w:pPr>
          </w:p>
        </w:tc>
        <w:tc>
          <w:tcPr>
            <w:tcW w:w="13057" w:type="dxa"/>
            <w:gridSpan w:val="8"/>
            <w:tcBorders>
              <w:top w:val="single" w:sz="4" w:space="0" w:color="auto"/>
              <w:bottom w:val="single" w:sz="4" w:space="0" w:color="auto"/>
              <w:right w:val="single" w:sz="8" w:space="0" w:color="auto"/>
            </w:tcBorders>
            <w:shd w:val="clear" w:color="auto" w:fill="auto"/>
            <w:vAlign w:val="center"/>
          </w:tcPr>
          <w:p w:rsidR="00CD3096" w:rsidRPr="00CD3096" w:rsidRDefault="00CD3096" w:rsidP="00CD3096">
            <w:pPr>
              <w:rPr>
                <w:b/>
                <w:bCs/>
                <w:lang w:val="en-US" w:eastAsia="en-US"/>
              </w:rPr>
            </w:pPr>
            <w:r w:rsidRPr="00CD3096">
              <w:rPr>
                <w:b/>
                <w:bCs/>
                <w:lang w:val="en-US" w:eastAsia="en-US"/>
              </w:rPr>
              <w:t>Partija 4</w:t>
            </w:r>
          </w:p>
        </w:tc>
      </w:tr>
      <w:tr w:rsidR="00CD3096" w:rsidRPr="00CD3096" w:rsidTr="00F65F64">
        <w:trPr>
          <w:trHeight w:val="66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rPr>
                <w:sz w:val="22"/>
                <w:szCs w:val="22"/>
                <w:lang w:val="en-US" w:eastAsia="en-US"/>
              </w:rPr>
            </w:pPr>
            <w:r w:rsidRPr="00CD3096">
              <w:rPr>
                <w:sz w:val="22"/>
                <w:szCs w:val="22"/>
                <w:lang w:val="en-US" w:eastAsia="en-US"/>
              </w:rPr>
              <w:t xml:space="preserve">Špric 10 ml* bez igle LUER LOCK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60.000</w:t>
            </w:r>
          </w:p>
        </w:tc>
        <w:tc>
          <w:tcPr>
            <w:tcW w:w="2091" w:type="dxa"/>
            <w:tcBorders>
              <w:top w:val="single" w:sz="4" w:space="0" w:color="auto"/>
              <w:left w:val="single" w:sz="4" w:space="0" w:color="auto"/>
              <w:bottom w:val="single" w:sz="4"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8" w:space="0" w:color="auto"/>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570"/>
        </w:trPr>
        <w:tc>
          <w:tcPr>
            <w:tcW w:w="1080" w:type="dxa"/>
            <w:tcBorders>
              <w:top w:val="single" w:sz="4"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lastRenderedPageBreak/>
              <w:t>2.</w:t>
            </w:r>
          </w:p>
        </w:tc>
        <w:tc>
          <w:tcPr>
            <w:tcW w:w="2446" w:type="dxa"/>
            <w:gridSpan w:val="3"/>
            <w:tcBorders>
              <w:top w:val="single" w:sz="4" w:space="0" w:color="auto"/>
              <w:left w:val="nil"/>
              <w:bottom w:val="single" w:sz="8" w:space="0" w:color="auto"/>
              <w:right w:val="single" w:sz="8" w:space="0" w:color="auto"/>
            </w:tcBorders>
            <w:shd w:val="clear" w:color="auto" w:fill="auto"/>
            <w:vAlign w:val="center"/>
          </w:tcPr>
          <w:p w:rsidR="00CD3096" w:rsidRPr="00CD3096" w:rsidRDefault="00CD3096" w:rsidP="00CD3096">
            <w:pPr>
              <w:rPr>
                <w:sz w:val="22"/>
                <w:szCs w:val="22"/>
                <w:lang w:val="en-US" w:eastAsia="en-US"/>
              </w:rPr>
            </w:pPr>
            <w:r w:rsidRPr="00CD3096">
              <w:rPr>
                <w:sz w:val="22"/>
                <w:szCs w:val="22"/>
                <w:lang w:val="en-US" w:eastAsia="en-US"/>
              </w:rPr>
              <w:t xml:space="preserve">Špric 20 ml* bez igle LUER LOCK </w:t>
            </w:r>
          </w:p>
        </w:tc>
        <w:tc>
          <w:tcPr>
            <w:tcW w:w="1694" w:type="dxa"/>
            <w:gridSpan w:val="2"/>
            <w:tcBorders>
              <w:top w:val="single" w:sz="4"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4"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78.000</w:t>
            </w:r>
          </w:p>
        </w:tc>
        <w:tc>
          <w:tcPr>
            <w:tcW w:w="2091" w:type="dxa"/>
            <w:tcBorders>
              <w:top w:val="single" w:sz="4" w:space="0" w:color="auto"/>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4" w:space="0" w:color="auto"/>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67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3.</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sz w:val="22"/>
                <w:szCs w:val="22"/>
                <w:lang w:val="en-US" w:eastAsia="en-US"/>
              </w:rPr>
            </w:pPr>
            <w:r w:rsidRPr="00CD3096">
              <w:rPr>
                <w:sz w:val="22"/>
                <w:szCs w:val="22"/>
                <w:lang w:val="en-US" w:eastAsia="en-US"/>
              </w:rPr>
              <w:t xml:space="preserve">Špric 50 ml* bez igle (LUER LOCK)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17.000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D3096" w:rsidRPr="00CD3096" w:rsidRDefault="00CD3096" w:rsidP="00CD3096">
            <w:pPr>
              <w:jc w:val="cente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right"/>
              <w:rPr>
                <w:b/>
                <w:bCs/>
                <w:lang w:val="en-US" w:eastAsia="en-US"/>
              </w:rPr>
            </w:pPr>
            <w:r w:rsidRPr="00CD3096">
              <w:rPr>
                <w:b/>
                <w:bCs/>
                <w:lang w:val="en-US" w:eastAsia="en-US"/>
              </w:rPr>
              <w:t>Partija 4 UKUPNO</w:t>
            </w: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b/>
                <w:bCs/>
                <w:lang w:val="en-US" w:eastAsia="en-US"/>
              </w:rPr>
            </w:pPr>
          </w:p>
        </w:tc>
      </w:tr>
      <w:tr w:rsidR="00CD3096" w:rsidRPr="00CD3096" w:rsidTr="00F65F64">
        <w:trPr>
          <w:trHeight w:val="330"/>
        </w:trPr>
        <w:tc>
          <w:tcPr>
            <w:tcW w:w="1260" w:type="dxa"/>
            <w:gridSpan w:val="2"/>
            <w:tcBorders>
              <w:top w:val="nil"/>
              <w:left w:val="single" w:sz="8" w:space="0" w:color="auto"/>
              <w:bottom w:val="single" w:sz="8" w:space="0" w:color="auto"/>
              <w:right w:val="nil"/>
            </w:tcBorders>
          </w:tcPr>
          <w:p w:rsidR="00CD3096" w:rsidRPr="00CD3096" w:rsidRDefault="00CD3096" w:rsidP="00CD3096">
            <w:pPr>
              <w:jc w:val="both"/>
              <w:rPr>
                <w:b/>
                <w:bCs/>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CD3096" w:rsidRPr="00CD3096" w:rsidRDefault="00CD3096" w:rsidP="00CD3096">
            <w:pPr>
              <w:jc w:val="both"/>
              <w:rPr>
                <w:b/>
                <w:bCs/>
                <w:lang w:val="en-US" w:eastAsia="en-US"/>
              </w:rPr>
            </w:pPr>
            <w:r w:rsidRPr="00CD3096">
              <w:rPr>
                <w:b/>
                <w:bCs/>
                <w:lang w:val="en-US" w:eastAsia="en-US"/>
              </w:rPr>
              <w:t>Partija 5</w:t>
            </w:r>
            <w:r w:rsidRPr="00CD3096">
              <w:rPr>
                <w:lang w:val="en-US" w:eastAsia="en-US"/>
              </w:rPr>
              <w:t> </w:t>
            </w:r>
          </w:p>
        </w:tc>
      </w:tr>
      <w:tr w:rsidR="00CD3096" w:rsidRPr="00CD3096" w:rsidTr="00F65F64">
        <w:trPr>
          <w:trHeight w:val="64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de-DE" w:eastAsia="en-US"/>
              </w:rPr>
            </w:pPr>
            <w:r w:rsidRPr="00CD3096">
              <w:rPr>
                <w:lang w:val="de-DE" w:eastAsia="en-US"/>
              </w:rPr>
              <w:t xml:space="preserve">Bebi sistem 25G* (igla 0,5x15mm)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600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D3096" w:rsidRPr="00CD3096" w:rsidRDefault="00CD3096" w:rsidP="00CD3096">
            <w:pPr>
              <w:jc w:val="cente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right"/>
              <w:rPr>
                <w:b/>
                <w:bCs/>
                <w:lang w:val="en-US" w:eastAsia="en-US"/>
              </w:rPr>
            </w:pPr>
            <w:r w:rsidRPr="00CD3096">
              <w:rPr>
                <w:b/>
                <w:bCs/>
                <w:lang w:val="en-US" w:eastAsia="en-US"/>
              </w:rPr>
              <w:t>Partija 5 UKUPNO</w:t>
            </w: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b/>
                <w:bCs/>
                <w:lang w:val="en-US" w:eastAsia="en-US"/>
              </w:rPr>
            </w:pPr>
          </w:p>
        </w:tc>
      </w:tr>
      <w:tr w:rsidR="00CD3096" w:rsidRPr="00CD3096" w:rsidTr="00F65F64">
        <w:trPr>
          <w:trHeight w:val="330"/>
        </w:trPr>
        <w:tc>
          <w:tcPr>
            <w:tcW w:w="1260" w:type="dxa"/>
            <w:gridSpan w:val="2"/>
            <w:tcBorders>
              <w:top w:val="nil"/>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6</w:t>
            </w:r>
            <w:r w:rsidRPr="00CD3096">
              <w:rPr>
                <w:lang w:val="en-US" w:eastAsia="en-US"/>
              </w:rPr>
              <w:t>  </w:t>
            </w:r>
          </w:p>
        </w:tc>
      </w:tr>
      <w:tr w:rsidR="00CD3096" w:rsidRPr="00CD3096" w:rsidTr="00F65F64">
        <w:trPr>
          <w:trHeight w:val="363"/>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Infuzioni sistem </w:t>
            </w:r>
          </w:p>
        </w:tc>
        <w:tc>
          <w:tcPr>
            <w:tcW w:w="1694" w:type="dxa"/>
            <w:gridSpan w:val="2"/>
            <w:tcBorders>
              <w:top w:val="nil"/>
              <w:left w:val="nil"/>
              <w:bottom w:val="single" w:sz="8" w:space="0" w:color="auto"/>
              <w:right w:val="single" w:sz="8" w:space="0" w:color="auto"/>
            </w:tcBorders>
            <w:shd w:val="clear" w:color="auto" w:fill="auto"/>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13.000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D3096" w:rsidRPr="00CD3096" w:rsidRDefault="00CD3096" w:rsidP="00CD3096">
            <w:pPr>
              <w:jc w:val="cente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right"/>
              <w:rPr>
                <w:b/>
                <w:bCs/>
                <w:lang w:val="en-US" w:eastAsia="en-US"/>
              </w:rPr>
            </w:pPr>
            <w:r w:rsidRPr="00CD3096">
              <w:rPr>
                <w:b/>
                <w:bCs/>
                <w:lang w:val="en-US" w:eastAsia="en-US"/>
              </w:rPr>
              <w:t>Partija 6 UKUPNO</w:t>
            </w: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b/>
                <w:bCs/>
                <w:lang w:val="en-US" w:eastAsia="en-US"/>
              </w:rPr>
            </w:pPr>
          </w:p>
        </w:tc>
      </w:tr>
      <w:tr w:rsidR="00CD3096" w:rsidRPr="00CD3096" w:rsidTr="00F65F64">
        <w:trPr>
          <w:trHeight w:val="330"/>
        </w:trPr>
        <w:tc>
          <w:tcPr>
            <w:tcW w:w="1260" w:type="dxa"/>
            <w:gridSpan w:val="2"/>
            <w:tcBorders>
              <w:top w:val="nil"/>
              <w:left w:val="single" w:sz="8" w:space="0" w:color="auto"/>
              <w:bottom w:val="single" w:sz="8" w:space="0" w:color="auto"/>
              <w:right w:val="nil"/>
            </w:tcBorders>
          </w:tcPr>
          <w:p w:rsidR="00CD3096" w:rsidRPr="00CD3096" w:rsidRDefault="00CD3096" w:rsidP="00CD3096">
            <w:pPr>
              <w:jc w:val="both"/>
              <w:rPr>
                <w:b/>
                <w:bCs/>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CD3096" w:rsidRPr="00CD3096" w:rsidRDefault="00CD3096" w:rsidP="00CD3096">
            <w:pPr>
              <w:jc w:val="both"/>
              <w:rPr>
                <w:b/>
                <w:bCs/>
                <w:lang w:val="en-US" w:eastAsia="en-US"/>
              </w:rPr>
            </w:pPr>
            <w:r w:rsidRPr="00CD3096">
              <w:rPr>
                <w:b/>
                <w:bCs/>
                <w:lang w:val="en-US" w:eastAsia="en-US"/>
              </w:rPr>
              <w:t>Partija 7</w:t>
            </w:r>
            <w:r w:rsidRPr="00CD3096">
              <w:rPr>
                <w:lang w:val="en-US" w:eastAsia="en-US"/>
              </w:rPr>
              <w:t> </w:t>
            </w:r>
          </w:p>
        </w:tc>
      </w:tr>
      <w:tr w:rsidR="00CD3096" w:rsidRPr="00CD3096" w:rsidTr="00F65F64">
        <w:trPr>
          <w:trHeight w:val="349"/>
        </w:trPr>
        <w:tc>
          <w:tcPr>
            <w:tcW w:w="1080" w:type="dxa"/>
            <w:tcBorders>
              <w:top w:val="nil"/>
              <w:left w:val="single" w:sz="8" w:space="0" w:color="auto"/>
              <w:bottom w:val="nil"/>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nil"/>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Transfuzioni sistemi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1.600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tcPr>
          <w:p w:rsidR="00CD3096" w:rsidRPr="00CD3096" w:rsidRDefault="00CD3096" w:rsidP="00CD3096">
            <w:pPr>
              <w:jc w:val="cente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right"/>
              <w:rPr>
                <w:b/>
                <w:bCs/>
                <w:lang w:val="en-US" w:eastAsia="en-US"/>
              </w:rPr>
            </w:pPr>
            <w:r w:rsidRPr="00CD3096">
              <w:rPr>
                <w:b/>
                <w:bCs/>
                <w:lang w:val="en-US" w:eastAsia="en-US"/>
              </w:rPr>
              <w:t>Partija 7 UKUPNO</w:t>
            </w:r>
          </w:p>
        </w:tc>
        <w:tc>
          <w:tcPr>
            <w:tcW w:w="2977"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right"/>
              <w:rPr>
                <w:b/>
                <w:bCs/>
                <w:lang w:val="en-US" w:eastAsia="en-US"/>
              </w:rPr>
            </w:pPr>
          </w:p>
        </w:tc>
      </w:tr>
      <w:tr w:rsidR="00CD3096" w:rsidRPr="00CD3096" w:rsidTr="00F65F64">
        <w:trPr>
          <w:trHeight w:val="330"/>
        </w:trPr>
        <w:tc>
          <w:tcPr>
            <w:tcW w:w="1260" w:type="dxa"/>
            <w:gridSpan w:val="2"/>
            <w:tcBorders>
              <w:top w:val="nil"/>
              <w:left w:val="single" w:sz="8" w:space="0" w:color="auto"/>
              <w:bottom w:val="single" w:sz="8" w:space="0" w:color="auto"/>
              <w:right w:val="nil"/>
            </w:tcBorders>
          </w:tcPr>
          <w:p w:rsidR="00CD3096" w:rsidRPr="00CD3096" w:rsidRDefault="00CD3096" w:rsidP="00CD3096">
            <w:pPr>
              <w:jc w:val="both"/>
              <w:rPr>
                <w:b/>
                <w:bCs/>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CD3096" w:rsidRPr="00CD3096" w:rsidRDefault="00CD3096" w:rsidP="00CD3096">
            <w:pPr>
              <w:jc w:val="both"/>
              <w:rPr>
                <w:b/>
                <w:bCs/>
                <w:lang w:val="en-US" w:eastAsia="en-US"/>
              </w:rPr>
            </w:pPr>
            <w:r w:rsidRPr="00CD3096">
              <w:rPr>
                <w:b/>
                <w:bCs/>
                <w:lang w:val="en-US" w:eastAsia="en-US"/>
              </w:rPr>
              <w:t>Partija 8</w:t>
            </w:r>
            <w:r w:rsidRPr="00CD3096">
              <w:rPr>
                <w:lang w:val="en-US" w:eastAsia="en-US"/>
              </w:rPr>
              <w:t> </w:t>
            </w:r>
          </w:p>
        </w:tc>
      </w:tr>
      <w:tr w:rsidR="00CD3096" w:rsidRPr="00CD3096" w:rsidTr="00F65F64">
        <w:trPr>
          <w:trHeight w:val="847"/>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Ekstenziona tuba 1,5 m (perfuzor Ǿ 2,7mm* transparentni)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22.000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847"/>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Ekstenziona tuba 1,5 m (perfuzor Ǿ 2,7mm* transparentni- žuti)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3.000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847"/>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sr-Latn-RS" w:eastAsia="en-US"/>
              </w:rPr>
            </w:pPr>
            <w:r w:rsidRPr="00CD3096">
              <w:rPr>
                <w:lang w:val="sr-Latn-RS" w:eastAsia="en-US"/>
              </w:rPr>
              <w:t>3.</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sz w:val="22"/>
                <w:szCs w:val="22"/>
                <w:lang w:val="en-US" w:eastAsia="en-US"/>
              </w:rPr>
              <w:t>Igle za punkciju boca sa dodatkom filtera za višekratno doziranje rastvora (</w:t>
            </w:r>
            <w:r w:rsidRPr="00CD3096">
              <w:rPr>
                <w:sz w:val="22"/>
                <w:szCs w:val="22"/>
                <w:lang w:val="sr-Latn-RS" w:eastAsia="en-US"/>
              </w:rPr>
              <w:t>EXTRA</w:t>
            </w:r>
            <w:r w:rsidRPr="00CD3096">
              <w:rPr>
                <w:sz w:val="22"/>
                <w:szCs w:val="22"/>
                <w:lang w:val="en-US" w:eastAsia="en-US"/>
              </w:rPr>
              <w:t xml:space="preserve"> SPIKE ili ekvivalent</w:t>
            </w:r>
            <w:r w:rsidRPr="00CD3096">
              <w:rPr>
                <w:sz w:val="22"/>
                <w:szCs w:val="22"/>
                <w:lang w:val="sr-Latn-RS" w:eastAsia="en-US"/>
              </w:rPr>
              <w:t xml:space="preserve"> – zeleni filter</w:t>
            </w:r>
            <w:r w:rsidRPr="00CD3096">
              <w:rPr>
                <w:sz w:val="22"/>
                <w:szCs w:val="22"/>
                <w:lang w:val="en-US" w:eastAsia="en-US"/>
              </w:rPr>
              <w:t xml:space="preserve">)*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sr-Latn-RS" w:eastAsia="en-US"/>
              </w:rPr>
            </w:pPr>
            <w:r w:rsidRPr="00CD3096">
              <w:rPr>
                <w:lang w:val="sr-Latn-R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sr-Latn-RS" w:eastAsia="en-US"/>
              </w:rPr>
            </w:pPr>
            <w:r w:rsidRPr="00CD3096">
              <w:rPr>
                <w:lang w:val="sr-Latn-RS" w:eastAsia="en-US"/>
              </w:rPr>
              <w:t>7.500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847"/>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sr-Latn-RS" w:eastAsia="en-US"/>
              </w:rPr>
            </w:pPr>
            <w:r w:rsidRPr="00CD3096">
              <w:rPr>
                <w:lang w:val="sr-Latn-RS" w:eastAsia="en-US"/>
              </w:rPr>
              <w:lastRenderedPageBreak/>
              <w:t>4.</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sz w:val="22"/>
                <w:szCs w:val="22"/>
                <w:lang w:val="en-US" w:eastAsia="en-US"/>
              </w:rPr>
              <w:t>Igle za punkciju boca sa dodatkom filtera za višekratno doziranje rastvora (</w:t>
            </w:r>
            <w:r w:rsidRPr="00CD3096">
              <w:rPr>
                <w:sz w:val="22"/>
                <w:szCs w:val="22"/>
                <w:lang w:val="sr-Latn-RS" w:eastAsia="en-US"/>
              </w:rPr>
              <w:t>EXTRA</w:t>
            </w:r>
            <w:r w:rsidRPr="00CD3096">
              <w:rPr>
                <w:sz w:val="22"/>
                <w:szCs w:val="22"/>
                <w:lang w:val="en-US" w:eastAsia="en-US"/>
              </w:rPr>
              <w:t xml:space="preserve"> SPIKE ili ekvivalent</w:t>
            </w:r>
            <w:r w:rsidRPr="00CD3096">
              <w:rPr>
                <w:sz w:val="22"/>
                <w:szCs w:val="22"/>
                <w:lang w:val="sr-Latn-RS" w:eastAsia="en-US"/>
              </w:rPr>
              <w:t xml:space="preserve"> – crveni filter</w:t>
            </w:r>
            <w:r w:rsidRPr="00CD3096">
              <w:rPr>
                <w:sz w:val="22"/>
                <w:szCs w:val="22"/>
                <w:lang w:val="en-US" w:eastAsia="en-US"/>
              </w:rPr>
              <w:t>)*</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sr-Latn-RS" w:eastAsia="en-US"/>
              </w:rPr>
            </w:pPr>
            <w:r w:rsidRPr="00CD3096">
              <w:rPr>
                <w:lang w:val="sr-Latn-R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sr-Latn-RS" w:eastAsia="en-US"/>
              </w:rPr>
            </w:pPr>
            <w:r w:rsidRPr="00CD3096">
              <w:rPr>
                <w:lang w:val="sr-Latn-RS" w:eastAsia="en-US"/>
              </w:rPr>
              <w:t>50</w:t>
            </w:r>
          </w:p>
        </w:tc>
        <w:tc>
          <w:tcPr>
            <w:tcW w:w="2091" w:type="dxa"/>
            <w:tcBorders>
              <w:top w:val="single" w:sz="8" w:space="0" w:color="auto"/>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D3096" w:rsidRPr="00CD3096" w:rsidRDefault="00CD3096" w:rsidP="00CD3096">
            <w:pPr>
              <w:jc w:val="cente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right"/>
              <w:rPr>
                <w:b/>
                <w:bCs/>
                <w:lang w:val="en-US" w:eastAsia="en-US"/>
              </w:rPr>
            </w:pPr>
            <w:r w:rsidRPr="00CD3096">
              <w:rPr>
                <w:b/>
                <w:bCs/>
                <w:lang w:val="en-US" w:eastAsia="en-US"/>
              </w:rPr>
              <w:t>Partija 8 UKUPNO</w:t>
            </w: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b/>
                <w:bCs/>
                <w:lang w:val="en-US" w:eastAsia="en-US"/>
              </w:rPr>
            </w:pPr>
          </w:p>
        </w:tc>
      </w:tr>
      <w:tr w:rsidR="00CD3096" w:rsidRPr="00CD3096" w:rsidTr="00F65F64">
        <w:trPr>
          <w:trHeight w:val="330"/>
        </w:trPr>
        <w:tc>
          <w:tcPr>
            <w:tcW w:w="1260" w:type="dxa"/>
            <w:gridSpan w:val="2"/>
            <w:tcBorders>
              <w:top w:val="nil"/>
              <w:left w:val="single" w:sz="8" w:space="0" w:color="auto"/>
              <w:bottom w:val="single" w:sz="8" w:space="0" w:color="auto"/>
              <w:right w:val="nil"/>
            </w:tcBorders>
          </w:tcPr>
          <w:p w:rsidR="00CD3096" w:rsidRPr="00CD3096" w:rsidRDefault="00CD3096" w:rsidP="00CD3096">
            <w:pPr>
              <w:jc w:val="both"/>
              <w:rPr>
                <w:b/>
                <w:bCs/>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CD3096" w:rsidRPr="00CD3096" w:rsidRDefault="00CD3096" w:rsidP="00CD3096">
            <w:pPr>
              <w:jc w:val="both"/>
              <w:rPr>
                <w:b/>
                <w:bCs/>
                <w:lang w:val="en-US" w:eastAsia="en-US"/>
              </w:rPr>
            </w:pPr>
            <w:r w:rsidRPr="00CD3096">
              <w:rPr>
                <w:b/>
                <w:bCs/>
                <w:lang w:val="en-US" w:eastAsia="en-US"/>
              </w:rPr>
              <w:t>Partija 9</w:t>
            </w:r>
            <w:r w:rsidRPr="00CD3096">
              <w:rPr>
                <w:lang w:val="en-US" w:eastAsia="en-US"/>
              </w:rPr>
              <w:t> </w:t>
            </w:r>
          </w:p>
        </w:tc>
      </w:tr>
      <w:tr w:rsidR="00CD3096" w:rsidRPr="00CD3096" w:rsidTr="00F65F64">
        <w:trPr>
          <w:trHeight w:val="744"/>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Trokrake slavine bez nastavka*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24.000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B24DC"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B24DC" w:rsidRPr="00CD3096" w:rsidRDefault="00CB24DC" w:rsidP="00CD3096">
            <w:pPr>
              <w:jc w:val="right"/>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r w:rsidRPr="00CD3096">
              <w:rPr>
                <w:b/>
                <w:bCs/>
                <w:lang w:val="en-US" w:eastAsia="en-US"/>
              </w:rPr>
              <w:t>Partija 9 UKUPNO</w:t>
            </w:r>
          </w:p>
        </w:tc>
        <w:tc>
          <w:tcPr>
            <w:tcW w:w="2977" w:type="dxa"/>
            <w:tcBorders>
              <w:top w:val="nil"/>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p>
        </w:tc>
      </w:tr>
      <w:tr w:rsidR="00CD3096" w:rsidRPr="00CD3096" w:rsidTr="00F65F64">
        <w:trPr>
          <w:trHeight w:val="330"/>
        </w:trPr>
        <w:tc>
          <w:tcPr>
            <w:tcW w:w="1260" w:type="dxa"/>
            <w:gridSpan w:val="2"/>
            <w:tcBorders>
              <w:top w:val="nil"/>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10 </w:t>
            </w:r>
          </w:p>
        </w:tc>
      </w:tr>
      <w:tr w:rsidR="00CD3096" w:rsidRPr="00CD3096" w:rsidTr="00F65F64">
        <w:trPr>
          <w:trHeight w:val="6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fr-FR" w:eastAsia="en-US"/>
              </w:rPr>
            </w:pPr>
            <w:r w:rsidRPr="00CD3096">
              <w:rPr>
                <w:lang w:val="fr-FR" w:eastAsia="en-US"/>
              </w:rPr>
              <w:t>Nazalna kanila sa crevom CH 0*</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400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48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fr-FR" w:eastAsia="en-US"/>
              </w:rPr>
            </w:pPr>
            <w:r w:rsidRPr="00CD3096">
              <w:rPr>
                <w:lang w:val="fr-FR" w:eastAsia="en-US"/>
              </w:rPr>
              <w:t>Nazalna kanila sa crevom CH 1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250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B24DC"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B24DC" w:rsidRPr="00CD3096" w:rsidRDefault="00CB24DC" w:rsidP="00CD3096">
            <w:pPr>
              <w:jc w:val="right"/>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r w:rsidRPr="00CD3096">
              <w:rPr>
                <w:b/>
                <w:bCs/>
                <w:lang w:val="en-US" w:eastAsia="en-US"/>
              </w:rPr>
              <w:t>Partija 10 UKUPNO</w:t>
            </w:r>
          </w:p>
        </w:tc>
        <w:tc>
          <w:tcPr>
            <w:tcW w:w="2977" w:type="dxa"/>
            <w:tcBorders>
              <w:top w:val="nil"/>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p>
        </w:tc>
      </w:tr>
      <w:tr w:rsidR="00CD3096" w:rsidRPr="00CD3096" w:rsidTr="00F65F64">
        <w:trPr>
          <w:trHeight w:val="330"/>
        </w:trPr>
        <w:tc>
          <w:tcPr>
            <w:tcW w:w="1260" w:type="dxa"/>
            <w:gridSpan w:val="2"/>
            <w:tcBorders>
              <w:top w:val="nil"/>
              <w:left w:val="single" w:sz="8" w:space="0" w:color="auto"/>
              <w:bottom w:val="single" w:sz="8" w:space="0" w:color="auto"/>
              <w:right w:val="nil"/>
            </w:tcBorders>
          </w:tcPr>
          <w:p w:rsidR="00CD3096" w:rsidRPr="00CD3096" w:rsidRDefault="00CD3096" w:rsidP="00CD3096">
            <w:pPr>
              <w:jc w:val="both"/>
              <w:rPr>
                <w:b/>
                <w:bCs/>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CD3096" w:rsidRPr="00CD3096" w:rsidRDefault="00CD3096" w:rsidP="00CD3096">
            <w:pPr>
              <w:jc w:val="both"/>
              <w:rPr>
                <w:b/>
                <w:bCs/>
                <w:lang w:val="en-US" w:eastAsia="en-US"/>
              </w:rPr>
            </w:pPr>
            <w:r w:rsidRPr="00CD3096">
              <w:rPr>
                <w:b/>
                <w:bCs/>
                <w:lang w:val="en-US" w:eastAsia="en-US"/>
              </w:rPr>
              <w:t>Partija 11</w:t>
            </w:r>
            <w:r w:rsidRPr="00CD3096">
              <w:rPr>
                <w:lang w:val="en-US" w:eastAsia="en-US"/>
              </w:rPr>
              <w:t> </w:t>
            </w:r>
          </w:p>
        </w:tc>
      </w:tr>
      <w:tr w:rsidR="00CD3096" w:rsidRPr="00CD3096" w:rsidTr="00F65F64">
        <w:trPr>
          <w:trHeight w:val="75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Trokrake slavine sa nastavkom 10 cm*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1.200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B24DC"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B24DC" w:rsidRPr="00CD3096" w:rsidRDefault="00CB24DC" w:rsidP="00CD3096">
            <w:pPr>
              <w:jc w:val="right"/>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r w:rsidRPr="00CD3096">
              <w:rPr>
                <w:b/>
                <w:bCs/>
                <w:lang w:val="en-US" w:eastAsia="en-US"/>
              </w:rPr>
              <w:t>Partija 11 UKUPNO</w:t>
            </w:r>
          </w:p>
        </w:tc>
        <w:tc>
          <w:tcPr>
            <w:tcW w:w="2977" w:type="dxa"/>
            <w:tcBorders>
              <w:top w:val="nil"/>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p>
        </w:tc>
      </w:tr>
      <w:tr w:rsidR="00CD3096" w:rsidRPr="00CD3096" w:rsidTr="00F65F64">
        <w:trPr>
          <w:trHeight w:val="330"/>
        </w:trPr>
        <w:tc>
          <w:tcPr>
            <w:tcW w:w="1260" w:type="dxa"/>
            <w:gridSpan w:val="2"/>
            <w:tcBorders>
              <w:top w:val="nil"/>
              <w:left w:val="single" w:sz="8" w:space="0" w:color="auto"/>
              <w:bottom w:val="nil"/>
              <w:right w:val="nil"/>
            </w:tcBorders>
          </w:tcPr>
          <w:p w:rsidR="00CD3096" w:rsidRPr="00CD3096" w:rsidRDefault="00CD3096" w:rsidP="00CD3096">
            <w:pPr>
              <w:rPr>
                <w:b/>
                <w:bCs/>
                <w:lang w:val="en-US" w:eastAsia="en-US"/>
              </w:rPr>
            </w:pPr>
          </w:p>
        </w:tc>
        <w:tc>
          <w:tcPr>
            <w:tcW w:w="13057" w:type="dxa"/>
            <w:gridSpan w:val="8"/>
            <w:tcBorders>
              <w:top w:val="nil"/>
              <w:left w:val="nil"/>
              <w:bottom w:val="nil"/>
              <w:right w:val="single" w:sz="8" w:space="0" w:color="auto"/>
            </w:tcBorders>
            <w:shd w:val="clear" w:color="auto" w:fill="auto"/>
            <w:noWrap/>
            <w:vAlign w:val="bottom"/>
          </w:tcPr>
          <w:p w:rsidR="00CD3096" w:rsidRPr="00CD3096" w:rsidRDefault="00CD3096" w:rsidP="00CD3096">
            <w:pPr>
              <w:rPr>
                <w:rFonts w:ascii="Arial" w:hAnsi="Arial" w:cs="Arial"/>
                <w:sz w:val="20"/>
                <w:szCs w:val="20"/>
                <w:lang w:val="en-US" w:eastAsia="en-US"/>
              </w:rPr>
            </w:pPr>
            <w:r w:rsidRPr="00CD3096">
              <w:rPr>
                <w:b/>
                <w:bCs/>
                <w:lang w:val="en-US" w:eastAsia="en-US"/>
              </w:rPr>
              <w:t>Partija 12</w:t>
            </w:r>
          </w:p>
        </w:tc>
      </w:tr>
      <w:tr w:rsidR="00CD3096" w:rsidRPr="00CD3096" w:rsidTr="00F65F64">
        <w:trPr>
          <w:trHeight w:val="61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rPr>
                <w:sz w:val="22"/>
                <w:szCs w:val="22"/>
                <w:lang w:val="en-US" w:eastAsia="en-US"/>
              </w:rPr>
            </w:pPr>
            <w:r w:rsidRPr="00CD3096">
              <w:rPr>
                <w:sz w:val="22"/>
                <w:szCs w:val="22"/>
                <w:lang w:val="en-US" w:eastAsia="en-US"/>
              </w:rPr>
              <w:t>Kateter aspiracioni CH 4 bez lateralnih otvora*</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200</w:t>
            </w:r>
          </w:p>
        </w:tc>
        <w:tc>
          <w:tcPr>
            <w:tcW w:w="2091" w:type="dxa"/>
            <w:tcBorders>
              <w:top w:val="single" w:sz="8" w:space="0" w:color="auto"/>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61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rPr>
                <w:sz w:val="22"/>
                <w:szCs w:val="22"/>
                <w:lang w:val="en-US" w:eastAsia="en-US"/>
              </w:rPr>
            </w:pPr>
            <w:r w:rsidRPr="00CD3096">
              <w:rPr>
                <w:sz w:val="22"/>
                <w:szCs w:val="22"/>
                <w:lang w:val="en-US" w:eastAsia="en-US"/>
              </w:rPr>
              <w:t>Kateter aspiracioni CH 6 bez lateralnih otvora*</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44.000</w:t>
            </w:r>
          </w:p>
        </w:tc>
        <w:tc>
          <w:tcPr>
            <w:tcW w:w="2091" w:type="dxa"/>
            <w:tcBorders>
              <w:top w:val="single" w:sz="8" w:space="0" w:color="auto"/>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50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lastRenderedPageBreak/>
              <w:t>3.</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spacing w:line="360" w:lineRule="auto"/>
              <w:rPr>
                <w:sz w:val="22"/>
                <w:szCs w:val="22"/>
                <w:lang w:val="en-US" w:eastAsia="en-US"/>
              </w:rPr>
            </w:pPr>
            <w:r w:rsidRPr="00CD3096">
              <w:rPr>
                <w:sz w:val="22"/>
                <w:szCs w:val="22"/>
                <w:lang w:val="en-US" w:eastAsia="en-US"/>
              </w:rPr>
              <w:t xml:space="preserve">Kateter aspiracioni CH 8 bez lateralnih otvora*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10.000</w:t>
            </w:r>
          </w:p>
        </w:tc>
        <w:tc>
          <w:tcPr>
            <w:tcW w:w="2091" w:type="dxa"/>
            <w:tcBorders>
              <w:top w:val="single" w:sz="8" w:space="0" w:color="auto"/>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B24DC"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B24DC" w:rsidRPr="00CD3096" w:rsidRDefault="00CB24DC" w:rsidP="00CD3096">
            <w:pPr>
              <w:jc w:val="both"/>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r w:rsidRPr="00CD3096">
              <w:rPr>
                <w:b/>
                <w:bCs/>
                <w:lang w:val="en-US" w:eastAsia="en-US"/>
              </w:rPr>
              <w:t>Partija 12 UKUPNO</w:t>
            </w:r>
          </w:p>
        </w:tc>
        <w:tc>
          <w:tcPr>
            <w:tcW w:w="2977" w:type="dxa"/>
            <w:tcBorders>
              <w:top w:val="nil"/>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13</w:t>
            </w: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de-DE" w:eastAsia="en-US"/>
              </w:rPr>
            </w:pPr>
            <w:r w:rsidRPr="00CD3096">
              <w:rPr>
                <w:lang w:val="de-DE" w:eastAsia="en-US"/>
              </w:rPr>
              <w:t xml:space="preserve">Sonda za ishranu CH 6* meke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35.000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de-DE" w:eastAsia="en-US"/>
              </w:rPr>
            </w:pPr>
            <w:r w:rsidRPr="00CD3096">
              <w:rPr>
                <w:lang w:val="de-DE" w:eastAsia="en-US"/>
              </w:rPr>
              <w:t xml:space="preserve">Sonda za ishranu CH 8* meke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25.000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B24DC"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B24DC" w:rsidRPr="00CD3096" w:rsidRDefault="00CB24DC" w:rsidP="00CD3096">
            <w:pPr>
              <w:jc w:val="right"/>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r w:rsidRPr="00CD3096">
              <w:rPr>
                <w:b/>
                <w:bCs/>
                <w:lang w:val="en-US" w:eastAsia="en-US"/>
              </w:rPr>
              <w:t>Partija 13 UKUPNO</w:t>
            </w:r>
          </w:p>
        </w:tc>
        <w:tc>
          <w:tcPr>
            <w:tcW w:w="2977" w:type="dxa"/>
            <w:tcBorders>
              <w:top w:val="nil"/>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14</w:t>
            </w:r>
          </w:p>
        </w:tc>
      </w:tr>
      <w:tr w:rsidR="00CD3096" w:rsidRPr="00CD3096" w:rsidTr="00F65F64">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Endotrahealni tubusi bez balona CH -2*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Endotrahealni tubusi bez balona CH -2,5*</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130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3.</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Endotrahealni tubusi bez balona CH -3*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250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4.</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Endotrahealni tubusi bez balona CH -3,5*</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90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5.</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Endotrahealni tubusi bez balona CH -4*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B24DC"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B24DC" w:rsidRPr="00CD3096" w:rsidRDefault="00CB24DC" w:rsidP="00CD3096">
            <w:pPr>
              <w:jc w:val="right"/>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r w:rsidRPr="00CD3096">
              <w:rPr>
                <w:b/>
                <w:bCs/>
                <w:lang w:val="en-US" w:eastAsia="en-US"/>
              </w:rPr>
              <w:t>Partija 14 UKUPNO</w:t>
            </w:r>
          </w:p>
        </w:tc>
        <w:tc>
          <w:tcPr>
            <w:tcW w:w="2977" w:type="dxa"/>
            <w:tcBorders>
              <w:top w:val="nil"/>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15</w:t>
            </w:r>
          </w:p>
        </w:tc>
      </w:tr>
      <w:tr w:rsidR="00CD3096" w:rsidRPr="00CD3096" w:rsidTr="00F65F64">
        <w:trPr>
          <w:trHeight w:val="737"/>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sz w:val="22"/>
                <w:szCs w:val="22"/>
                <w:lang w:val="en-US" w:eastAsia="en-US"/>
              </w:rPr>
            </w:pPr>
            <w:r w:rsidRPr="00CD3096">
              <w:rPr>
                <w:sz w:val="22"/>
                <w:szCs w:val="22"/>
                <w:lang w:val="en-US" w:eastAsia="en-US"/>
              </w:rPr>
              <w:t xml:space="preserve">I. V. Kanila 24G (injekcioni port sa preciznim zatvaranjem, krilca flexi)*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7.000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B24DC"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B24DC" w:rsidRPr="00CD3096" w:rsidRDefault="00CB24DC" w:rsidP="00CD3096">
            <w:pPr>
              <w:jc w:val="right"/>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r w:rsidRPr="00CD3096">
              <w:rPr>
                <w:b/>
                <w:bCs/>
                <w:lang w:val="en-US" w:eastAsia="en-US"/>
              </w:rPr>
              <w:t>Partija 15 UKUPNO</w:t>
            </w:r>
          </w:p>
        </w:tc>
        <w:tc>
          <w:tcPr>
            <w:tcW w:w="2977" w:type="dxa"/>
            <w:tcBorders>
              <w:top w:val="nil"/>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16</w:t>
            </w:r>
          </w:p>
        </w:tc>
      </w:tr>
      <w:tr w:rsidR="00CD3096" w:rsidRPr="00CD3096" w:rsidTr="00F65F64">
        <w:trPr>
          <w:trHeight w:val="9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lastRenderedPageBreak/>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I. V. Kanila 26G </w:t>
            </w:r>
            <w:r w:rsidRPr="00CD3096">
              <w:rPr>
                <w:sz w:val="22"/>
                <w:szCs w:val="22"/>
                <w:lang w:val="en-US" w:eastAsia="en-US"/>
              </w:rPr>
              <w:t xml:space="preserve">(injekcioni port sa preciznim zatvaranjem, krilca flexi)*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27.000</w:t>
            </w:r>
          </w:p>
        </w:tc>
        <w:tc>
          <w:tcPr>
            <w:tcW w:w="2091" w:type="dxa"/>
            <w:tcBorders>
              <w:top w:val="single" w:sz="8" w:space="0" w:color="auto"/>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B24DC"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B24DC" w:rsidRPr="00CD3096" w:rsidRDefault="00CB24DC" w:rsidP="00CD3096">
            <w:pPr>
              <w:jc w:val="right"/>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r w:rsidRPr="00CD3096">
              <w:rPr>
                <w:b/>
                <w:bCs/>
                <w:lang w:val="en-US" w:eastAsia="en-US"/>
              </w:rPr>
              <w:t>Partija 16 UKUPNO</w:t>
            </w:r>
          </w:p>
        </w:tc>
        <w:tc>
          <w:tcPr>
            <w:tcW w:w="2977" w:type="dxa"/>
            <w:tcBorders>
              <w:top w:val="nil"/>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17</w:t>
            </w:r>
          </w:p>
        </w:tc>
      </w:tr>
      <w:tr w:rsidR="00CD3096" w:rsidRPr="00CD3096" w:rsidTr="00F65F64">
        <w:trPr>
          <w:trHeight w:val="61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p w:rsidR="00CD3096" w:rsidRPr="00CD3096" w:rsidRDefault="00CD3096" w:rsidP="00CD3096">
            <w:pPr>
              <w:jc w:val="center"/>
              <w:rPr>
                <w:lang w:val="en-US" w:eastAsia="en-US"/>
              </w:rPr>
            </w:pP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Konac hiruški, silk (4/0 neresorptivni, ▼ igla reverse cutting 3/8 kruga 19 mm), dužina konca 75cm*</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800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61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Konac hiruški, silk (6/0 neresorptivni, okrugla igla 3/8 kruga, 9mm, dužina konca 75cm*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12</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B24DC"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B24DC" w:rsidRPr="00CD3096" w:rsidRDefault="00CB24DC" w:rsidP="00CD3096">
            <w:pP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r w:rsidRPr="00CD3096">
              <w:rPr>
                <w:b/>
                <w:bCs/>
                <w:lang w:val="en-US" w:eastAsia="en-US"/>
              </w:rPr>
              <w:t>Partija 17 UKUPNO</w:t>
            </w:r>
          </w:p>
        </w:tc>
        <w:tc>
          <w:tcPr>
            <w:tcW w:w="2977" w:type="dxa"/>
            <w:tcBorders>
              <w:top w:val="nil"/>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18</w:t>
            </w:r>
          </w:p>
        </w:tc>
      </w:tr>
      <w:tr w:rsidR="00CD3096" w:rsidRPr="00CD3096" w:rsidTr="00F65F64">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4"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Rukavice pregledne a 100 kom – M i S *</w:t>
            </w:r>
          </w:p>
        </w:tc>
        <w:tc>
          <w:tcPr>
            <w:tcW w:w="1694" w:type="dxa"/>
            <w:gridSpan w:val="2"/>
            <w:tcBorders>
              <w:top w:val="nil"/>
              <w:left w:val="nil"/>
              <w:bottom w:val="single" w:sz="4"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300.000</w:t>
            </w:r>
          </w:p>
        </w:tc>
        <w:tc>
          <w:tcPr>
            <w:tcW w:w="2091" w:type="dxa"/>
            <w:tcBorders>
              <w:top w:val="nil"/>
              <w:left w:val="nil"/>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rPr>
                <w:lang w:val="en-US" w:eastAsia="en-US"/>
              </w:rPr>
            </w:pPr>
            <w:r w:rsidRPr="00CD3096">
              <w:rPr>
                <w:lang w:val="en-US" w:eastAsia="en-US"/>
              </w:rPr>
              <w:t>Špatula sterilna (drvo)</w:t>
            </w:r>
          </w:p>
          <w:p w:rsidR="00CD3096" w:rsidRPr="00CD3096" w:rsidRDefault="00CD3096" w:rsidP="00CD3096">
            <w:pPr>
              <w:rPr>
                <w:lang w:val="en-US" w:eastAsia="en-US"/>
              </w:rPr>
            </w:pPr>
            <w:r w:rsidRPr="00CD3096">
              <w:rPr>
                <w:lang w:val="en-US" w:eastAsia="en-US"/>
              </w:rPr>
              <w:t>Pakovanje od 100 kom</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pak</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w:t>
            </w:r>
          </w:p>
        </w:tc>
        <w:tc>
          <w:tcPr>
            <w:tcW w:w="2091" w:type="dxa"/>
            <w:tcBorders>
              <w:top w:val="single" w:sz="4" w:space="0" w:color="auto"/>
              <w:left w:val="single" w:sz="4" w:space="0" w:color="auto"/>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B24DC" w:rsidRPr="00CD3096" w:rsidTr="00F65F64">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tcPr>
          <w:p w:rsidR="00CB24DC" w:rsidRPr="00CD3096" w:rsidRDefault="00CB24DC" w:rsidP="00CD3096">
            <w:pPr>
              <w:rPr>
                <w:lang w:val="en-US" w:eastAsia="en-US"/>
              </w:rPr>
            </w:pPr>
            <w:r w:rsidRPr="00CD3096">
              <w:rPr>
                <w:lang w:val="en-US" w:eastAsia="en-US"/>
              </w:rPr>
              <w:t> </w:t>
            </w:r>
          </w:p>
        </w:tc>
        <w:tc>
          <w:tcPr>
            <w:tcW w:w="10260" w:type="dxa"/>
            <w:gridSpan w:val="8"/>
            <w:tcBorders>
              <w:top w:val="single" w:sz="4" w:space="0" w:color="auto"/>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r w:rsidRPr="00CD3096">
              <w:rPr>
                <w:b/>
                <w:bCs/>
                <w:lang w:val="en-US" w:eastAsia="en-US"/>
              </w:rPr>
              <w:t>Partija 18 UKUPNO</w:t>
            </w:r>
          </w:p>
        </w:tc>
        <w:tc>
          <w:tcPr>
            <w:tcW w:w="2977" w:type="dxa"/>
            <w:tcBorders>
              <w:top w:val="single" w:sz="4" w:space="0" w:color="auto"/>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19</w:t>
            </w: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Hiruške rukavice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par</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4.200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B24DC"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B24DC" w:rsidRPr="00CD3096" w:rsidRDefault="00CB24DC" w:rsidP="00CD3096">
            <w:pPr>
              <w:jc w:val="right"/>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tcPr>
          <w:p w:rsidR="00CB24DC" w:rsidRPr="00CD3096" w:rsidRDefault="00CB24DC" w:rsidP="00CD3096">
            <w:pPr>
              <w:jc w:val="right"/>
              <w:rPr>
                <w:b/>
                <w:bCs/>
                <w:lang w:val="en-US" w:eastAsia="en-US"/>
              </w:rPr>
            </w:pPr>
            <w:r w:rsidRPr="00CD3096">
              <w:rPr>
                <w:b/>
                <w:bCs/>
                <w:lang w:val="en-US" w:eastAsia="en-US"/>
              </w:rPr>
              <w:t>Partija 19 UKUPNO</w:t>
            </w:r>
          </w:p>
        </w:tc>
        <w:tc>
          <w:tcPr>
            <w:tcW w:w="2977" w:type="dxa"/>
            <w:tcBorders>
              <w:top w:val="nil"/>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20</w:t>
            </w: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Urin kese bebi sterilne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3.600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B24DC"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B24DC" w:rsidRPr="00CD3096" w:rsidRDefault="00CB24DC" w:rsidP="00CD3096">
            <w:pP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r w:rsidRPr="00CD3096">
              <w:rPr>
                <w:b/>
                <w:bCs/>
                <w:lang w:val="en-US" w:eastAsia="en-US"/>
              </w:rPr>
              <w:t>Partija 20 UKUPNO</w:t>
            </w:r>
          </w:p>
        </w:tc>
        <w:tc>
          <w:tcPr>
            <w:tcW w:w="2977" w:type="dxa"/>
            <w:tcBorders>
              <w:top w:val="nil"/>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noWrap/>
            <w:vAlign w:val="bottom"/>
          </w:tcPr>
          <w:p w:rsidR="00CD3096" w:rsidRPr="00CD3096" w:rsidRDefault="00CD3096" w:rsidP="00CD3096">
            <w:pPr>
              <w:rPr>
                <w:rFonts w:ascii="Arial" w:hAnsi="Arial" w:cs="Arial"/>
                <w:sz w:val="20"/>
                <w:szCs w:val="20"/>
                <w:lang w:val="en-US" w:eastAsia="en-US"/>
              </w:rPr>
            </w:pPr>
            <w:r w:rsidRPr="00CD3096">
              <w:rPr>
                <w:b/>
                <w:bCs/>
                <w:lang w:val="en-US" w:eastAsia="en-US"/>
              </w:rPr>
              <w:t>Partija 21</w:t>
            </w:r>
          </w:p>
        </w:tc>
      </w:tr>
      <w:tr w:rsidR="00CD3096" w:rsidRPr="00CD3096" w:rsidTr="00F65F64">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Lancete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12.000</w:t>
            </w:r>
          </w:p>
        </w:tc>
        <w:tc>
          <w:tcPr>
            <w:tcW w:w="2091" w:type="dxa"/>
            <w:tcBorders>
              <w:top w:val="single" w:sz="8" w:space="0" w:color="auto"/>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B24DC"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B24DC" w:rsidRPr="00CD3096" w:rsidRDefault="00CB24DC" w:rsidP="00CD3096">
            <w:pP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r w:rsidRPr="00CD3096">
              <w:rPr>
                <w:b/>
                <w:bCs/>
                <w:lang w:val="en-US" w:eastAsia="en-US"/>
              </w:rPr>
              <w:t>Partija 21 UKUPNO</w:t>
            </w:r>
          </w:p>
        </w:tc>
        <w:tc>
          <w:tcPr>
            <w:tcW w:w="2977" w:type="dxa"/>
            <w:tcBorders>
              <w:top w:val="nil"/>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p>
        </w:tc>
      </w:tr>
      <w:tr w:rsidR="00CD3096" w:rsidRPr="00CD3096" w:rsidTr="00F65F64">
        <w:trPr>
          <w:trHeight w:val="330"/>
        </w:trPr>
        <w:tc>
          <w:tcPr>
            <w:tcW w:w="1260" w:type="dxa"/>
            <w:gridSpan w:val="2"/>
            <w:tcBorders>
              <w:top w:val="nil"/>
              <w:left w:val="single" w:sz="8" w:space="0" w:color="auto"/>
              <w:bottom w:val="single" w:sz="4" w:space="0" w:color="auto"/>
              <w:right w:val="nil"/>
            </w:tcBorders>
          </w:tcPr>
          <w:p w:rsidR="00CD3096" w:rsidRPr="00CD3096" w:rsidRDefault="00CD3096" w:rsidP="00CD3096">
            <w:pPr>
              <w:rPr>
                <w:b/>
                <w:bCs/>
                <w:lang w:val="en-US" w:eastAsia="en-US"/>
              </w:rPr>
            </w:pPr>
          </w:p>
        </w:tc>
        <w:tc>
          <w:tcPr>
            <w:tcW w:w="13057" w:type="dxa"/>
            <w:gridSpan w:val="8"/>
            <w:tcBorders>
              <w:top w:val="nil"/>
              <w:left w:val="nil"/>
              <w:bottom w:val="single" w:sz="4" w:space="0" w:color="auto"/>
              <w:right w:val="single" w:sz="8" w:space="0" w:color="auto"/>
            </w:tcBorders>
            <w:shd w:val="clear" w:color="auto" w:fill="auto"/>
            <w:noWrap/>
            <w:vAlign w:val="bottom"/>
          </w:tcPr>
          <w:p w:rsidR="00CD3096" w:rsidRPr="00CD3096" w:rsidRDefault="00CD3096" w:rsidP="00CD3096">
            <w:pPr>
              <w:rPr>
                <w:rFonts w:ascii="Arial" w:hAnsi="Arial" w:cs="Arial"/>
                <w:sz w:val="20"/>
                <w:szCs w:val="20"/>
                <w:lang w:val="en-US" w:eastAsia="en-US"/>
              </w:rPr>
            </w:pPr>
            <w:r w:rsidRPr="00CD3096">
              <w:rPr>
                <w:b/>
                <w:bCs/>
                <w:lang w:val="en-US" w:eastAsia="en-US"/>
              </w:rPr>
              <w:t>Partija 22</w:t>
            </w:r>
          </w:p>
        </w:tc>
      </w:tr>
      <w:tr w:rsidR="00CD3096" w:rsidRPr="00CD3096" w:rsidTr="00F65F64">
        <w:trPr>
          <w:trHeight w:val="645"/>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Lancete neonatalne 1,8 mm, potisne *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2.800</w:t>
            </w:r>
          </w:p>
        </w:tc>
        <w:tc>
          <w:tcPr>
            <w:tcW w:w="2091" w:type="dxa"/>
            <w:tcBorders>
              <w:top w:val="single" w:sz="4" w:space="0" w:color="auto"/>
              <w:left w:val="single" w:sz="4" w:space="0" w:color="auto"/>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B24DC"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CB24DC" w:rsidRPr="00CD3096" w:rsidRDefault="00CB24DC" w:rsidP="00CD3096">
            <w:pPr>
              <w:rPr>
                <w:lang w:val="en-US" w:eastAsia="en-US"/>
              </w:rPr>
            </w:pPr>
            <w:r w:rsidRPr="00CD3096">
              <w:rPr>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B24DC" w:rsidRPr="00CD3096" w:rsidRDefault="00CB24DC" w:rsidP="00CD3096">
            <w:pPr>
              <w:jc w:val="right"/>
              <w:rPr>
                <w:b/>
                <w:bCs/>
                <w:lang w:val="en-US" w:eastAsia="en-US"/>
              </w:rPr>
            </w:pPr>
            <w:r w:rsidRPr="00CD3096">
              <w:rPr>
                <w:b/>
                <w:bCs/>
                <w:lang w:val="en-US" w:eastAsia="en-US"/>
              </w:rPr>
              <w:t>Partija 22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CB24DC" w:rsidRPr="00CD3096" w:rsidRDefault="00CB24DC" w:rsidP="00CD3096">
            <w:pPr>
              <w:jc w:val="right"/>
              <w:rPr>
                <w:b/>
                <w:bCs/>
                <w:lang w:val="en-US" w:eastAsia="en-US"/>
              </w:rPr>
            </w:pPr>
          </w:p>
        </w:tc>
      </w:tr>
      <w:tr w:rsidR="00CD3096" w:rsidRPr="00CD3096" w:rsidTr="00F65F64">
        <w:trPr>
          <w:trHeight w:val="330"/>
        </w:trPr>
        <w:tc>
          <w:tcPr>
            <w:tcW w:w="1260" w:type="dxa"/>
            <w:gridSpan w:val="2"/>
            <w:tcBorders>
              <w:top w:val="single" w:sz="4"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4"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23</w:t>
            </w: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Scalpel nožić br. 11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4.000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B24DC"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B24DC" w:rsidRPr="00CD3096" w:rsidRDefault="00CB24DC" w:rsidP="00CD3096">
            <w:pP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r w:rsidRPr="00CD3096">
              <w:rPr>
                <w:b/>
                <w:bCs/>
                <w:lang w:val="en-US" w:eastAsia="en-US"/>
              </w:rPr>
              <w:t>Partija 23 UKUPNO</w:t>
            </w:r>
          </w:p>
        </w:tc>
        <w:tc>
          <w:tcPr>
            <w:tcW w:w="2977" w:type="dxa"/>
            <w:tcBorders>
              <w:top w:val="nil"/>
              <w:left w:val="nil"/>
              <w:bottom w:val="single" w:sz="8" w:space="0" w:color="auto"/>
              <w:right w:val="single" w:sz="8" w:space="0" w:color="auto"/>
            </w:tcBorders>
            <w:shd w:val="clear" w:color="auto" w:fill="auto"/>
            <w:vAlign w:val="center"/>
          </w:tcPr>
          <w:p w:rsidR="00CB24DC" w:rsidRPr="00CD3096" w:rsidRDefault="00CB24DC"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24</w:t>
            </w:r>
          </w:p>
        </w:tc>
      </w:tr>
      <w:tr w:rsidR="00CD3096" w:rsidRPr="00CD3096" w:rsidTr="00F65F64">
        <w:trPr>
          <w:trHeight w:val="64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Hipoalergeni elastični flaster za fiksiranje 5x10 m*</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60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D80978"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D80978" w:rsidRPr="00CD3096" w:rsidRDefault="00D80978" w:rsidP="00CD3096">
            <w:pP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D80978" w:rsidRPr="00CD3096" w:rsidRDefault="00D80978" w:rsidP="00CD3096">
            <w:pPr>
              <w:jc w:val="right"/>
              <w:rPr>
                <w:b/>
                <w:bCs/>
                <w:lang w:val="en-US" w:eastAsia="en-US"/>
              </w:rPr>
            </w:pPr>
            <w:r w:rsidRPr="00CD3096">
              <w:rPr>
                <w:b/>
                <w:bCs/>
                <w:lang w:val="en-US" w:eastAsia="en-US"/>
              </w:rPr>
              <w:t>Partija 24 UKUPNO</w:t>
            </w:r>
          </w:p>
        </w:tc>
        <w:tc>
          <w:tcPr>
            <w:tcW w:w="2977" w:type="dxa"/>
            <w:tcBorders>
              <w:top w:val="nil"/>
              <w:left w:val="nil"/>
              <w:bottom w:val="single" w:sz="8" w:space="0" w:color="auto"/>
              <w:right w:val="single" w:sz="8" w:space="0" w:color="auto"/>
            </w:tcBorders>
            <w:shd w:val="clear" w:color="auto" w:fill="auto"/>
            <w:vAlign w:val="center"/>
          </w:tcPr>
          <w:p w:rsidR="00D80978" w:rsidRPr="00CD3096" w:rsidRDefault="00D80978" w:rsidP="00CD3096">
            <w:pPr>
              <w:jc w:val="right"/>
              <w:rPr>
                <w:b/>
                <w:bCs/>
                <w:lang w:val="en-US" w:eastAsia="en-US"/>
              </w:rPr>
            </w:pPr>
          </w:p>
        </w:tc>
      </w:tr>
      <w:tr w:rsidR="00CD3096" w:rsidRPr="00CD3096" w:rsidTr="00F65F64">
        <w:trPr>
          <w:trHeight w:val="330"/>
        </w:trPr>
        <w:tc>
          <w:tcPr>
            <w:tcW w:w="1260" w:type="dxa"/>
            <w:gridSpan w:val="2"/>
            <w:tcBorders>
              <w:top w:val="nil"/>
              <w:left w:val="single" w:sz="8" w:space="0" w:color="auto"/>
              <w:bottom w:val="nil"/>
              <w:right w:val="nil"/>
            </w:tcBorders>
          </w:tcPr>
          <w:p w:rsidR="00CD3096" w:rsidRPr="00CD3096" w:rsidRDefault="00CD3096" w:rsidP="00CD3096">
            <w:pPr>
              <w:rPr>
                <w:b/>
                <w:bCs/>
                <w:lang w:val="en-US" w:eastAsia="en-US"/>
              </w:rPr>
            </w:pPr>
          </w:p>
        </w:tc>
        <w:tc>
          <w:tcPr>
            <w:tcW w:w="13057" w:type="dxa"/>
            <w:gridSpan w:val="8"/>
            <w:tcBorders>
              <w:top w:val="nil"/>
              <w:left w:val="nil"/>
              <w:bottom w:val="nil"/>
              <w:right w:val="single" w:sz="8" w:space="0" w:color="auto"/>
            </w:tcBorders>
            <w:shd w:val="clear" w:color="auto" w:fill="auto"/>
            <w:noWrap/>
            <w:vAlign w:val="bottom"/>
          </w:tcPr>
          <w:p w:rsidR="00CD3096" w:rsidRPr="00CD3096" w:rsidRDefault="00CD3096" w:rsidP="00CD3096">
            <w:pPr>
              <w:rPr>
                <w:rFonts w:ascii="Arial" w:hAnsi="Arial" w:cs="Arial"/>
                <w:sz w:val="20"/>
                <w:szCs w:val="20"/>
                <w:lang w:val="en-US" w:eastAsia="en-US"/>
              </w:rPr>
            </w:pPr>
            <w:r w:rsidRPr="00CD3096">
              <w:rPr>
                <w:b/>
                <w:bCs/>
                <w:lang w:val="en-US" w:eastAsia="en-US"/>
              </w:rPr>
              <w:t>Partija 25</w:t>
            </w:r>
          </w:p>
        </w:tc>
      </w:tr>
      <w:tr w:rsidR="00CD3096" w:rsidRPr="00CD3096" w:rsidTr="00F65F64">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bottom"/>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lang w:val="en-US" w:eastAsia="en-US"/>
              </w:rPr>
            </w:pPr>
            <w:r w:rsidRPr="00CD3096">
              <w:rPr>
                <w:lang w:val="en-US" w:eastAsia="en-US"/>
              </w:rPr>
              <w:t>Flaster 5x5 m platno*</w:t>
            </w:r>
          </w:p>
        </w:tc>
        <w:tc>
          <w:tcPr>
            <w:tcW w:w="1694" w:type="dxa"/>
            <w:gridSpan w:val="2"/>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CD3096" w:rsidRPr="00D80978" w:rsidRDefault="00CD3096" w:rsidP="00CD3096">
            <w:pPr>
              <w:jc w:val="center"/>
              <w:rPr>
                <w:lang w:val="en-US" w:eastAsia="en-US"/>
              </w:rPr>
            </w:pPr>
            <w:r w:rsidRPr="00D80978">
              <w:rPr>
                <w:lang w:val="en-US" w:eastAsia="en-US"/>
              </w:rPr>
              <w:t>200</w:t>
            </w:r>
          </w:p>
        </w:tc>
        <w:tc>
          <w:tcPr>
            <w:tcW w:w="2091" w:type="dxa"/>
            <w:tcBorders>
              <w:top w:val="single" w:sz="8" w:space="0" w:color="auto"/>
              <w:left w:val="nil"/>
              <w:bottom w:val="single" w:sz="8" w:space="0" w:color="auto"/>
              <w:right w:val="single" w:sz="8" w:space="0" w:color="auto"/>
            </w:tcBorders>
          </w:tcPr>
          <w:p w:rsidR="00CD3096" w:rsidRPr="00CD3096" w:rsidRDefault="00CD3096" w:rsidP="00CD3096">
            <w:pPr>
              <w:jc w:val="right"/>
              <w:rPr>
                <w:color w:val="FF0000"/>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tcPr>
          <w:p w:rsidR="00CD3096" w:rsidRPr="00CD3096" w:rsidRDefault="00CD3096" w:rsidP="00CD3096">
            <w:pPr>
              <w:jc w:val="right"/>
              <w:rPr>
                <w:color w:val="FF0000"/>
                <w:lang w:val="en-US" w:eastAsia="en-US"/>
              </w:rPr>
            </w:pPr>
          </w:p>
        </w:tc>
        <w:tc>
          <w:tcPr>
            <w:tcW w:w="2977" w:type="dxa"/>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jc w:val="right"/>
              <w:rPr>
                <w:color w:val="FF0000"/>
                <w:lang w:val="en-US" w:eastAsia="en-US"/>
              </w:rPr>
            </w:pPr>
          </w:p>
        </w:tc>
      </w:tr>
      <w:tr w:rsidR="00D80978"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D80978" w:rsidRPr="00CD3096" w:rsidRDefault="00D80978" w:rsidP="00CD3096">
            <w:pP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D80978" w:rsidRPr="00CD3096" w:rsidRDefault="00D80978" w:rsidP="00CD3096">
            <w:pPr>
              <w:jc w:val="right"/>
              <w:rPr>
                <w:b/>
                <w:bCs/>
                <w:lang w:val="en-US" w:eastAsia="en-US"/>
              </w:rPr>
            </w:pPr>
            <w:r w:rsidRPr="00CD3096">
              <w:rPr>
                <w:b/>
                <w:bCs/>
                <w:lang w:val="en-US" w:eastAsia="en-US"/>
              </w:rPr>
              <w:t>Partija 25 UKUPNO</w:t>
            </w:r>
          </w:p>
        </w:tc>
        <w:tc>
          <w:tcPr>
            <w:tcW w:w="2977" w:type="dxa"/>
            <w:tcBorders>
              <w:top w:val="nil"/>
              <w:left w:val="nil"/>
              <w:bottom w:val="single" w:sz="8" w:space="0" w:color="auto"/>
              <w:right w:val="single" w:sz="8" w:space="0" w:color="auto"/>
            </w:tcBorders>
            <w:shd w:val="clear" w:color="auto" w:fill="auto"/>
          </w:tcPr>
          <w:p w:rsidR="00D80978" w:rsidRPr="00CD3096" w:rsidRDefault="00D80978" w:rsidP="00CD3096">
            <w:pPr>
              <w:jc w:val="right"/>
              <w:rPr>
                <w:b/>
                <w:bCs/>
                <w:lang w:val="en-US" w:eastAsia="en-US"/>
              </w:rPr>
            </w:pPr>
          </w:p>
        </w:tc>
      </w:tr>
      <w:tr w:rsidR="00CD3096" w:rsidRPr="00CD3096" w:rsidTr="00F65F64">
        <w:trPr>
          <w:trHeight w:val="330"/>
        </w:trPr>
        <w:tc>
          <w:tcPr>
            <w:tcW w:w="1260" w:type="dxa"/>
            <w:gridSpan w:val="2"/>
            <w:tcBorders>
              <w:top w:val="nil"/>
              <w:left w:val="single" w:sz="8" w:space="0" w:color="auto"/>
              <w:bottom w:val="nil"/>
              <w:right w:val="nil"/>
            </w:tcBorders>
          </w:tcPr>
          <w:p w:rsidR="00CD3096" w:rsidRPr="00CD3096" w:rsidRDefault="00CD3096" w:rsidP="00CD3096">
            <w:pPr>
              <w:rPr>
                <w:b/>
                <w:bCs/>
                <w:lang w:val="en-US" w:eastAsia="en-US"/>
              </w:rPr>
            </w:pPr>
          </w:p>
        </w:tc>
        <w:tc>
          <w:tcPr>
            <w:tcW w:w="13057" w:type="dxa"/>
            <w:gridSpan w:val="8"/>
            <w:tcBorders>
              <w:top w:val="nil"/>
              <w:left w:val="nil"/>
              <w:bottom w:val="nil"/>
              <w:right w:val="single" w:sz="8" w:space="0" w:color="auto"/>
            </w:tcBorders>
            <w:shd w:val="clear" w:color="auto" w:fill="auto"/>
            <w:noWrap/>
            <w:vAlign w:val="bottom"/>
          </w:tcPr>
          <w:p w:rsidR="00CD3096" w:rsidRPr="00CD3096" w:rsidRDefault="00CD3096" w:rsidP="00CD3096">
            <w:pPr>
              <w:rPr>
                <w:rFonts w:ascii="Arial" w:hAnsi="Arial" w:cs="Arial"/>
                <w:sz w:val="20"/>
                <w:szCs w:val="20"/>
                <w:lang w:val="en-US" w:eastAsia="en-US"/>
              </w:rPr>
            </w:pPr>
            <w:r w:rsidRPr="00CD3096">
              <w:rPr>
                <w:b/>
                <w:bCs/>
                <w:lang w:val="en-US" w:eastAsia="en-US"/>
              </w:rPr>
              <w:t>Partija 26</w:t>
            </w:r>
          </w:p>
        </w:tc>
      </w:tr>
      <w:tr w:rsidR="00CD3096" w:rsidRPr="00CD3096" w:rsidTr="00F65F64">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Flaster na svili 5 x 9,2*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650</w:t>
            </w:r>
          </w:p>
        </w:tc>
        <w:tc>
          <w:tcPr>
            <w:tcW w:w="2091" w:type="dxa"/>
            <w:tcBorders>
              <w:top w:val="single" w:sz="8" w:space="0" w:color="auto"/>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Flaster za pupak 7x5cm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7.000</w:t>
            </w:r>
          </w:p>
        </w:tc>
        <w:tc>
          <w:tcPr>
            <w:tcW w:w="2091" w:type="dxa"/>
            <w:tcBorders>
              <w:top w:val="single" w:sz="8" w:space="0" w:color="auto"/>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D80978"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D80978" w:rsidRPr="00CD3096" w:rsidRDefault="00D80978" w:rsidP="00CD3096">
            <w:pP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D80978" w:rsidRPr="00CD3096" w:rsidRDefault="00D80978" w:rsidP="00CD3096">
            <w:pPr>
              <w:jc w:val="right"/>
              <w:rPr>
                <w:b/>
                <w:bCs/>
                <w:lang w:val="en-US" w:eastAsia="en-US"/>
              </w:rPr>
            </w:pPr>
            <w:r w:rsidRPr="00CD3096">
              <w:rPr>
                <w:b/>
                <w:bCs/>
                <w:lang w:val="en-US" w:eastAsia="en-US"/>
              </w:rPr>
              <w:t>Partija 26 UKUPNO</w:t>
            </w:r>
          </w:p>
        </w:tc>
        <w:tc>
          <w:tcPr>
            <w:tcW w:w="2977" w:type="dxa"/>
            <w:tcBorders>
              <w:top w:val="nil"/>
              <w:left w:val="nil"/>
              <w:bottom w:val="single" w:sz="8" w:space="0" w:color="auto"/>
              <w:right w:val="single" w:sz="8" w:space="0" w:color="auto"/>
            </w:tcBorders>
            <w:shd w:val="clear" w:color="auto" w:fill="auto"/>
            <w:vAlign w:val="center"/>
          </w:tcPr>
          <w:p w:rsidR="00D80978" w:rsidRPr="00CD3096" w:rsidRDefault="00D80978" w:rsidP="00CD3096">
            <w:pPr>
              <w:jc w:val="right"/>
              <w:rPr>
                <w:b/>
                <w:bCs/>
                <w:lang w:val="en-US" w:eastAsia="en-US"/>
              </w:rPr>
            </w:pPr>
          </w:p>
        </w:tc>
      </w:tr>
      <w:tr w:rsidR="00CD3096" w:rsidRPr="00CD3096" w:rsidTr="00F65F64">
        <w:trPr>
          <w:trHeight w:val="330"/>
        </w:trPr>
        <w:tc>
          <w:tcPr>
            <w:tcW w:w="1260" w:type="dxa"/>
            <w:gridSpan w:val="2"/>
            <w:tcBorders>
              <w:top w:val="nil"/>
              <w:left w:val="single" w:sz="8" w:space="0" w:color="auto"/>
              <w:bottom w:val="nil"/>
              <w:right w:val="nil"/>
            </w:tcBorders>
          </w:tcPr>
          <w:p w:rsidR="00CD3096" w:rsidRPr="00CD3096" w:rsidRDefault="00CD3096" w:rsidP="00CD3096">
            <w:pPr>
              <w:rPr>
                <w:b/>
                <w:bCs/>
                <w:lang w:val="en-US" w:eastAsia="en-US"/>
              </w:rPr>
            </w:pPr>
          </w:p>
        </w:tc>
        <w:tc>
          <w:tcPr>
            <w:tcW w:w="13057" w:type="dxa"/>
            <w:gridSpan w:val="8"/>
            <w:tcBorders>
              <w:top w:val="nil"/>
              <w:left w:val="nil"/>
              <w:bottom w:val="nil"/>
              <w:right w:val="single" w:sz="8" w:space="0" w:color="auto"/>
            </w:tcBorders>
            <w:shd w:val="clear" w:color="auto" w:fill="auto"/>
            <w:noWrap/>
            <w:vAlign w:val="bottom"/>
          </w:tcPr>
          <w:p w:rsidR="00CD3096" w:rsidRPr="00CD3096" w:rsidRDefault="00CD3096" w:rsidP="00CD3096">
            <w:pPr>
              <w:rPr>
                <w:rFonts w:ascii="Arial" w:hAnsi="Arial" w:cs="Arial"/>
                <w:sz w:val="20"/>
                <w:szCs w:val="20"/>
                <w:lang w:val="en-US" w:eastAsia="en-US"/>
              </w:rPr>
            </w:pPr>
            <w:r w:rsidRPr="00CD3096">
              <w:rPr>
                <w:b/>
                <w:bCs/>
                <w:lang w:val="en-US" w:eastAsia="en-US"/>
              </w:rPr>
              <w:t>Partija 27</w:t>
            </w:r>
          </w:p>
        </w:tc>
      </w:tr>
      <w:tr w:rsidR="00CD3096" w:rsidRPr="00CD3096" w:rsidTr="00F65F64">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Flaster transparentni 5 x 9,2m *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650</w:t>
            </w:r>
          </w:p>
        </w:tc>
        <w:tc>
          <w:tcPr>
            <w:tcW w:w="2091" w:type="dxa"/>
            <w:tcBorders>
              <w:top w:val="single" w:sz="8" w:space="0" w:color="auto"/>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D80978" w:rsidRPr="00CD3096" w:rsidTr="00F65F64">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tcPr>
          <w:p w:rsidR="00D80978" w:rsidRPr="00CD3096" w:rsidRDefault="00D80978" w:rsidP="00CD3096">
            <w:pPr>
              <w:rPr>
                <w:lang w:val="en-US" w:eastAsia="en-US"/>
              </w:rPr>
            </w:pPr>
            <w:r w:rsidRPr="00CD3096">
              <w:rPr>
                <w:lang w:val="en-US" w:eastAsia="en-US"/>
              </w:rPr>
              <w:lastRenderedPageBreak/>
              <w:t> </w:t>
            </w:r>
          </w:p>
        </w:tc>
        <w:tc>
          <w:tcPr>
            <w:tcW w:w="10260" w:type="dxa"/>
            <w:gridSpan w:val="8"/>
            <w:tcBorders>
              <w:top w:val="single" w:sz="8" w:space="0" w:color="auto"/>
              <w:left w:val="nil"/>
              <w:bottom w:val="single" w:sz="8" w:space="0" w:color="auto"/>
              <w:right w:val="single" w:sz="8" w:space="0" w:color="auto"/>
            </w:tcBorders>
            <w:shd w:val="clear" w:color="auto" w:fill="auto"/>
          </w:tcPr>
          <w:p w:rsidR="00D80978" w:rsidRPr="00CD3096" w:rsidRDefault="00D80978" w:rsidP="00CD3096">
            <w:pPr>
              <w:jc w:val="right"/>
              <w:rPr>
                <w:b/>
                <w:bCs/>
                <w:lang w:val="en-US" w:eastAsia="en-US"/>
              </w:rPr>
            </w:pPr>
            <w:r w:rsidRPr="00CD3096">
              <w:rPr>
                <w:b/>
                <w:bCs/>
                <w:lang w:val="en-US" w:eastAsia="en-US"/>
              </w:rPr>
              <w:t>Partija 27 UKUPNO</w:t>
            </w:r>
          </w:p>
        </w:tc>
        <w:tc>
          <w:tcPr>
            <w:tcW w:w="2977" w:type="dxa"/>
            <w:tcBorders>
              <w:top w:val="single" w:sz="8" w:space="0" w:color="auto"/>
              <w:left w:val="nil"/>
              <w:bottom w:val="single" w:sz="8" w:space="0" w:color="auto"/>
              <w:right w:val="single" w:sz="8" w:space="0" w:color="auto"/>
            </w:tcBorders>
            <w:shd w:val="clear" w:color="auto" w:fill="auto"/>
            <w:vAlign w:val="center"/>
          </w:tcPr>
          <w:p w:rsidR="00D80978" w:rsidRPr="00CD3096" w:rsidRDefault="00D80978" w:rsidP="00CD3096">
            <w:pPr>
              <w:jc w:val="right"/>
              <w:rPr>
                <w:b/>
                <w:bCs/>
                <w:lang w:val="en-US" w:eastAsia="en-US"/>
              </w:rPr>
            </w:pPr>
          </w:p>
        </w:tc>
      </w:tr>
      <w:tr w:rsidR="00CD3096" w:rsidRPr="00CD3096" w:rsidTr="00F65F64">
        <w:trPr>
          <w:trHeight w:val="330"/>
        </w:trPr>
        <w:tc>
          <w:tcPr>
            <w:tcW w:w="1260" w:type="dxa"/>
            <w:gridSpan w:val="2"/>
            <w:tcBorders>
              <w:top w:val="nil"/>
              <w:left w:val="single" w:sz="8" w:space="0" w:color="auto"/>
              <w:bottom w:val="nil"/>
              <w:right w:val="nil"/>
            </w:tcBorders>
          </w:tcPr>
          <w:p w:rsidR="00CD3096" w:rsidRPr="00CD3096" w:rsidRDefault="00CD3096" w:rsidP="00CD3096">
            <w:pPr>
              <w:rPr>
                <w:b/>
                <w:bCs/>
                <w:lang w:val="en-US" w:eastAsia="en-US"/>
              </w:rPr>
            </w:pPr>
          </w:p>
        </w:tc>
        <w:tc>
          <w:tcPr>
            <w:tcW w:w="13057" w:type="dxa"/>
            <w:gridSpan w:val="8"/>
            <w:tcBorders>
              <w:top w:val="nil"/>
              <w:left w:val="nil"/>
              <w:bottom w:val="nil"/>
              <w:right w:val="single" w:sz="8" w:space="0" w:color="auto"/>
            </w:tcBorders>
            <w:shd w:val="clear" w:color="auto" w:fill="auto"/>
            <w:noWrap/>
            <w:vAlign w:val="bottom"/>
          </w:tcPr>
          <w:p w:rsidR="00CD3096" w:rsidRPr="00CD3096" w:rsidRDefault="00CD3096" w:rsidP="00CD3096">
            <w:pPr>
              <w:rPr>
                <w:rFonts w:ascii="Arial" w:hAnsi="Arial" w:cs="Arial"/>
                <w:sz w:val="20"/>
                <w:szCs w:val="20"/>
                <w:lang w:val="en-US" w:eastAsia="en-US"/>
              </w:rPr>
            </w:pPr>
            <w:r w:rsidRPr="00CD3096">
              <w:rPr>
                <w:b/>
                <w:bCs/>
                <w:lang w:val="en-US" w:eastAsia="en-US"/>
              </w:rPr>
              <w:t>Partija 28</w:t>
            </w:r>
          </w:p>
        </w:tc>
      </w:tr>
      <w:tr w:rsidR="00CD3096" w:rsidRPr="00CD3096" w:rsidTr="00F65F64">
        <w:trPr>
          <w:trHeight w:val="64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rPr>
                <w:lang w:val="de-DE" w:eastAsia="en-US"/>
              </w:rPr>
            </w:pPr>
            <w:r w:rsidRPr="00CD3096">
              <w:rPr>
                <w:lang w:val="de-DE" w:eastAsia="en-US"/>
              </w:rPr>
              <w:t>Flaster za I.V. kanilu 6 x 7 kontrol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1.500</w:t>
            </w:r>
          </w:p>
        </w:tc>
        <w:tc>
          <w:tcPr>
            <w:tcW w:w="2091" w:type="dxa"/>
            <w:tcBorders>
              <w:top w:val="single" w:sz="8" w:space="0" w:color="auto"/>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D80978"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D80978" w:rsidRPr="00CD3096" w:rsidRDefault="00D80978" w:rsidP="00CD3096">
            <w:pP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D80978" w:rsidRPr="00CD3096" w:rsidRDefault="00D80978" w:rsidP="00CD3096">
            <w:pPr>
              <w:jc w:val="right"/>
              <w:rPr>
                <w:b/>
                <w:bCs/>
                <w:lang w:val="en-US" w:eastAsia="en-US"/>
              </w:rPr>
            </w:pPr>
            <w:r w:rsidRPr="00CD3096">
              <w:rPr>
                <w:b/>
                <w:bCs/>
                <w:lang w:val="en-US" w:eastAsia="en-US"/>
              </w:rPr>
              <w:t>Partija 28 UKUPNO</w:t>
            </w:r>
          </w:p>
        </w:tc>
        <w:tc>
          <w:tcPr>
            <w:tcW w:w="2977" w:type="dxa"/>
            <w:tcBorders>
              <w:top w:val="nil"/>
              <w:left w:val="nil"/>
              <w:bottom w:val="single" w:sz="8" w:space="0" w:color="auto"/>
              <w:right w:val="single" w:sz="8" w:space="0" w:color="auto"/>
            </w:tcBorders>
            <w:shd w:val="clear" w:color="auto" w:fill="auto"/>
            <w:vAlign w:val="center"/>
          </w:tcPr>
          <w:p w:rsidR="00D80978" w:rsidRPr="00CD3096" w:rsidRDefault="00D80978" w:rsidP="00CD3096">
            <w:pPr>
              <w:jc w:val="right"/>
              <w:rPr>
                <w:b/>
                <w:bCs/>
                <w:lang w:val="en-US" w:eastAsia="en-US"/>
              </w:rPr>
            </w:pPr>
          </w:p>
        </w:tc>
      </w:tr>
      <w:tr w:rsidR="00CD3096" w:rsidRPr="00CD3096" w:rsidTr="00F65F64">
        <w:trPr>
          <w:trHeight w:val="330"/>
        </w:trPr>
        <w:tc>
          <w:tcPr>
            <w:tcW w:w="1260" w:type="dxa"/>
            <w:gridSpan w:val="2"/>
            <w:tcBorders>
              <w:top w:val="nil"/>
              <w:left w:val="single" w:sz="8" w:space="0" w:color="auto"/>
              <w:bottom w:val="nil"/>
              <w:right w:val="nil"/>
            </w:tcBorders>
          </w:tcPr>
          <w:p w:rsidR="00CD3096" w:rsidRPr="00CD3096" w:rsidRDefault="00CD3096" w:rsidP="00CD3096">
            <w:pPr>
              <w:rPr>
                <w:b/>
                <w:bCs/>
                <w:lang w:val="en-US" w:eastAsia="en-US"/>
              </w:rPr>
            </w:pPr>
          </w:p>
        </w:tc>
        <w:tc>
          <w:tcPr>
            <w:tcW w:w="13057" w:type="dxa"/>
            <w:gridSpan w:val="8"/>
            <w:tcBorders>
              <w:top w:val="nil"/>
              <w:left w:val="nil"/>
              <w:bottom w:val="nil"/>
              <w:right w:val="single" w:sz="8" w:space="0" w:color="auto"/>
            </w:tcBorders>
            <w:shd w:val="clear" w:color="auto" w:fill="auto"/>
            <w:noWrap/>
            <w:vAlign w:val="bottom"/>
          </w:tcPr>
          <w:p w:rsidR="00CD3096" w:rsidRPr="00CD3096" w:rsidRDefault="00CD3096" w:rsidP="00CD3096">
            <w:pPr>
              <w:rPr>
                <w:rFonts w:ascii="Arial" w:hAnsi="Arial" w:cs="Arial"/>
                <w:sz w:val="20"/>
                <w:szCs w:val="20"/>
                <w:lang w:val="en-US" w:eastAsia="en-US"/>
              </w:rPr>
            </w:pPr>
            <w:r w:rsidRPr="00CD3096">
              <w:rPr>
                <w:b/>
                <w:bCs/>
                <w:lang w:val="en-US" w:eastAsia="en-US"/>
              </w:rPr>
              <w:t>Partija 29</w:t>
            </w:r>
          </w:p>
        </w:tc>
      </w:tr>
      <w:tr w:rsidR="00CD3096" w:rsidRPr="00CD3096" w:rsidTr="00F65F64">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Flaster – šav traka 6 x 38 a 50 kom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sc</w:t>
            </w:r>
          </w:p>
        </w:tc>
        <w:tc>
          <w:tcPr>
            <w:tcW w:w="1620"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6</w:t>
            </w:r>
          </w:p>
        </w:tc>
        <w:tc>
          <w:tcPr>
            <w:tcW w:w="2091" w:type="dxa"/>
            <w:tcBorders>
              <w:top w:val="single" w:sz="8" w:space="0" w:color="auto"/>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D80978"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D80978" w:rsidRPr="00CD3096" w:rsidRDefault="00D80978" w:rsidP="00CD3096">
            <w:pP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D80978" w:rsidRPr="00CD3096" w:rsidRDefault="00D80978" w:rsidP="00CD3096">
            <w:pPr>
              <w:jc w:val="right"/>
              <w:rPr>
                <w:b/>
                <w:bCs/>
                <w:lang w:val="en-US" w:eastAsia="en-US"/>
              </w:rPr>
            </w:pPr>
            <w:r w:rsidRPr="00CD3096">
              <w:rPr>
                <w:b/>
                <w:bCs/>
                <w:lang w:val="en-US" w:eastAsia="en-US"/>
              </w:rPr>
              <w:t>Partija 29 UKUPNO</w:t>
            </w:r>
          </w:p>
        </w:tc>
        <w:tc>
          <w:tcPr>
            <w:tcW w:w="2977" w:type="dxa"/>
            <w:tcBorders>
              <w:top w:val="nil"/>
              <w:left w:val="nil"/>
              <w:bottom w:val="single" w:sz="8" w:space="0" w:color="auto"/>
              <w:right w:val="single" w:sz="8" w:space="0" w:color="auto"/>
            </w:tcBorders>
            <w:shd w:val="clear" w:color="auto" w:fill="auto"/>
            <w:vAlign w:val="center"/>
          </w:tcPr>
          <w:p w:rsidR="00D80978" w:rsidRPr="00CD3096" w:rsidRDefault="00D80978"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30</w:t>
            </w: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smartTag w:uri="urn:schemas-microsoft-com:office:smarttags" w:element="place">
              <w:smartTag w:uri="urn:schemas-microsoft-com:office:smarttags" w:element="City">
                <w:r w:rsidRPr="00CD3096">
                  <w:rPr>
                    <w:lang w:val="en-US" w:eastAsia="en-US"/>
                  </w:rPr>
                  <w:t>Gaza</w:t>
                </w:r>
              </w:smartTag>
            </w:smartTag>
            <w:r w:rsidRPr="00CD3096">
              <w:rPr>
                <w:lang w:val="en-US" w:eastAsia="en-US"/>
              </w:rPr>
              <w:t xml:space="preserve"> 100m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120</w:t>
            </w:r>
          </w:p>
        </w:tc>
        <w:tc>
          <w:tcPr>
            <w:tcW w:w="2091" w:type="dxa"/>
            <w:tcBorders>
              <w:top w:val="nil"/>
              <w:left w:val="nil"/>
              <w:bottom w:val="single" w:sz="8"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Vata sanitetska 1 kg*</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140</w:t>
            </w:r>
          </w:p>
        </w:tc>
        <w:tc>
          <w:tcPr>
            <w:tcW w:w="2091" w:type="dxa"/>
            <w:tcBorders>
              <w:top w:val="nil"/>
              <w:left w:val="nil"/>
              <w:bottom w:val="single" w:sz="8" w:space="0" w:color="auto"/>
              <w:right w:val="single" w:sz="4" w:space="0" w:color="auto"/>
            </w:tcBorders>
          </w:tcPr>
          <w:p w:rsidR="00CD3096" w:rsidRPr="00CD3096" w:rsidRDefault="00CD3096" w:rsidP="00CD3096">
            <w:pPr>
              <w:jc w:val="right"/>
              <w:rPr>
                <w:lang w:val="en-US" w:eastAsia="en-US"/>
              </w:rPr>
            </w:pPr>
          </w:p>
        </w:tc>
        <w:tc>
          <w:tcPr>
            <w:tcW w:w="2409" w:type="dxa"/>
            <w:tcBorders>
              <w:top w:val="nil"/>
              <w:left w:val="single" w:sz="4"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3.</w:t>
            </w:r>
          </w:p>
        </w:tc>
        <w:tc>
          <w:tcPr>
            <w:tcW w:w="2446" w:type="dxa"/>
            <w:gridSpan w:val="3"/>
            <w:tcBorders>
              <w:top w:val="nil"/>
              <w:left w:val="nil"/>
              <w:bottom w:val="single" w:sz="4"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Zavoj 5 x 5*</w:t>
            </w:r>
          </w:p>
        </w:tc>
        <w:tc>
          <w:tcPr>
            <w:tcW w:w="1694" w:type="dxa"/>
            <w:gridSpan w:val="2"/>
            <w:tcBorders>
              <w:top w:val="nil"/>
              <w:left w:val="nil"/>
              <w:bottom w:val="single" w:sz="4"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300</w:t>
            </w:r>
          </w:p>
        </w:tc>
        <w:tc>
          <w:tcPr>
            <w:tcW w:w="2091" w:type="dxa"/>
            <w:tcBorders>
              <w:top w:val="nil"/>
              <w:left w:val="nil"/>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nil"/>
              <w:left w:val="single" w:sz="4" w:space="0" w:color="auto"/>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D80978"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D80978" w:rsidRPr="00CD3096" w:rsidRDefault="00D80978" w:rsidP="00CD3096">
            <w:pPr>
              <w:rPr>
                <w:lang w:val="en-US" w:eastAsia="en-US"/>
              </w:rPr>
            </w:pPr>
            <w:r w:rsidRPr="00CD3096">
              <w:rPr>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80978" w:rsidRPr="00CD3096" w:rsidRDefault="00D80978" w:rsidP="00CD3096">
            <w:pPr>
              <w:jc w:val="right"/>
              <w:rPr>
                <w:b/>
                <w:bCs/>
                <w:lang w:val="en-US" w:eastAsia="en-US"/>
              </w:rPr>
            </w:pPr>
            <w:r w:rsidRPr="00CD3096">
              <w:rPr>
                <w:b/>
                <w:bCs/>
                <w:lang w:val="en-US" w:eastAsia="en-US"/>
              </w:rPr>
              <w:t>Partija 30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D80978" w:rsidRPr="00CD3096" w:rsidRDefault="00D80978" w:rsidP="00CD3096">
            <w:pPr>
              <w:jc w:val="right"/>
              <w:rPr>
                <w:b/>
                <w:bCs/>
                <w:lang w:val="en-US" w:eastAsia="en-US"/>
              </w:rPr>
            </w:pPr>
          </w:p>
        </w:tc>
      </w:tr>
      <w:tr w:rsidR="00CD3096" w:rsidRPr="00CD3096" w:rsidTr="00F65F64">
        <w:trPr>
          <w:trHeight w:val="330"/>
        </w:trPr>
        <w:tc>
          <w:tcPr>
            <w:tcW w:w="1260" w:type="dxa"/>
            <w:gridSpan w:val="2"/>
            <w:tcBorders>
              <w:top w:val="single" w:sz="4" w:space="0" w:color="auto"/>
              <w:left w:val="single" w:sz="8" w:space="0" w:color="auto"/>
              <w:bottom w:val="single" w:sz="4" w:space="0" w:color="auto"/>
            </w:tcBorders>
          </w:tcPr>
          <w:p w:rsidR="00CD3096" w:rsidRPr="00CD3096" w:rsidRDefault="00CD3096" w:rsidP="00CD3096">
            <w:pPr>
              <w:rPr>
                <w:b/>
                <w:bCs/>
                <w:lang w:val="en-US" w:eastAsia="en-US"/>
              </w:rPr>
            </w:pPr>
          </w:p>
        </w:tc>
        <w:tc>
          <w:tcPr>
            <w:tcW w:w="13057" w:type="dxa"/>
            <w:gridSpan w:val="8"/>
            <w:tcBorders>
              <w:top w:val="single" w:sz="4" w:space="0" w:color="auto"/>
              <w:bottom w:val="single" w:sz="4"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31</w:t>
            </w:r>
          </w:p>
        </w:tc>
      </w:tr>
      <w:tr w:rsidR="00CD3096"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Vazelinska </w:t>
            </w:r>
            <w:smartTag w:uri="urn:schemas-microsoft-com:office:smarttags" w:element="place">
              <w:smartTag w:uri="urn:schemas-microsoft-com:office:smarttags" w:element="City">
                <w:r w:rsidRPr="00CD3096">
                  <w:rPr>
                    <w:lang w:val="en-US" w:eastAsia="en-US"/>
                  </w:rPr>
                  <w:t>gaza</w:t>
                </w:r>
              </w:smartTag>
            </w:smartTag>
            <w:r w:rsidRPr="00CD3096">
              <w:rPr>
                <w:lang w:val="en-US" w:eastAsia="en-US"/>
              </w:rPr>
              <w:t xml:space="preserve"> 10x10cm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100</w:t>
            </w:r>
          </w:p>
        </w:tc>
        <w:tc>
          <w:tcPr>
            <w:tcW w:w="2091" w:type="dxa"/>
            <w:tcBorders>
              <w:top w:val="single" w:sz="4" w:space="0" w:color="auto"/>
              <w:left w:val="single" w:sz="4" w:space="0" w:color="auto"/>
              <w:bottom w:val="single" w:sz="4" w:space="0" w:color="auto"/>
              <w:right w:val="single" w:sz="4" w:space="0" w:color="auto"/>
            </w:tcBorders>
          </w:tcPr>
          <w:p w:rsidR="00CD3096" w:rsidRPr="00CD3096" w:rsidRDefault="00CD3096" w:rsidP="00CD3096">
            <w:pPr>
              <w:jc w:val="right"/>
              <w:rPr>
                <w:bCs/>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right"/>
              <w:rPr>
                <w:bCs/>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CD3096" w:rsidRPr="00CD3096" w:rsidRDefault="00CD3096" w:rsidP="00CD3096">
            <w:pPr>
              <w:jc w:val="right"/>
              <w:rPr>
                <w:bCs/>
                <w:lang w:val="en-US" w:eastAsia="en-US"/>
              </w:rPr>
            </w:pPr>
          </w:p>
        </w:tc>
      </w:tr>
      <w:tr w:rsidR="003877B6"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3877B6" w:rsidRPr="00CD3096" w:rsidRDefault="003877B6" w:rsidP="00CD3096">
            <w:pPr>
              <w:rPr>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77B6" w:rsidRPr="00CD3096" w:rsidRDefault="003877B6" w:rsidP="00CD3096">
            <w:pPr>
              <w:jc w:val="right"/>
              <w:rPr>
                <w:b/>
                <w:bCs/>
                <w:lang w:val="en-US" w:eastAsia="en-US"/>
              </w:rPr>
            </w:pPr>
            <w:r w:rsidRPr="00CD3096">
              <w:rPr>
                <w:b/>
                <w:bCs/>
                <w:lang w:val="en-US" w:eastAsia="en-US"/>
              </w:rPr>
              <w:t>Partija 31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single" w:sz="4"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4"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p>
          <w:p w:rsidR="00CD3096" w:rsidRPr="00CD3096" w:rsidRDefault="00CD3096" w:rsidP="00CD3096">
            <w:pPr>
              <w:rPr>
                <w:b/>
                <w:bCs/>
                <w:lang w:val="en-US" w:eastAsia="en-US"/>
              </w:rPr>
            </w:pPr>
            <w:r w:rsidRPr="00CD3096">
              <w:rPr>
                <w:b/>
                <w:bCs/>
                <w:lang w:val="en-US" w:eastAsia="en-US"/>
              </w:rPr>
              <w:t>Partija 32</w:t>
            </w: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Kape – berete (od flisa)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8.000</w:t>
            </w:r>
          </w:p>
        </w:tc>
        <w:tc>
          <w:tcPr>
            <w:tcW w:w="2091" w:type="dxa"/>
            <w:tcBorders>
              <w:top w:val="nil"/>
              <w:left w:val="nil"/>
              <w:bottom w:val="single" w:sz="8"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Maske – flis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36.000</w:t>
            </w:r>
          </w:p>
        </w:tc>
        <w:tc>
          <w:tcPr>
            <w:tcW w:w="2091" w:type="dxa"/>
            <w:tcBorders>
              <w:top w:val="nil"/>
              <w:left w:val="nil"/>
              <w:bottom w:val="single" w:sz="8" w:space="0" w:color="auto"/>
              <w:right w:val="single" w:sz="4" w:space="0" w:color="auto"/>
            </w:tcBorders>
          </w:tcPr>
          <w:p w:rsidR="00CD3096" w:rsidRPr="00CD3096" w:rsidRDefault="00CD3096" w:rsidP="00CD3096">
            <w:pPr>
              <w:jc w:val="right"/>
              <w:rPr>
                <w:lang w:val="en-US" w:eastAsia="en-US"/>
              </w:rPr>
            </w:pPr>
          </w:p>
        </w:tc>
        <w:tc>
          <w:tcPr>
            <w:tcW w:w="2409" w:type="dxa"/>
            <w:tcBorders>
              <w:top w:val="nil"/>
              <w:left w:val="single" w:sz="4"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3.</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Kaljače – flis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28.000</w:t>
            </w:r>
          </w:p>
        </w:tc>
        <w:tc>
          <w:tcPr>
            <w:tcW w:w="2091" w:type="dxa"/>
            <w:tcBorders>
              <w:top w:val="nil"/>
              <w:left w:val="nil"/>
              <w:bottom w:val="single" w:sz="8" w:space="0" w:color="auto"/>
              <w:right w:val="single" w:sz="4" w:space="0" w:color="auto"/>
            </w:tcBorders>
          </w:tcPr>
          <w:p w:rsidR="00CD3096" w:rsidRPr="00CD3096" w:rsidRDefault="00CD3096" w:rsidP="00CD3096">
            <w:pPr>
              <w:jc w:val="right"/>
              <w:rPr>
                <w:lang w:val="en-US" w:eastAsia="en-US"/>
              </w:rPr>
            </w:pPr>
          </w:p>
        </w:tc>
        <w:tc>
          <w:tcPr>
            <w:tcW w:w="2409" w:type="dxa"/>
            <w:tcBorders>
              <w:top w:val="nil"/>
              <w:left w:val="single" w:sz="4"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4.</w:t>
            </w:r>
          </w:p>
        </w:tc>
        <w:tc>
          <w:tcPr>
            <w:tcW w:w="2446" w:type="dxa"/>
            <w:gridSpan w:val="3"/>
            <w:tcBorders>
              <w:top w:val="nil"/>
              <w:left w:val="nil"/>
              <w:bottom w:val="single" w:sz="4"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Papir vata á 1 kg </w:t>
            </w:r>
          </w:p>
        </w:tc>
        <w:tc>
          <w:tcPr>
            <w:tcW w:w="1694" w:type="dxa"/>
            <w:gridSpan w:val="2"/>
            <w:tcBorders>
              <w:top w:val="nil"/>
              <w:left w:val="nil"/>
              <w:bottom w:val="single" w:sz="4"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kg</w:t>
            </w:r>
          </w:p>
        </w:tc>
        <w:tc>
          <w:tcPr>
            <w:tcW w:w="1620" w:type="dxa"/>
            <w:tcBorders>
              <w:top w:val="nil"/>
              <w:left w:val="nil"/>
              <w:bottom w:val="single" w:sz="4"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55</w:t>
            </w:r>
          </w:p>
        </w:tc>
        <w:tc>
          <w:tcPr>
            <w:tcW w:w="2091" w:type="dxa"/>
            <w:tcBorders>
              <w:top w:val="nil"/>
              <w:left w:val="nil"/>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nil"/>
              <w:left w:val="single" w:sz="4" w:space="0" w:color="auto"/>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30"/>
        </w:trPr>
        <w:tc>
          <w:tcPr>
            <w:tcW w:w="11340" w:type="dxa"/>
            <w:gridSpan w:val="9"/>
            <w:tcBorders>
              <w:top w:val="single" w:sz="4" w:space="0" w:color="auto"/>
              <w:left w:val="single" w:sz="8" w:space="0" w:color="auto"/>
              <w:bottom w:val="single" w:sz="4" w:space="0" w:color="auto"/>
              <w:right w:val="single" w:sz="4" w:space="0" w:color="auto"/>
            </w:tcBorders>
            <w:shd w:val="clear" w:color="auto" w:fill="auto"/>
            <w:vAlign w:val="center"/>
          </w:tcPr>
          <w:p w:rsidR="003877B6" w:rsidRPr="00CD3096" w:rsidRDefault="003877B6" w:rsidP="00CD3096">
            <w:pPr>
              <w:jc w:val="right"/>
              <w:rPr>
                <w:lang w:val="en-US" w:eastAsia="en-US"/>
              </w:rPr>
            </w:pPr>
            <w:r w:rsidRPr="00CD3096">
              <w:rPr>
                <w:b/>
                <w:bCs/>
                <w:lang w:val="en-US" w:eastAsia="en-US"/>
              </w:rPr>
              <w:t>Partija 32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3877B6" w:rsidRPr="00CD3096" w:rsidRDefault="003877B6" w:rsidP="00CD3096">
            <w:pPr>
              <w:jc w:val="right"/>
              <w:rPr>
                <w:b/>
                <w:lang w:val="en-US" w:eastAsia="en-US"/>
              </w:rPr>
            </w:pPr>
          </w:p>
        </w:tc>
      </w:tr>
      <w:tr w:rsidR="00CD3096" w:rsidRPr="00CD3096" w:rsidTr="00F65F64">
        <w:trPr>
          <w:trHeight w:val="330"/>
        </w:trPr>
        <w:tc>
          <w:tcPr>
            <w:tcW w:w="1260" w:type="dxa"/>
            <w:gridSpan w:val="2"/>
            <w:tcBorders>
              <w:top w:val="single" w:sz="4" w:space="0" w:color="auto"/>
              <w:left w:val="single" w:sz="8" w:space="0" w:color="auto"/>
              <w:bottom w:val="single" w:sz="4" w:space="0" w:color="auto"/>
            </w:tcBorders>
          </w:tcPr>
          <w:p w:rsidR="00CD3096" w:rsidRPr="00CD3096" w:rsidRDefault="00CD3096" w:rsidP="00CD3096">
            <w:pPr>
              <w:rPr>
                <w:b/>
                <w:bCs/>
                <w:lang w:val="en-US" w:eastAsia="en-US"/>
              </w:rPr>
            </w:pPr>
          </w:p>
        </w:tc>
        <w:tc>
          <w:tcPr>
            <w:tcW w:w="13057" w:type="dxa"/>
            <w:gridSpan w:val="8"/>
            <w:tcBorders>
              <w:top w:val="single" w:sz="4" w:space="0" w:color="auto"/>
              <w:bottom w:val="single" w:sz="4" w:space="0" w:color="auto"/>
              <w:right w:val="single" w:sz="8" w:space="0" w:color="auto"/>
            </w:tcBorders>
            <w:shd w:val="clear" w:color="auto" w:fill="auto"/>
            <w:vAlign w:val="bottom"/>
          </w:tcPr>
          <w:p w:rsidR="00CD3096" w:rsidRPr="00CD3096" w:rsidRDefault="00CD3096" w:rsidP="00CD3096">
            <w:pPr>
              <w:rPr>
                <w:lang w:val="en-US" w:eastAsia="en-US"/>
              </w:rPr>
            </w:pPr>
            <w:r w:rsidRPr="00CD3096">
              <w:rPr>
                <w:b/>
                <w:bCs/>
                <w:lang w:val="en-US" w:eastAsia="en-US"/>
              </w:rPr>
              <w:t>Partija 33</w:t>
            </w:r>
          </w:p>
        </w:tc>
      </w:tr>
      <w:tr w:rsidR="00CD3096"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lastRenderedPageBreak/>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Hidrofiber obloga sa ojačavajućim vlaknima impregnirana sa 1,2% jonskog srebra i pojačane dinatrijum soli etilen diamin tetrasirćetne kiseline i benzetonijum hloridom 10x10cm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60</w:t>
            </w:r>
          </w:p>
        </w:tc>
        <w:tc>
          <w:tcPr>
            <w:tcW w:w="2091" w:type="dxa"/>
            <w:tcBorders>
              <w:top w:val="single" w:sz="4" w:space="0" w:color="auto"/>
              <w:left w:val="single" w:sz="4" w:space="0" w:color="auto"/>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tcPr>
          <w:p w:rsidR="003877B6" w:rsidRPr="00CD3096" w:rsidRDefault="003877B6" w:rsidP="00CD3096">
            <w:pPr>
              <w:rPr>
                <w:lang w:val="en-US" w:eastAsia="en-US"/>
              </w:rPr>
            </w:pPr>
            <w:r w:rsidRPr="00CD3096">
              <w:rPr>
                <w:lang w:val="en-US" w:eastAsia="en-US"/>
              </w:rPr>
              <w:t> </w:t>
            </w:r>
          </w:p>
        </w:tc>
        <w:tc>
          <w:tcPr>
            <w:tcW w:w="10260" w:type="dxa"/>
            <w:gridSpan w:val="8"/>
            <w:tcBorders>
              <w:top w:val="single" w:sz="4" w:space="0" w:color="auto"/>
              <w:left w:val="nil"/>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r w:rsidRPr="00CD3096">
              <w:rPr>
                <w:b/>
                <w:bCs/>
                <w:lang w:val="en-US" w:eastAsia="en-US"/>
              </w:rPr>
              <w:t>Partija 33 UKUPNO</w:t>
            </w:r>
          </w:p>
        </w:tc>
        <w:tc>
          <w:tcPr>
            <w:tcW w:w="2977" w:type="dxa"/>
            <w:tcBorders>
              <w:top w:val="single" w:sz="4" w:space="0" w:color="auto"/>
              <w:left w:val="nil"/>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nil"/>
              <w:left w:val="single" w:sz="8" w:space="0" w:color="auto"/>
              <w:bottom w:val="nil"/>
              <w:right w:val="nil"/>
            </w:tcBorders>
          </w:tcPr>
          <w:p w:rsidR="00CD3096" w:rsidRPr="00CD3096" w:rsidRDefault="00CD3096" w:rsidP="00CD3096">
            <w:pPr>
              <w:rPr>
                <w:b/>
                <w:bCs/>
                <w:lang w:val="en-US" w:eastAsia="en-US"/>
              </w:rPr>
            </w:pPr>
          </w:p>
        </w:tc>
        <w:tc>
          <w:tcPr>
            <w:tcW w:w="13057" w:type="dxa"/>
            <w:gridSpan w:val="8"/>
            <w:tcBorders>
              <w:top w:val="nil"/>
              <w:left w:val="nil"/>
              <w:bottom w:val="nil"/>
              <w:right w:val="single" w:sz="8" w:space="0" w:color="auto"/>
            </w:tcBorders>
            <w:shd w:val="clear" w:color="auto" w:fill="auto"/>
            <w:noWrap/>
            <w:vAlign w:val="bottom"/>
          </w:tcPr>
          <w:p w:rsidR="00CD3096" w:rsidRPr="00CD3096" w:rsidRDefault="00CD3096" w:rsidP="00CD3096">
            <w:pPr>
              <w:rPr>
                <w:rFonts w:ascii="Arial" w:hAnsi="Arial" w:cs="Arial"/>
                <w:sz w:val="20"/>
                <w:szCs w:val="20"/>
                <w:lang w:val="en-US" w:eastAsia="en-US"/>
              </w:rPr>
            </w:pPr>
            <w:r w:rsidRPr="00CD3096">
              <w:rPr>
                <w:b/>
                <w:bCs/>
                <w:lang w:val="en-US" w:eastAsia="en-US"/>
              </w:rPr>
              <w:t>Partija 34</w:t>
            </w:r>
          </w:p>
        </w:tc>
      </w:tr>
      <w:tr w:rsidR="00CD3096" w:rsidRPr="00CD3096" w:rsidTr="00F65F64">
        <w:trPr>
          <w:trHeight w:val="61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rPr>
                <w:sz w:val="22"/>
                <w:szCs w:val="22"/>
                <w:lang w:val="en-US" w:eastAsia="en-US"/>
              </w:rPr>
            </w:pPr>
            <w:r w:rsidRPr="00CD3096">
              <w:rPr>
                <w:sz w:val="22"/>
                <w:szCs w:val="22"/>
                <w:lang w:val="en-US" w:eastAsia="en-US"/>
              </w:rPr>
              <w:t>Flaše za bebe á 125 ml (sa silikonskom cuclom) ravne*</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500</w:t>
            </w:r>
          </w:p>
        </w:tc>
        <w:tc>
          <w:tcPr>
            <w:tcW w:w="2091" w:type="dxa"/>
            <w:tcBorders>
              <w:top w:val="single" w:sz="8" w:space="0" w:color="auto"/>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bottom"/>
          </w:tcPr>
          <w:p w:rsidR="003877B6" w:rsidRPr="00CD3096" w:rsidRDefault="003877B6" w:rsidP="00CD3096">
            <w:pPr>
              <w:jc w:val="cente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r w:rsidRPr="00CD3096">
              <w:rPr>
                <w:b/>
                <w:bCs/>
                <w:lang w:val="en-US" w:eastAsia="en-US"/>
              </w:rPr>
              <w:t>Partija 34 UKUPNO</w:t>
            </w:r>
          </w:p>
        </w:tc>
        <w:tc>
          <w:tcPr>
            <w:tcW w:w="2977" w:type="dxa"/>
            <w:tcBorders>
              <w:top w:val="nil"/>
              <w:left w:val="nil"/>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nil"/>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p>
          <w:p w:rsidR="00CD3096" w:rsidRPr="00CD3096" w:rsidRDefault="00CD3096" w:rsidP="00CD3096">
            <w:pPr>
              <w:rPr>
                <w:b/>
                <w:bCs/>
                <w:lang w:val="en-US" w:eastAsia="en-US"/>
              </w:rPr>
            </w:pPr>
            <w:r w:rsidRPr="00CD3096">
              <w:rPr>
                <w:b/>
                <w:bCs/>
                <w:lang w:val="en-US" w:eastAsia="en-US"/>
              </w:rPr>
              <w:t>Partija 35</w:t>
            </w: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nil"/>
            </w:tcBorders>
            <w:shd w:val="clear" w:color="auto" w:fill="auto"/>
            <w:vAlign w:val="center"/>
          </w:tcPr>
          <w:p w:rsidR="00CD3096" w:rsidRPr="00CD3096" w:rsidRDefault="00CD3096" w:rsidP="00CD3096">
            <w:pPr>
              <w:rPr>
                <w:lang w:val="en-US" w:eastAsia="en-US"/>
              </w:rPr>
            </w:pPr>
            <w:r w:rsidRPr="00CD3096">
              <w:rPr>
                <w:lang w:val="en-US" w:eastAsia="en-US"/>
              </w:rPr>
              <w:t xml:space="preserve">PVC boce 150 ml </w:t>
            </w:r>
          </w:p>
        </w:tc>
        <w:tc>
          <w:tcPr>
            <w:tcW w:w="1694" w:type="dxa"/>
            <w:gridSpan w:val="2"/>
            <w:tcBorders>
              <w:top w:val="nil"/>
              <w:left w:val="single" w:sz="8" w:space="0" w:color="auto"/>
              <w:bottom w:val="single" w:sz="8" w:space="0" w:color="auto"/>
              <w:right w:val="nil"/>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400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w:t>
            </w:r>
          </w:p>
        </w:tc>
        <w:tc>
          <w:tcPr>
            <w:tcW w:w="2446" w:type="dxa"/>
            <w:gridSpan w:val="3"/>
            <w:tcBorders>
              <w:top w:val="nil"/>
              <w:left w:val="nil"/>
              <w:bottom w:val="single" w:sz="8" w:space="0" w:color="auto"/>
              <w:right w:val="nil"/>
            </w:tcBorders>
            <w:shd w:val="clear" w:color="auto" w:fill="auto"/>
            <w:vAlign w:val="center"/>
          </w:tcPr>
          <w:p w:rsidR="00CD3096" w:rsidRPr="00CD3096" w:rsidRDefault="00CD3096" w:rsidP="00CD3096">
            <w:pPr>
              <w:rPr>
                <w:lang w:val="en-US" w:eastAsia="en-US"/>
              </w:rPr>
            </w:pPr>
            <w:r w:rsidRPr="00CD3096">
              <w:rPr>
                <w:lang w:val="en-US" w:eastAsia="en-US"/>
              </w:rPr>
              <w:t>PVC kutije 30g</w:t>
            </w:r>
          </w:p>
        </w:tc>
        <w:tc>
          <w:tcPr>
            <w:tcW w:w="1694" w:type="dxa"/>
            <w:gridSpan w:val="2"/>
            <w:tcBorders>
              <w:top w:val="nil"/>
              <w:left w:val="single" w:sz="8" w:space="0" w:color="auto"/>
              <w:bottom w:val="single" w:sz="8" w:space="0" w:color="auto"/>
              <w:right w:val="nil"/>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300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3877B6" w:rsidRPr="00CD3096" w:rsidRDefault="003877B6" w:rsidP="00CD3096">
            <w:pP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000000"/>
            </w:tcBorders>
            <w:shd w:val="clear" w:color="auto" w:fill="auto"/>
            <w:vAlign w:val="center"/>
          </w:tcPr>
          <w:p w:rsidR="003877B6" w:rsidRPr="00CD3096" w:rsidRDefault="003877B6" w:rsidP="00CD3096">
            <w:pPr>
              <w:jc w:val="right"/>
              <w:rPr>
                <w:b/>
                <w:bCs/>
                <w:lang w:val="en-US" w:eastAsia="en-US"/>
              </w:rPr>
            </w:pPr>
            <w:r w:rsidRPr="00CD3096">
              <w:rPr>
                <w:b/>
                <w:bCs/>
                <w:lang w:val="en-US" w:eastAsia="en-US"/>
              </w:rPr>
              <w:t>Partija 35 UKUPNO</w:t>
            </w:r>
          </w:p>
        </w:tc>
        <w:tc>
          <w:tcPr>
            <w:tcW w:w="2977" w:type="dxa"/>
            <w:tcBorders>
              <w:top w:val="nil"/>
              <w:left w:val="single" w:sz="8" w:space="0" w:color="auto"/>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nil"/>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36</w:t>
            </w:r>
          </w:p>
        </w:tc>
      </w:tr>
      <w:tr w:rsidR="00CD3096" w:rsidRPr="00CD3096" w:rsidTr="00F65F64">
        <w:trPr>
          <w:trHeight w:val="64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nil"/>
            </w:tcBorders>
            <w:shd w:val="clear" w:color="auto" w:fill="auto"/>
            <w:vAlign w:val="center"/>
          </w:tcPr>
          <w:p w:rsidR="00CD3096" w:rsidRPr="00CD3096" w:rsidRDefault="00CD3096" w:rsidP="00CD3096">
            <w:pPr>
              <w:rPr>
                <w:lang w:val="en-US" w:eastAsia="en-US"/>
              </w:rPr>
            </w:pPr>
            <w:r w:rsidRPr="00CD3096">
              <w:rPr>
                <w:lang w:val="en-US" w:eastAsia="en-US"/>
              </w:rPr>
              <w:t xml:space="preserve">Toplomer humani – digitalni, fleksi </w:t>
            </w:r>
          </w:p>
        </w:tc>
        <w:tc>
          <w:tcPr>
            <w:tcW w:w="1694" w:type="dxa"/>
            <w:gridSpan w:val="2"/>
            <w:tcBorders>
              <w:top w:val="nil"/>
              <w:left w:val="single" w:sz="8" w:space="0" w:color="auto"/>
              <w:bottom w:val="single" w:sz="8" w:space="0" w:color="auto"/>
              <w:right w:val="nil"/>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40</w:t>
            </w:r>
          </w:p>
        </w:tc>
        <w:tc>
          <w:tcPr>
            <w:tcW w:w="2091" w:type="dxa"/>
            <w:tcBorders>
              <w:top w:val="nil"/>
              <w:left w:val="nil"/>
              <w:bottom w:val="single" w:sz="8" w:space="0" w:color="auto"/>
              <w:right w:val="nil"/>
            </w:tcBorders>
          </w:tcPr>
          <w:p w:rsidR="00CD3096" w:rsidRPr="00CD3096" w:rsidRDefault="00CD3096" w:rsidP="00CD3096">
            <w:pPr>
              <w:jc w:val="right"/>
              <w:rPr>
                <w:lang w:val="en-US" w:eastAsia="en-US"/>
              </w:rPr>
            </w:pPr>
          </w:p>
        </w:tc>
        <w:tc>
          <w:tcPr>
            <w:tcW w:w="2409"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3877B6" w:rsidRPr="00CD3096" w:rsidRDefault="003877B6" w:rsidP="00CD3096">
            <w:pP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000000"/>
            </w:tcBorders>
            <w:shd w:val="clear" w:color="auto" w:fill="auto"/>
            <w:vAlign w:val="center"/>
          </w:tcPr>
          <w:p w:rsidR="003877B6" w:rsidRPr="00CD3096" w:rsidRDefault="003877B6" w:rsidP="00CD3096">
            <w:pPr>
              <w:jc w:val="right"/>
              <w:rPr>
                <w:b/>
                <w:bCs/>
                <w:lang w:val="en-US" w:eastAsia="en-US"/>
              </w:rPr>
            </w:pPr>
            <w:r w:rsidRPr="00CD3096">
              <w:rPr>
                <w:b/>
                <w:bCs/>
                <w:lang w:val="en-US" w:eastAsia="en-US"/>
              </w:rPr>
              <w:t>Partija 36 UKUPNO</w:t>
            </w:r>
          </w:p>
        </w:tc>
        <w:tc>
          <w:tcPr>
            <w:tcW w:w="2977" w:type="dxa"/>
            <w:tcBorders>
              <w:top w:val="nil"/>
              <w:left w:val="single" w:sz="8" w:space="0" w:color="auto"/>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nil"/>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37</w:t>
            </w:r>
          </w:p>
        </w:tc>
      </w:tr>
      <w:tr w:rsidR="00CD3096" w:rsidRPr="00CD3096" w:rsidTr="00F65F64">
        <w:trPr>
          <w:trHeight w:val="330"/>
        </w:trPr>
        <w:tc>
          <w:tcPr>
            <w:tcW w:w="1080" w:type="dxa"/>
            <w:tcBorders>
              <w:top w:val="nil"/>
              <w:left w:val="single" w:sz="8" w:space="0" w:color="auto"/>
              <w:bottom w:val="single" w:sz="8" w:space="0" w:color="auto"/>
              <w:right w:val="nil"/>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single" w:sz="8" w:space="0" w:color="auto"/>
              <w:bottom w:val="single" w:sz="8" w:space="0" w:color="auto"/>
              <w:right w:val="nil"/>
            </w:tcBorders>
            <w:shd w:val="clear" w:color="auto" w:fill="auto"/>
            <w:vAlign w:val="center"/>
          </w:tcPr>
          <w:p w:rsidR="00CD3096" w:rsidRPr="00CD3096" w:rsidRDefault="00CD3096" w:rsidP="00CD3096">
            <w:pPr>
              <w:rPr>
                <w:lang w:val="en-US" w:eastAsia="en-US"/>
              </w:rPr>
            </w:pPr>
            <w:r w:rsidRPr="00CD3096">
              <w:rPr>
                <w:lang w:val="en-US" w:eastAsia="en-US"/>
              </w:rPr>
              <w:t xml:space="preserve">Štapići za uši a 100 </w:t>
            </w:r>
          </w:p>
        </w:tc>
        <w:tc>
          <w:tcPr>
            <w:tcW w:w="1694" w:type="dxa"/>
            <w:gridSpan w:val="2"/>
            <w:tcBorders>
              <w:top w:val="nil"/>
              <w:left w:val="single" w:sz="8" w:space="0" w:color="auto"/>
              <w:bottom w:val="single" w:sz="8" w:space="0" w:color="auto"/>
              <w:right w:val="nil"/>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25</w:t>
            </w:r>
          </w:p>
        </w:tc>
        <w:tc>
          <w:tcPr>
            <w:tcW w:w="2091" w:type="dxa"/>
            <w:tcBorders>
              <w:top w:val="nil"/>
              <w:left w:val="nil"/>
              <w:bottom w:val="single" w:sz="8" w:space="0" w:color="auto"/>
              <w:right w:val="nil"/>
            </w:tcBorders>
          </w:tcPr>
          <w:p w:rsidR="00CD3096" w:rsidRPr="00CD3096" w:rsidRDefault="00CD3096" w:rsidP="00CD3096">
            <w:pPr>
              <w:jc w:val="right"/>
              <w:rPr>
                <w:lang w:val="en-US" w:eastAsia="en-US"/>
              </w:rPr>
            </w:pPr>
          </w:p>
        </w:tc>
        <w:tc>
          <w:tcPr>
            <w:tcW w:w="2409"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30"/>
        </w:trPr>
        <w:tc>
          <w:tcPr>
            <w:tcW w:w="1080" w:type="dxa"/>
            <w:tcBorders>
              <w:top w:val="nil"/>
              <w:left w:val="single" w:sz="8" w:space="0" w:color="auto"/>
              <w:bottom w:val="single" w:sz="8" w:space="0" w:color="auto"/>
              <w:right w:val="nil"/>
            </w:tcBorders>
            <w:shd w:val="clear" w:color="auto" w:fill="auto"/>
          </w:tcPr>
          <w:p w:rsidR="003877B6" w:rsidRPr="00CD3096" w:rsidRDefault="003877B6" w:rsidP="00CD3096">
            <w:pPr>
              <w:rPr>
                <w:lang w:val="en-US" w:eastAsia="en-US"/>
              </w:rPr>
            </w:pPr>
            <w:r w:rsidRPr="00CD3096">
              <w:rPr>
                <w:lang w:val="en-US" w:eastAsia="en-US"/>
              </w:rPr>
              <w:t> </w:t>
            </w:r>
          </w:p>
        </w:tc>
        <w:tc>
          <w:tcPr>
            <w:tcW w:w="10260"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rsidR="003877B6" w:rsidRPr="00CD3096" w:rsidRDefault="003877B6" w:rsidP="00CD3096">
            <w:pPr>
              <w:jc w:val="right"/>
              <w:rPr>
                <w:b/>
                <w:bCs/>
                <w:lang w:val="en-US" w:eastAsia="en-US"/>
              </w:rPr>
            </w:pPr>
            <w:r w:rsidRPr="00CD3096">
              <w:rPr>
                <w:b/>
                <w:bCs/>
                <w:lang w:val="en-US" w:eastAsia="en-US"/>
              </w:rPr>
              <w:t>Partija 37 UKUPNO</w:t>
            </w:r>
          </w:p>
        </w:tc>
        <w:tc>
          <w:tcPr>
            <w:tcW w:w="2977" w:type="dxa"/>
            <w:tcBorders>
              <w:top w:val="nil"/>
              <w:left w:val="single" w:sz="8" w:space="0" w:color="auto"/>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nil"/>
              <w:left w:val="single" w:sz="8" w:space="0" w:color="auto"/>
              <w:bottom w:val="single" w:sz="4" w:space="0" w:color="auto"/>
              <w:right w:val="nil"/>
            </w:tcBorders>
          </w:tcPr>
          <w:p w:rsidR="00CD3096" w:rsidRPr="00CD3096" w:rsidRDefault="00CD3096" w:rsidP="00CD3096">
            <w:pPr>
              <w:rPr>
                <w:b/>
                <w:bCs/>
                <w:lang w:val="en-US" w:eastAsia="en-US"/>
              </w:rPr>
            </w:pPr>
          </w:p>
        </w:tc>
        <w:tc>
          <w:tcPr>
            <w:tcW w:w="13057" w:type="dxa"/>
            <w:gridSpan w:val="8"/>
            <w:tcBorders>
              <w:top w:val="nil"/>
              <w:left w:val="nil"/>
              <w:bottom w:val="single" w:sz="4"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38</w:t>
            </w:r>
          </w:p>
        </w:tc>
      </w:tr>
      <w:tr w:rsidR="00CD3096"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Urispect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200</w:t>
            </w:r>
          </w:p>
        </w:tc>
        <w:tc>
          <w:tcPr>
            <w:tcW w:w="2091" w:type="dxa"/>
            <w:tcBorders>
              <w:top w:val="single" w:sz="4" w:space="0" w:color="auto"/>
              <w:left w:val="single" w:sz="4" w:space="0" w:color="auto"/>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3877B6" w:rsidRPr="00CD3096" w:rsidRDefault="003877B6" w:rsidP="00CD3096">
            <w:pPr>
              <w:rPr>
                <w:lang w:val="en-US" w:eastAsia="en-US"/>
              </w:rPr>
            </w:pPr>
            <w:r w:rsidRPr="00CD3096">
              <w:rPr>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77B6" w:rsidRPr="00CD3096" w:rsidRDefault="003877B6" w:rsidP="00CD3096">
            <w:pPr>
              <w:jc w:val="right"/>
              <w:rPr>
                <w:b/>
                <w:bCs/>
                <w:lang w:val="en-US" w:eastAsia="en-US"/>
              </w:rPr>
            </w:pPr>
            <w:r w:rsidRPr="00CD3096">
              <w:rPr>
                <w:b/>
                <w:bCs/>
                <w:lang w:val="en-US" w:eastAsia="en-US"/>
              </w:rPr>
              <w:t>Partija 38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single" w:sz="4" w:space="0" w:color="auto"/>
              <w:left w:val="single" w:sz="8" w:space="0" w:color="auto"/>
              <w:bottom w:val="single" w:sz="4" w:space="0" w:color="auto"/>
            </w:tcBorders>
          </w:tcPr>
          <w:p w:rsidR="00CD3096" w:rsidRPr="00CD3096" w:rsidRDefault="00CD3096" w:rsidP="00CD3096">
            <w:pPr>
              <w:rPr>
                <w:b/>
                <w:bCs/>
                <w:lang w:val="en-US" w:eastAsia="en-US"/>
              </w:rPr>
            </w:pPr>
          </w:p>
        </w:tc>
        <w:tc>
          <w:tcPr>
            <w:tcW w:w="13057" w:type="dxa"/>
            <w:gridSpan w:val="8"/>
            <w:tcBorders>
              <w:top w:val="single" w:sz="4" w:space="0" w:color="auto"/>
              <w:bottom w:val="single" w:sz="4"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39</w:t>
            </w:r>
          </w:p>
        </w:tc>
      </w:tr>
      <w:tr w:rsidR="00CD3096"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Umbilikalni kateter CH 3,5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45</w:t>
            </w:r>
          </w:p>
        </w:tc>
        <w:tc>
          <w:tcPr>
            <w:tcW w:w="2091" w:type="dxa"/>
            <w:tcBorders>
              <w:top w:val="single" w:sz="4" w:space="0" w:color="auto"/>
              <w:left w:val="single" w:sz="4" w:space="0" w:color="auto"/>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single" w:sz="4" w:space="0" w:color="auto"/>
              <w:left w:val="single" w:sz="8" w:space="0" w:color="auto"/>
              <w:bottom w:val="single" w:sz="8" w:space="0" w:color="auto"/>
              <w:right w:val="nil"/>
            </w:tcBorders>
            <w:shd w:val="clear" w:color="auto" w:fill="auto"/>
            <w:vAlign w:val="center"/>
          </w:tcPr>
          <w:p w:rsidR="00CD3096" w:rsidRPr="00CD3096" w:rsidRDefault="00CD3096" w:rsidP="00CD3096">
            <w:pPr>
              <w:jc w:val="center"/>
              <w:rPr>
                <w:lang w:val="en-US" w:eastAsia="en-US"/>
              </w:rPr>
            </w:pPr>
            <w:r w:rsidRPr="00CD3096">
              <w:rPr>
                <w:lang w:val="en-US" w:eastAsia="en-US"/>
              </w:rPr>
              <w:t>2.</w:t>
            </w:r>
          </w:p>
        </w:tc>
        <w:tc>
          <w:tcPr>
            <w:tcW w:w="2446"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Umbilikalni kateter CH 4    </w:t>
            </w:r>
          </w:p>
        </w:tc>
        <w:tc>
          <w:tcPr>
            <w:tcW w:w="1694" w:type="dxa"/>
            <w:gridSpan w:val="2"/>
            <w:tcBorders>
              <w:top w:val="single" w:sz="4" w:space="0" w:color="auto"/>
              <w:left w:val="nil"/>
              <w:bottom w:val="single" w:sz="8" w:space="0" w:color="auto"/>
              <w:right w:val="nil"/>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4"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345</w:t>
            </w:r>
          </w:p>
        </w:tc>
        <w:tc>
          <w:tcPr>
            <w:tcW w:w="2091" w:type="dxa"/>
            <w:tcBorders>
              <w:top w:val="single" w:sz="4" w:space="0" w:color="auto"/>
              <w:left w:val="single" w:sz="8" w:space="0" w:color="auto"/>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4" w:space="0" w:color="auto"/>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nil"/>
              <w:left w:val="single" w:sz="8" w:space="0" w:color="auto"/>
              <w:bottom w:val="single" w:sz="8" w:space="0" w:color="auto"/>
              <w:right w:val="nil"/>
            </w:tcBorders>
            <w:shd w:val="clear" w:color="auto" w:fill="auto"/>
            <w:vAlign w:val="center"/>
          </w:tcPr>
          <w:p w:rsidR="00CD3096" w:rsidRPr="00CD3096" w:rsidRDefault="00CD3096" w:rsidP="00CD3096">
            <w:pPr>
              <w:jc w:val="center"/>
              <w:rPr>
                <w:lang w:val="en-US" w:eastAsia="en-US"/>
              </w:rPr>
            </w:pPr>
            <w:r w:rsidRPr="00CD3096">
              <w:rPr>
                <w:lang w:val="en-US" w:eastAsia="en-US"/>
              </w:rPr>
              <w:t>3.</w:t>
            </w:r>
          </w:p>
        </w:tc>
        <w:tc>
          <w:tcPr>
            <w:tcW w:w="2446" w:type="dxa"/>
            <w:gridSpan w:val="3"/>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Umbilikalni kateter CH 5   </w:t>
            </w:r>
          </w:p>
        </w:tc>
        <w:tc>
          <w:tcPr>
            <w:tcW w:w="1694" w:type="dxa"/>
            <w:gridSpan w:val="2"/>
            <w:tcBorders>
              <w:top w:val="nil"/>
              <w:left w:val="nil"/>
              <w:bottom w:val="single" w:sz="8" w:space="0" w:color="auto"/>
              <w:right w:val="nil"/>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300</w:t>
            </w:r>
          </w:p>
        </w:tc>
        <w:tc>
          <w:tcPr>
            <w:tcW w:w="2091" w:type="dxa"/>
            <w:tcBorders>
              <w:top w:val="single" w:sz="8" w:space="0" w:color="auto"/>
              <w:left w:val="single" w:sz="8" w:space="0" w:color="auto"/>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single" w:sz="8" w:space="0" w:color="auto"/>
              <w:left w:val="single" w:sz="8" w:space="0" w:color="auto"/>
              <w:bottom w:val="single" w:sz="4" w:space="0" w:color="auto"/>
              <w:right w:val="nil"/>
            </w:tcBorders>
            <w:shd w:val="clear" w:color="auto" w:fill="auto"/>
            <w:vAlign w:val="center"/>
          </w:tcPr>
          <w:p w:rsidR="00CD3096" w:rsidRPr="00CD3096" w:rsidRDefault="00CD3096" w:rsidP="00CD3096">
            <w:pPr>
              <w:jc w:val="center"/>
              <w:rPr>
                <w:lang w:val="en-US" w:eastAsia="en-US"/>
              </w:rPr>
            </w:pPr>
            <w:r w:rsidRPr="00CD3096">
              <w:rPr>
                <w:lang w:val="en-US" w:eastAsia="en-US"/>
              </w:rPr>
              <w:t>4.</w:t>
            </w:r>
          </w:p>
        </w:tc>
        <w:tc>
          <w:tcPr>
            <w:tcW w:w="2446" w:type="dxa"/>
            <w:gridSpan w:val="3"/>
            <w:tcBorders>
              <w:top w:val="single" w:sz="8" w:space="0" w:color="auto"/>
              <w:left w:val="single" w:sz="8" w:space="0" w:color="auto"/>
              <w:bottom w:val="single" w:sz="4"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Umbilikalni kateter CH 6    </w:t>
            </w:r>
          </w:p>
        </w:tc>
        <w:tc>
          <w:tcPr>
            <w:tcW w:w="1694" w:type="dxa"/>
            <w:gridSpan w:val="2"/>
            <w:tcBorders>
              <w:top w:val="single" w:sz="8" w:space="0" w:color="auto"/>
              <w:left w:val="nil"/>
              <w:bottom w:val="single" w:sz="4" w:space="0" w:color="auto"/>
              <w:right w:val="nil"/>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8" w:space="0" w:color="auto"/>
              <w:left w:val="single" w:sz="8" w:space="0" w:color="auto"/>
              <w:bottom w:val="single" w:sz="4"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200</w:t>
            </w:r>
          </w:p>
        </w:tc>
        <w:tc>
          <w:tcPr>
            <w:tcW w:w="2091" w:type="dxa"/>
            <w:tcBorders>
              <w:top w:val="single" w:sz="8" w:space="0" w:color="auto"/>
              <w:left w:val="single" w:sz="8" w:space="0" w:color="auto"/>
              <w:bottom w:val="single" w:sz="4"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8" w:space="0" w:color="auto"/>
              <w:left w:val="nil"/>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3877B6" w:rsidRPr="00CD3096" w:rsidRDefault="003877B6" w:rsidP="00CD3096">
            <w:pPr>
              <w:rPr>
                <w:lang w:val="en-US" w:eastAsia="en-US"/>
              </w:rPr>
            </w:pPr>
            <w:r w:rsidRPr="00CD3096">
              <w:rPr>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77B6" w:rsidRPr="00CD3096" w:rsidRDefault="003877B6" w:rsidP="00CD3096">
            <w:pPr>
              <w:jc w:val="right"/>
              <w:rPr>
                <w:b/>
                <w:bCs/>
                <w:lang w:val="en-US" w:eastAsia="en-US"/>
              </w:rPr>
            </w:pPr>
            <w:r w:rsidRPr="00CD3096">
              <w:rPr>
                <w:b/>
                <w:bCs/>
                <w:lang w:val="en-US" w:eastAsia="en-US"/>
              </w:rPr>
              <w:t>Partija 39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single" w:sz="4" w:space="0" w:color="auto"/>
              <w:left w:val="single" w:sz="8" w:space="0" w:color="auto"/>
              <w:bottom w:val="nil"/>
              <w:right w:val="nil"/>
            </w:tcBorders>
          </w:tcPr>
          <w:p w:rsidR="00CD3096" w:rsidRPr="00CD3096" w:rsidRDefault="00CD3096" w:rsidP="00CD3096">
            <w:pPr>
              <w:rPr>
                <w:b/>
                <w:bCs/>
                <w:lang w:val="en-US" w:eastAsia="en-US"/>
              </w:rPr>
            </w:pPr>
          </w:p>
        </w:tc>
        <w:tc>
          <w:tcPr>
            <w:tcW w:w="13057" w:type="dxa"/>
            <w:gridSpan w:val="8"/>
            <w:tcBorders>
              <w:top w:val="single" w:sz="4" w:space="0" w:color="auto"/>
              <w:left w:val="nil"/>
              <w:bottom w:val="nil"/>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40</w:t>
            </w:r>
          </w:p>
        </w:tc>
      </w:tr>
      <w:tr w:rsidR="00CD3096" w:rsidRPr="00CD3096" w:rsidTr="00F65F64">
        <w:trPr>
          <w:trHeight w:val="330"/>
        </w:trPr>
        <w:tc>
          <w:tcPr>
            <w:tcW w:w="1080" w:type="dxa"/>
            <w:tcBorders>
              <w:top w:val="single" w:sz="8" w:space="0" w:color="auto"/>
              <w:left w:val="single" w:sz="8" w:space="0" w:color="auto"/>
              <w:bottom w:val="single" w:sz="8" w:space="0" w:color="auto"/>
              <w:right w:val="nil"/>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rPr>
                <w:lang w:val="de-DE" w:eastAsia="en-US"/>
              </w:rPr>
            </w:pPr>
            <w:r w:rsidRPr="00CD3096">
              <w:rPr>
                <w:lang w:val="de-DE" w:eastAsia="en-US"/>
              </w:rPr>
              <w:t>Kapilari za gasne analize 170µl, plastične heparinizirane *</w:t>
            </w:r>
          </w:p>
        </w:tc>
        <w:tc>
          <w:tcPr>
            <w:tcW w:w="1694" w:type="dxa"/>
            <w:gridSpan w:val="2"/>
            <w:tcBorders>
              <w:top w:val="single" w:sz="8" w:space="0" w:color="auto"/>
              <w:left w:val="nil"/>
              <w:bottom w:val="single" w:sz="8" w:space="0" w:color="auto"/>
              <w:right w:val="nil"/>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22.000</w:t>
            </w:r>
          </w:p>
        </w:tc>
        <w:tc>
          <w:tcPr>
            <w:tcW w:w="2091" w:type="dxa"/>
            <w:tcBorders>
              <w:top w:val="single" w:sz="8" w:space="0" w:color="auto"/>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single" w:sz="8" w:space="0" w:color="auto"/>
              <w:left w:val="single" w:sz="8" w:space="0" w:color="auto"/>
              <w:bottom w:val="single" w:sz="8" w:space="0" w:color="auto"/>
              <w:right w:val="nil"/>
            </w:tcBorders>
            <w:shd w:val="clear" w:color="auto" w:fill="auto"/>
            <w:vAlign w:val="center"/>
          </w:tcPr>
          <w:p w:rsidR="00CD3096" w:rsidRPr="00CD3096" w:rsidRDefault="00CD3096" w:rsidP="00CD3096">
            <w:pPr>
              <w:jc w:val="center"/>
              <w:rPr>
                <w:lang w:val="en-US" w:eastAsia="en-US"/>
              </w:rPr>
            </w:pPr>
            <w:r w:rsidRPr="00CD3096">
              <w:rPr>
                <w:lang w:val="en-US" w:eastAsia="en-US"/>
              </w:rPr>
              <w:t>2.</w:t>
            </w:r>
          </w:p>
        </w:tc>
        <w:tc>
          <w:tcPr>
            <w:tcW w:w="244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Žičice za kapilare *</w:t>
            </w:r>
          </w:p>
        </w:tc>
        <w:tc>
          <w:tcPr>
            <w:tcW w:w="1694" w:type="dxa"/>
            <w:gridSpan w:val="2"/>
            <w:tcBorders>
              <w:top w:val="single" w:sz="8" w:space="0" w:color="auto"/>
              <w:left w:val="nil"/>
              <w:bottom w:val="single" w:sz="8" w:space="0" w:color="auto"/>
              <w:right w:val="nil"/>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22.000</w:t>
            </w:r>
          </w:p>
        </w:tc>
        <w:tc>
          <w:tcPr>
            <w:tcW w:w="2091" w:type="dxa"/>
            <w:tcBorders>
              <w:top w:val="single" w:sz="8" w:space="0" w:color="auto"/>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nil"/>
              <w:left w:val="single" w:sz="8" w:space="0" w:color="auto"/>
              <w:bottom w:val="single" w:sz="8" w:space="0" w:color="auto"/>
              <w:right w:val="nil"/>
            </w:tcBorders>
            <w:shd w:val="clear" w:color="auto" w:fill="auto"/>
            <w:vAlign w:val="center"/>
          </w:tcPr>
          <w:p w:rsidR="00CD3096" w:rsidRPr="00CD3096" w:rsidRDefault="00CD3096" w:rsidP="00CD3096">
            <w:pPr>
              <w:jc w:val="center"/>
              <w:rPr>
                <w:lang w:val="en-US" w:eastAsia="en-US"/>
              </w:rPr>
            </w:pPr>
            <w:r w:rsidRPr="00CD3096">
              <w:rPr>
                <w:lang w:val="en-US" w:eastAsia="en-US"/>
              </w:rPr>
              <w:t>3.</w:t>
            </w:r>
          </w:p>
        </w:tc>
        <w:tc>
          <w:tcPr>
            <w:tcW w:w="2446" w:type="dxa"/>
            <w:gridSpan w:val="3"/>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Zapušači za kapilare *</w:t>
            </w:r>
          </w:p>
        </w:tc>
        <w:tc>
          <w:tcPr>
            <w:tcW w:w="1694" w:type="dxa"/>
            <w:gridSpan w:val="2"/>
            <w:tcBorders>
              <w:top w:val="nil"/>
              <w:left w:val="nil"/>
              <w:bottom w:val="single" w:sz="8" w:space="0" w:color="auto"/>
              <w:right w:val="nil"/>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44.000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30"/>
        </w:trPr>
        <w:tc>
          <w:tcPr>
            <w:tcW w:w="1080" w:type="dxa"/>
            <w:tcBorders>
              <w:top w:val="nil"/>
              <w:left w:val="single" w:sz="8" w:space="0" w:color="auto"/>
              <w:bottom w:val="single" w:sz="8" w:space="0" w:color="auto"/>
              <w:right w:val="nil"/>
            </w:tcBorders>
            <w:shd w:val="clear" w:color="auto" w:fill="auto"/>
          </w:tcPr>
          <w:p w:rsidR="003877B6" w:rsidRPr="00CD3096" w:rsidRDefault="003877B6" w:rsidP="00CD3096">
            <w:pPr>
              <w:rPr>
                <w:b/>
                <w:bCs/>
                <w:lang w:val="en-US" w:eastAsia="en-US"/>
              </w:rPr>
            </w:pPr>
            <w:r w:rsidRPr="00CD3096">
              <w:rPr>
                <w:b/>
                <w:bCs/>
                <w:lang w:val="en-US" w:eastAsia="en-US"/>
              </w:rPr>
              <w:t> </w:t>
            </w:r>
          </w:p>
        </w:tc>
        <w:tc>
          <w:tcPr>
            <w:tcW w:w="10260"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rsidR="003877B6" w:rsidRPr="00CD3096" w:rsidRDefault="003877B6" w:rsidP="00CD3096">
            <w:pPr>
              <w:jc w:val="right"/>
              <w:rPr>
                <w:b/>
                <w:bCs/>
                <w:lang w:val="en-US" w:eastAsia="en-US"/>
              </w:rPr>
            </w:pPr>
            <w:r w:rsidRPr="00CD3096">
              <w:rPr>
                <w:b/>
                <w:bCs/>
                <w:lang w:val="en-US" w:eastAsia="en-US"/>
              </w:rPr>
              <w:t>Partija 40 UKUPNO</w:t>
            </w:r>
          </w:p>
        </w:tc>
        <w:tc>
          <w:tcPr>
            <w:tcW w:w="2977" w:type="dxa"/>
            <w:tcBorders>
              <w:top w:val="nil"/>
              <w:left w:val="single" w:sz="8" w:space="0" w:color="auto"/>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41</w:t>
            </w: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Mukus CH 6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600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3877B6" w:rsidRPr="00CD3096" w:rsidRDefault="003877B6" w:rsidP="00CD3096">
            <w:pP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r w:rsidRPr="00CD3096">
              <w:rPr>
                <w:b/>
                <w:bCs/>
                <w:lang w:val="en-US" w:eastAsia="en-US"/>
              </w:rPr>
              <w:t>Partija 41 UKUPNO</w:t>
            </w:r>
          </w:p>
        </w:tc>
        <w:tc>
          <w:tcPr>
            <w:tcW w:w="2977" w:type="dxa"/>
            <w:tcBorders>
              <w:top w:val="nil"/>
              <w:left w:val="nil"/>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42</w:t>
            </w:r>
          </w:p>
        </w:tc>
      </w:tr>
      <w:tr w:rsidR="00CD3096" w:rsidRPr="00CD3096" w:rsidTr="00F65F64">
        <w:trPr>
          <w:trHeight w:val="61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de-DE" w:eastAsia="en-US"/>
              </w:rPr>
            </w:pPr>
            <w:r w:rsidRPr="00CD3096">
              <w:rPr>
                <w:lang w:val="de-DE" w:eastAsia="en-US"/>
              </w:rPr>
              <w:t xml:space="preserve">Podloge za hemokulturu (za aparat Biomerieux)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1.800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tcPr>
          <w:p w:rsidR="003877B6" w:rsidRPr="00CD3096" w:rsidRDefault="003877B6" w:rsidP="00CD3096">
            <w:pPr>
              <w:rPr>
                <w:lang w:val="en-US" w:eastAsia="en-US"/>
              </w:rPr>
            </w:pPr>
            <w:r w:rsidRPr="00CD3096">
              <w:rPr>
                <w:lang w:val="en-US" w:eastAsia="en-US"/>
              </w:rPr>
              <w:lastRenderedPageBreak/>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r w:rsidRPr="00CD3096">
              <w:rPr>
                <w:b/>
                <w:bCs/>
                <w:lang w:val="en-US" w:eastAsia="en-US"/>
              </w:rPr>
              <w:t>Partija 42 UKUPNO</w:t>
            </w:r>
          </w:p>
        </w:tc>
        <w:tc>
          <w:tcPr>
            <w:tcW w:w="2977" w:type="dxa"/>
            <w:tcBorders>
              <w:top w:val="single" w:sz="8" w:space="0" w:color="auto"/>
              <w:left w:val="nil"/>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43</w:t>
            </w:r>
          </w:p>
        </w:tc>
      </w:tr>
      <w:tr w:rsidR="00CD3096" w:rsidRPr="00CD3096" w:rsidTr="00F65F64">
        <w:trPr>
          <w:trHeight w:val="64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fr-FR" w:eastAsia="en-US"/>
              </w:rPr>
            </w:pPr>
            <w:r w:rsidRPr="00CD3096">
              <w:rPr>
                <w:lang w:val="fr-FR" w:eastAsia="en-US"/>
              </w:rPr>
              <w:t xml:space="preserve">Trake za šećer (za aparat CONTOUR TS)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1.000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3877B6" w:rsidRPr="00CD3096" w:rsidRDefault="003877B6" w:rsidP="00CD3096">
            <w:pP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r w:rsidRPr="00CD3096">
              <w:rPr>
                <w:b/>
                <w:bCs/>
                <w:lang w:val="en-US" w:eastAsia="en-US"/>
              </w:rPr>
              <w:t>Partija 43 UKUPNO</w:t>
            </w:r>
          </w:p>
        </w:tc>
        <w:tc>
          <w:tcPr>
            <w:tcW w:w="2977" w:type="dxa"/>
            <w:tcBorders>
              <w:top w:val="nil"/>
              <w:left w:val="nil"/>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44</w:t>
            </w:r>
          </w:p>
        </w:tc>
      </w:tr>
      <w:tr w:rsidR="00CD3096" w:rsidRPr="00CD3096" w:rsidTr="00F65F64">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de-DE" w:eastAsia="en-US"/>
              </w:rPr>
            </w:pPr>
            <w:r w:rsidRPr="00CD3096">
              <w:rPr>
                <w:lang w:val="de-DE" w:eastAsia="en-US"/>
              </w:rPr>
              <w:t>Papir za sterilizaciju – beli i zeleni (120x120cm) a 100 kom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3.300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3877B6" w:rsidRPr="00CD3096" w:rsidRDefault="003877B6" w:rsidP="00CD3096">
            <w:pP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r w:rsidRPr="00CD3096">
              <w:rPr>
                <w:b/>
                <w:bCs/>
                <w:lang w:val="en-US" w:eastAsia="en-US"/>
              </w:rPr>
              <w:t>Partija 44 UKUPNO</w:t>
            </w:r>
          </w:p>
        </w:tc>
        <w:tc>
          <w:tcPr>
            <w:tcW w:w="2977" w:type="dxa"/>
            <w:tcBorders>
              <w:top w:val="nil"/>
              <w:left w:val="nil"/>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45</w:t>
            </w:r>
          </w:p>
        </w:tc>
      </w:tr>
      <w:tr w:rsidR="00CD3096" w:rsidRPr="00CD3096" w:rsidTr="00F65F64">
        <w:trPr>
          <w:trHeight w:val="64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fr-FR" w:eastAsia="en-US"/>
              </w:rPr>
            </w:pPr>
            <w:r w:rsidRPr="00CD3096">
              <w:rPr>
                <w:lang w:val="fr-FR" w:eastAsia="en-US"/>
              </w:rPr>
              <w:t xml:space="preserve">Ravna traka sa faltom 7,5x100 cm*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Ravna traka 15x200 cm*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4</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64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3.</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fr-FR" w:eastAsia="en-US"/>
              </w:rPr>
            </w:pPr>
            <w:r w:rsidRPr="00CD3096">
              <w:rPr>
                <w:lang w:val="fr-FR" w:eastAsia="en-US"/>
              </w:rPr>
              <w:t xml:space="preserve">Ravna traka sa faltom 25x100 cm*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3877B6" w:rsidRPr="00CD3096" w:rsidRDefault="003877B6" w:rsidP="00CD3096">
            <w:pP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r w:rsidRPr="00CD3096">
              <w:rPr>
                <w:b/>
                <w:bCs/>
                <w:lang w:val="en-US" w:eastAsia="en-US"/>
              </w:rPr>
              <w:t>Partija 45 UKUPNO</w:t>
            </w:r>
          </w:p>
        </w:tc>
        <w:tc>
          <w:tcPr>
            <w:tcW w:w="2977" w:type="dxa"/>
            <w:tcBorders>
              <w:top w:val="nil"/>
              <w:left w:val="nil"/>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46</w:t>
            </w: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Autoklav traka (mikulić)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130</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tcPr>
          <w:p w:rsidR="003877B6" w:rsidRPr="00CD3096" w:rsidRDefault="003877B6" w:rsidP="00CD3096">
            <w:pP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r w:rsidRPr="00CD3096">
              <w:rPr>
                <w:b/>
                <w:bCs/>
                <w:lang w:val="en-US" w:eastAsia="en-US"/>
              </w:rPr>
              <w:t>Partija 46 UKUPNO</w:t>
            </w:r>
          </w:p>
        </w:tc>
        <w:tc>
          <w:tcPr>
            <w:tcW w:w="2977" w:type="dxa"/>
            <w:tcBorders>
              <w:top w:val="nil"/>
              <w:left w:val="nil"/>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47</w:t>
            </w: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Integrator trake á 250 klase 4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4</w:t>
            </w:r>
          </w:p>
        </w:tc>
        <w:tc>
          <w:tcPr>
            <w:tcW w:w="2091" w:type="dxa"/>
            <w:tcBorders>
              <w:top w:val="nil"/>
              <w:left w:val="nil"/>
              <w:bottom w:val="single" w:sz="8" w:space="0" w:color="auto"/>
              <w:right w:val="single" w:sz="8" w:space="0" w:color="auto"/>
            </w:tcBorders>
          </w:tcPr>
          <w:p w:rsidR="00CD3096" w:rsidRPr="00CD3096" w:rsidRDefault="00CD3096" w:rsidP="00CD3096">
            <w:pPr>
              <w:jc w:val="right"/>
              <w:rPr>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3877B6" w:rsidRPr="00CD3096" w:rsidRDefault="003877B6" w:rsidP="00CD3096">
            <w:pPr>
              <w:rPr>
                <w:lang w:val="en-US" w:eastAsia="en-US"/>
              </w:rPr>
            </w:pPr>
            <w:r w:rsidRPr="00CD3096">
              <w:rPr>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r w:rsidRPr="00CD3096">
              <w:rPr>
                <w:b/>
                <w:bCs/>
                <w:lang w:val="en-US" w:eastAsia="en-US"/>
              </w:rPr>
              <w:t>Partija 47 UKUPNO</w:t>
            </w:r>
          </w:p>
        </w:tc>
        <w:tc>
          <w:tcPr>
            <w:tcW w:w="2977" w:type="dxa"/>
            <w:tcBorders>
              <w:top w:val="nil"/>
              <w:left w:val="nil"/>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48</w:t>
            </w:r>
          </w:p>
        </w:tc>
      </w:tr>
      <w:tr w:rsidR="00CD3096" w:rsidRPr="00CD3096" w:rsidTr="00F65F64">
        <w:trPr>
          <w:trHeight w:val="943"/>
        </w:trPr>
        <w:tc>
          <w:tcPr>
            <w:tcW w:w="1080" w:type="dxa"/>
            <w:tcBorders>
              <w:top w:val="nil"/>
              <w:left w:val="single" w:sz="8" w:space="0" w:color="auto"/>
              <w:bottom w:val="single" w:sz="4"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4" w:space="0" w:color="auto"/>
              <w:right w:val="single" w:sz="8" w:space="0" w:color="auto"/>
            </w:tcBorders>
            <w:shd w:val="clear" w:color="auto" w:fill="auto"/>
            <w:vAlign w:val="center"/>
          </w:tcPr>
          <w:p w:rsidR="00CD3096" w:rsidRPr="00CD3096" w:rsidRDefault="00CD3096" w:rsidP="00CD3096">
            <w:pPr>
              <w:rPr>
                <w:sz w:val="22"/>
                <w:szCs w:val="22"/>
                <w:lang w:val="en-US" w:eastAsia="en-US"/>
              </w:rPr>
            </w:pPr>
            <w:r w:rsidRPr="00CD3096">
              <w:rPr>
                <w:sz w:val="22"/>
                <w:szCs w:val="22"/>
                <w:lang w:val="en-US" w:eastAsia="en-US"/>
              </w:rPr>
              <w:t>Protest ampule  - biološka kontrola (10</w:t>
            </w:r>
            <w:r w:rsidRPr="00CD3096">
              <w:rPr>
                <w:sz w:val="22"/>
                <w:szCs w:val="22"/>
                <w:vertAlign w:val="superscript"/>
                <w:lang w:val="en-US" w:eastAsia="en-US"/>
              </w:rPr>
              <w:t xml:space="preserve">5 </w:t>
            </w:r>
            <w:r w:rsidRPr="00CD3096">
              <w:rPr>
                <w:sz w:val="22"/>
                <w:szCs w:val="22"/>
                <w:lang w:val="en-US" w:eastAsia="en-US"/>
              </w:rPr>
              <w:t xml:space="preserve">x 6 stearothermophilus) za korišćenje u parnim sterilizatorima </w:t>
            </w:r>
          </w:p>
        </w:tc>
        <w:tc>
          <w:tcPr>
            <w:tcW w:w="1694" w:type="dxa"/>
            <w:gridSpan w:val="2"/>
            <w:tcBorders>
              <w:top w:val="nil"/>
              <w:left w:val="nil"/>
              <w:bottom w:val="single" w:sz="4"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w:t>
            </w:r>
          </w:p>
        </w:tc>
        <w:tc>
          <w:tcPr>
            <w:tcW w:w="2091" w:type="dxa"/>
            <w:tcBorders>
              <w:top w:val="nil"/>
              <w:left w:val="nil"/>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single" w:sz="4" w:space="0" w:color="auto"/>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3877B6" w:rsidRPr="00CD3096" w:rsidRDefault="003877B6" w:rsidP="00CD3096">
            <w:pPr>
              <w:rPr>
                <w:lang w:val="en-US" w:eastAsia="en-US"/>
              </w:rPr>
            </w:pPr>
            <w:r w:rsidRPr="00CD3096">
              <w:rPr>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77B6" w:rsidRPr="00CD3096" w:rsidRDefault="003877B6" w:rsidP="00CD3096">
            <w:pPr>
              <w:jc w:val="right"/>
              <w:rPr>
                <w:b/>
                <w:bCs/>
                <w:lang w:val="en-US" w:eastAsia="en-US"/>
              </w:rPr>
            </w:pPr>
            <w:r w:rsidRPr="00CD3096">
              <w:rPr>
                <w:b/>
                <w:bCs/>
                <w:lang w:val="en-US" w:eastAsia="en-US"/>
              </w:rPr>
              <w:t>Partija 48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single" w:sz="4" w:space="0" w:color="auto"/>
              <w:left w:val="single" w:sz="8" w:space="0" w:color="auto"/>
              <w:bottom w:val="single" w:sz="4" w:space="0" w:color="auto"/>
              <w:right w:val="nil"/>
            </w:tcBorders>
          </w:tcPr>
          <w:p w:rsidR="00CD3096" w:rsidRPr="00CD3096" w:rsidRDefault="00CD3096" w:rsidP="00CD3096">
            <w:pPr>
              <w:rPr>
                <w:b/>
                <w:bCs/>
                <w:lang w:val="en-US" w:eastAsia="en-US"/>
              </w:rPr>
            </w:pPr>
          </w:p>
        </w:tc>
        <w:tc>
          <w:tcPr>
            <w:tcW w:w="13057" w:type="dxa"/>
            <w:gridSpan w:val="8"/>
            <w:tcBorders>
              <w:top w:val="single" w:sz="4" w:space="0" w:color="auto"/>
              <w:left w:val="nil"/>
              <w:bottom w:val="single" w:sz="4"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49</w:t>
            </w:r>
          </w:p>
        </w:tc>
      </w:tr>
      <w:tr w:rsidR="00CD3096"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rPr>
                <w:sz w:val="22"/>
                <w:szCs w:val="22"/>
                <w:lang w:val="en-US" w:eastAsia="en-US"/>
              </w:rPr>
            </w:pPr>
            <w:r w:rsidRPr="00CD3096">
              <w:rPr>
                <w:sz w:val="22"/>
                <w:szCs w:val="22"/>
                <w:lang w:val="en-US" w:eastAsia="en-US"/>
              </w:rPr>
              <w:t>Bowidick test (pojedinačno pakovanje okvirno 10x10cm)</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100</w:t>
            </w:r>
          </w:p>
        </w:tc>
        <w:tc>
          <w:tcPr>
            <w:tcW w:w="2091" w:type="dxa"/>
            <w:tcBorders>
              <w:top w:val="single" w:sz="4" w:space="0" w:color="auto"/>
              <w:left w:val="single" w:sz="4" w:space="0" w:color="auto"/>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tcPr>
          <w:p w:rsidR="003877B6" w:rsidRPr="00CD3096" w:rsidRDefault="003877B6" w:rsidP="00CD3096">
            <w:pPr>
              <w:rPr>
                <w:lang w:val="en-US" w:eastAsia="en-US"/>
              </w:rPr>
            </w:pPr>
            <w:r w:rsidRPr="00CD3096">
              <w:rPr>
                <w:lang w:val="en-US" w:eastAsia="en-US"/>
              </w:rPr>
              <w:t> </w:t>
            </w:r>
          </w:p>
        </w:tc>
        <w:tc>
          <w:tcPr>
            <w:tcW w:w="10260" w:type="dxa"/>
            <w:gridSpan w:val="8"/>
            <w:tcBorders>
              <w:top w:val="single" w:sz="4" w:space="0" w:color="auto"/>
              <w:left w:val="nil"/>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r w:rsidRPr="00CD3096">
              <w:rPr>
                <w:b/>
                <w:bCs/>
                <w:lang w:val="en-US" w:eastAsia="en-US"/>
              </w:rPr>
              <w:t>Partija 49 UKUPNO</w:t>
            </w:r>
          </w:p>
        </w:tc>
        <w:tc>
          <w:tcPr>
            <w:tcW w:w="2977" w:type="dxa"/>
            <w:tcBorders>
              <w:top w:val="single" w:sz="4" w:space="0" w:color="auto"/>
              <w:left w:val="nil"/>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CD3096" w:rsidRDefault="00CD3096" w:rsidP="00CD3096">
            <w:pPr>
              <w:rPr>
                <w:b/>
                <w:bCs/>
                <w:lang w:val="en-US" w:eastAsia="en-US"/>
              </w:rPr>
            </w:pPr>
            <w:r w:rsidRPr="00CD3096">
              <w:rPr>
                <w:b/>
                <w:bCs/>
                <w:lang w:val="en-US" w:eastAsia="en-US"/>
              </w:rPr>
              <w:t>Partija 50</w:t>
            </w:r>
          </w:p>
        </w:tc>
      </w:tr>
      <w:tr w:rsidR="00CD3096" w:rsidRPr="00CD3096" w:rsidTr="00F65F64">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4"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sz w:val="22"/>
                <w:szCs w:val="22"/>
                <w:lang w:val="sr-Latn-RS" w:eastAsia="en-US"/>
              </w:rPr>
              <w:t>M</w:t>
            </w:r>
            <w:r w:rsidRPr="00CD3096">
              <w:rPr>
                <w:sz w:val="22"/>
                <w:szCs w:val="22"/>
                <w:lang w:val="en-US" w:eastAsia="en-US"/>
              </w:rPr>
              <w:t>ešni sistem</w:t>
            </w:r>
            <w:r w:rsidRPr="00CD3096">
              <w:rPr>
                <w:sz w:val="22"/>
                <w:szCs w:val="22"/>
                <w:lang w:val="sr-Latn-RS" w:eastAsia="en-US"/>
              </w:rPr>
              <w:t xml:space="preserve"> za mešanje TPI (Neocare, Icumedical ili ekvivalent)</w:t>
            </w:r>
            <w:r w:rsidRPr="00CD3096">
              <w:rPr>
                <w:sz w:val="22"/>
                <w:szCs w:val="22"/>
                <w:lang w:val="en-US" w:eastAsia="en-US"/>
              </w:rPr>
              <w:t xml:space="preserve"> * </w:t>
            </w:r>
          </w:p>
        </w:tc>
        <w:tc>
          <w:tcPr>
            <w:tcW w:w="1694" w:type="dxa"/>
            <w:gridSpan w:val="2"/>
            <w:tcBorders>
              <w:top w:val="nil"/>
              <w:left w:val="nil"/>
              <w:bottom w:val="single" w:sz="4"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400</w:t>
            </w:r>
          </w:p>
        </w:tc>
        <w:tc>
          <w:tcPr>
            <w:tcW w:w="2091" w:type="dxa"/>
            <w:tcBorders>
              <w:top w:val="nil"/>
              <w:left w:val="nil"/>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single" w:sz="4" w:space="0" w:color="auto"/>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3877B6" w:rsidRPr="00CD3096" w:rsidRDefault="003877B6" w:rsidP="00CD3096">
            <w:pPr>
              <w:jc w:val="center"/>
              <w:rPr>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77B6" w:rsidRPr="00CD3096" w:rsidRDefault="003877B6" w:rsidP="00CD3096">
            <w:pPr>
              <w:jc w:val="right"/>
              <w:rPr>
                <w:lang w:val="en-US" w:eastAsia="en-US"/>
              </w:rPr>
            </w:pPr>
            <w:r w:rsidRPr="00CD3096">
              <w:rPr>
                <w:b/>
                <w:lang w:val="en-US" w:eastAsia="en-US"/>
              </w:rPr>
              <w:t>Partija 50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3877B6" w:rsidRPr="00CD3096" w:rsidRDefault="003877B6" w:rsidP="00CD3096">
            <w:pPr>
              <w:jc w:val="right"/>
              <w:rPr>
                <w:b/>
                <w:lang w:val="en-US" w:eastAsia="en-US"/>
              </w:rPr>
            </w:pPr>
          </w:p>
        </w:tc>
      </w:tr>
      <w:tr w:rsidR="00CD3096" w:rsidRPr="00CD3096" w:rsidTr="00F65F64">
        <w:trPr>
          <w:trHeight w:val="330"/>
        </w:trPr>
        <w:tc>
          <w:tcPr>
            <w:tcW w:w="1260" w:type="dxa"/>
            <w:gridSpan w:val="2"/>
            <w:tcBorders>
              <w:top w:val="single" w:sz="4" w:space="0" w:color="auto"/>
              <w:left w:val="single" w:sz="8" w:space="0" w:color="auto"/>
              <w:bottom w:val="single" w:sz="4" w:space="0" w:color="auto"/>
            </w:tcBorders>
          </w:tcPr>
          <w:p w:rsidR="00CD3096" w:rsidRPr="00CD3096" w:rsidRDefault="00CD3096" w:rsidP="00CD3096">
            <w:pPr>
              <w:rPr>
                <w:b/>
                <w:lang w:val="en-US" w:eastAsia="en-US"/>
              </w:rPr>
            </w:pPr>
          </w:p>
        </w:tc>
        <w:tc>
          <w:tcPr>
            <w:tcW w:w="13057" w:type="dxa"/>
            <w:gridSpan w:val="8"/>
            <w:tcBorders>
              <w:top w:val="single" w:sz="4" w:space="0" w:color="auto"/>
              <w:bottom w:val="single" w:sz="4" w:space="0" w:color="auto"/>
              <w:right w:val="single" w:sz="8" w:space="0" w:color="auto"/>
            </w:tcBorders>
            <w:shd w:val="clear" w:color="auto" w:fill="auto"/>
            <w:vAlign w:val="center"/>
          </w:tcPr>
          <w:p w:rsidR="00CD3096" w:rsidRPr="00CD3096" w:rsidRDefault="00CD3096" w:rsidP="00CD3096">
            <w:pPr>
              <w:rPr>
                <w:b/>
                <w:lang w:val="en-US" w:eastAsia="en-US"/>
              </w:rPr>
            </w:pPr>
            <w:r w:rsidRPr="00CD3096">
              <w:rPr>
                <w:b/>
                <w:lang w:val="en-US" w:eastAsia="en-US"/>
              </w:rPr>
              <w:t>Partija 51</w:t>
            </w:r>
          </w:p>
        </w:tc>
      </w:tr>
      <w:tr w:rsidR="00CD3096" w:rsidRPr="00CD3096" w:rsidTr="00F65F64">
        <w:trPr>
          <w:trHeight w:val="645"/>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rPr>
                <w:sz w:val="22"/>
                <w:szCs w:val="22"/>
                <w:lang w:val="en-US" w:eastAsia="en-US"/>
              </w:rPr>
            </w:pPr>
            <w:r w:rsidRPr="00CD3096">
              <w:rPr>
                <w:sz w:val="22"/>
                <w:szCs w:val="22"/>
                <w:lang w:val="en-US" w:eastAsia="en-US"/>
              </w:rPr>
              <w:t>EVA kese 100 ml *</w:t>
            </w:r>
          </w:p>
          <w:p w:rsidR="00CD3096" w:rsidRPr="00CD3096" w:rsidRDefault="00CD3096" w:rsidP="00CD3096">
            <w:pPr>
              <w:rPr>
                <w:lang w:val="en-US" w:eastAsia="en-US"/>
              </w:rPr>
            </w:pP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4.500</w:t>
            </w:r>
          </w:p>
        </w:tc>
        <w:tc>
          <w:tcPr>
            <w:tcW w:w="2091" w:type="dxa"/>
            <w:tcBorders>
              <w:top w:val="single" w:sz="4" w:space="0" w:color="auto"/>
              <w:left w:val="single" w:sz="4" w:space="0" w:color="auto"/>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207"/>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3877B6" w:rsidRPr="00CD3096" w:rsidRDefault="003877B6" w:rsidP="00CD3096">
            <w:pPr>
              <w:jc w:val="center"/>
              <w:rPr>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77B6" w:rsidRPr="00CD3096" w:rsidRDefault="003877B6" w:rsidP="00CD3096">
            <w:pPr>
              <w:jc w:val="right"/>
              <w:rPr>
                <w:lang w:val="en-US" w:eastAsia="en-US"/>
              </w:rPr>
            </w:pPr>
            <w:r w:rsidRPr="00CD3096">
              <w:rPr>
                <w:b/>
                <w:lang w:val="en-US" w:eastAsia="en-US"/>
              </w:rPr>
              <w:t>Partija 51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3877B6" w:rsidRPr="00CD3096" w:rsidRDefault="003877B6" w:rsidP="00CD3096">
            <w:pPr>
              <w:jc w:val="right"/>
              <w:rPr>
                <w:b/>
                <w:lang w:val="en-US" w:eastAsia="en-US"/>
              </w:rPr>
            </w:pPr>
          </w:p>
        </w:tc>
      </w:tr>
      <w:tr w:rsidR="00CD3096" w:rsidRPr="00CD3096" w:rsidTr="00F65F64">
        <w:trPr>
          <w:trHeight w:val="207"/>
        </w:trPr>
        <w:tc>
          <w:tcPr>
            <w:tcW w:w="1260" w:type="dxa"/>
            <w:gridSpan w:val="2"/>
            <w:tcBorders>
              <w:top w:val="single" w:sz="4" w:space="0" w:color="auto"/>
              <w:left w:val="single" w:sz="8" w:space="0" w:color="auto"/>
              <w:bottom w:val="single" w:sz="4" w:space="0" w:color="auto"/>
            </w:tcBorders>
          </w:tcPr>
          <w:p w:rsidR="00CD3096" w:rsidRPr="00CD3096" w:rsidRDefault="00CD3096" w:rsidP="00CD3096">
            <w:pPr>
              <w:rPr>
                <w:b/>
                <w:lang w:val="en-US" w:eastAsia="en-US"/>
              </w:rPr>
            </w:pPr>
          </w:p>
        </w:tc>
        <w:tc>
          <w:tcPr>
            <w:tcW w:w="13057" w:type="dxa"/>
            <w:gridSpan w:val="8"/>
            <w:tcBorders>
              <w:top w:val="single" w:sz="4" w:space="0" w:color="auto"/>
              <w:bottom w:val="single" w:sz="4" w:space="0" w:color="auto"/>
              <w:right w:val="single" w:sz="8" w:space="0" w:color="auto"/>
            </w:tcBorders>
            <w:shd w:val="clear" w:color="auto" w:fill="auto"/>
            <w:vAlign w:val="center"/>
          </w:tcPr>
          <w:p w:rsidR="00CD3096" w:rsidRPr="00CD3096" w:rsidRDefault="00CD3096" w:rsidP="00CD3096">
            <w:pPr>
              <w:rPr>
                <w:b/>
                <w:lang w:val="en-US" w:eastAsia="en-US"/>
              </w:rPr>
            </w:pPr>
            <w:r w:rsidRPr="00CD3096">
              <w:rPr>
                <w:b/>
                <w:lang w:val="en-US" w:eastAsia="en-US"/>
              </w:rPr>
              <w:t>Partija 52</w:t>
            </w:r>
          </w:p>
        </w:tc>
      </w:tr>
      <w:tr w:rsidR="00CD3096"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rPr>
                <w:lang w:val="en-US" w:eastAsia="en-US"/>
              </w:rPr>
            </w:pPr>
            <w:r w:rsidRPr="00CD3096">
              <w:rPr>
                <w:sz w:val="22"/>
                <w:szCs w:val="22"/>
                <w:lang w:val="en-US" w:eastAsia="en-US"/>
              </w:rPr>
              <w:t>EVA kese 150 ml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1.000</w:t>
            </w:r>
          </w:p>
        </w:tc>
        <w:tc>
          <w:tcPr>
            <w:tcW w:w="2091" w:type="dxa"/>
            <w:tcBorders>
              <w:top w:val="single" w:sz="4" w:space="0" w:color="auto"/>
              <w:left w:val="single" w:sz="4" w:space="0" w:color="auto"/>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tcPr>
          <w:p w:rsidR="003877B6" w:rsidRPr="00CD3096" w:rsidRDefault="003877B6" w:rsidP="00CD3096">
            <w:pPr>
              <w:rPr>
                <w:lang w:val="en-US" w:eastAsia="en-US"/>
              </w:rPr>
            </w:pPr>
            <w:r w:rsidRPr="00CD3096">
              <w:rPr>
                <w:lang w:val="en-US" w:eastAsia="en-US"/>
              </w:rPr>
              <w:t> </w:t>
            </w:r>
          </w:p>
        </w:tc>
        <w:tc>
          <w:tcPr>
            <w:tcW w:w="10260" w:type="dxa"/>
            <w:gridSpan w:val="8"/>
            <w:tcBorders>
              <w:top w:val="single" w:sz="4" w:space="0" w:color="auto"/>
              <w:left w:val="nil"/>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r w:rsidRPr="00CD3096">
              <w:rPr>
                <w:b/>
                <w:bCs/>
                <w:lang w:val="en-US" w:eastAsia="en-US"/>
              </w:rPr>
              <w:t>Partija 52 UKUPNO</w:t>
            </w:r>
          </w:p>
        </w:tc>
        <w:tc>
          <w:tcPr>
            <w:tcW w:w="2977" w:type="dxa"/>
            <w:tcBorders>
              <w:top w:val="single" w:sz="4" w:space="0" w:color="auto"/>
              <w:left w:val="nil"/>
              <w:bottom w:val="single" w:sz="8" w:space="0" w:color="auto"/>
              <w:right w:val="single" w:sz="8" w:space="0" w:color="auto"/>
            </w:tcBorders>
            <w:shd w:val="clear" w:color="auto" w:fill="auto"/>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CD3096" w:rsidRDefault="00CD3096" w:rsidP="00CD3096">
            <w:pPr>
              <w:rPr>
                <w:b/>
                <w:bCs/>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vAlign w:val="bottom"/>
          </w:tcPr>
          <w:p w:rsidR="00CD3096" w:rsidRPr="00CD3096" w:rsidRDefault="00CD3096" w:rsidP="00CD3096">
            <w:pPr>
              <w:rPr>
                <w:b/>
                <w:bCs/>
                <w:lang w:val="en-US" w:eastAsia="en-US"/>
              </w:rPr>
            </w:pPr>
            <w:r w:rsidRPr="00CD3096">
              <w:rPr>
                <w:b/>
                <w:bCs/>
                <w:lang w:val="en-US" w:eastAsia="en-US"/>
              </w:rPr>
              <w:t>Partija 53</w:t>
            </w:r>
          </w:p>
        </w:tc>
      </w:tr>
      <w:tr w:rsidR="00CD3096" w:rsidRPr="00CD3096" w:rsidTr="00F65F64">
        <w:trPr>
          <w:trHeight w:val="645"/>
        </w:trPr>
        <w:tc>
          <w:tcPr>
            <w:tcW w:w="1080" w:type="dxa"/>
            <w:tcBorders>
              <w:top w:val="nil"/>
              <w:left w:val="single" w:sz="8" w:space="0" w:color="auto"/>
              <w:bottom w:val="single" w:sz="4"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nil"/>
              <w:left w:val="nil"/>
              <w:bottom w:val="single" w:sz="4"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 xml:space="preserve">Zatvoreni sistem za aspiraciju CH6* </w:t>
            </w:r>
          </w:p>
        </w:tc>
        <w:tc>
          <w:tcPr>
            <w:tcW w:w="1694" w:type="dxa"/>
            <w:gridSpan w:val="2"/>
            <w:tcBorders>
              <w:top w:val="nil"/>
              <w:left w:val="nil"/>
              <w:bottom w:val="single" w:sz="4"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100</w:t>
            </w:r>
          </w:p>
        </w:tc>
        <w:tc>
          <w:tcPr>
            <w:tcW w:w="2091" w:type="dxa"/>
            <w:tcBorders>
              <w:top w:val="nil"/>
              <w:left w:val="nil"/>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right"/>
              <w:rPr>
                <w:lang w:val="en-US" w:eastAsia="en-US"/>
              </w:rPr>
            </w:pPr>
          </w:p>
        </w:tc>
        <w:tc>
          <w:tcPr>
            <w:tcW w:w="2977" w:type="dxa"/>
            <w:tcBorders>
              <w:top w:val="nil"/>
              <w:left w:val="single" w:sz="4" w:space="0" w:color="auto"/>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bottom"/>
          </w:tcPr>
          <w:p w:rsidR="003877B6" w:rsidRPr="00CD3096" w:rsidRDefault="003877B6" w:rsidP="00CD3096">
            <w:pPr>
              <w:jc w:val="center"/>
              <w:rPr>
                <w:lang w:val="en-US" w:eastAsia="en-US"/>
              </w:rPr>
            </w:pPr>
            <w:r w:rsidRPr="00CD3096">
              <w:rPr>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77B6" w:rsidRPr="00CD3096" w:rsidRDefault="003877B6" w:rsidP="00CD3096">
            <w:pPr>
              <w:jc w:val="right"/>
              <w:rPr>
                <w:b/>
                <w:bCs/>
                <w:lang w:val="en-US" w:eastAsia="en-US"/>
              </w:rPr>
            </w:pPr>
            <w:r w:rsidRPr="00CD3096">
              <w:rPr>
                <w:b/>
                <w:bCs/>
                <w:lang w:val="en-US" w:eastAsia="en-US"/>
              </w:rPr>
              <w:t>Partija 53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single" w:sz="4" w:space="0" w:color="auto"/>
              <w:left w:val="single" w:sz="8" w:space="0" w:color="auto"/>
              <w:bottom w:val="single" w:sz="4" w:space="0" w:color="auto"/>
            </w:tcBorders>
          </w:tcPr>
          <w:p w:rsidR="00CD3096" w:rsidRPr="00CD3096" w:rsidRDefault="00CD3096" w:rsidP="00CD3096">
            <w:pPr>
              <w:rPr>
                <w:b/>
                <w:bCs/>
                <w:lang w:val="en-US" w:eastAsia="en-US"/>
              </w:rPr>
            </w:pPr>
          </w:p>
        </w:tc>
        <w:tc>
          <w:tcPr>
            <w:tcW w:w="13057" w:type="dxa"/>
            <w:gridSpan w:val="8"/>
            <w:tcBorders>
              <w:top w:val="single" w:sz="4" w:space="0" w:color="auto"/>
              <w:bottom w:val="single" w:sz="4" w:space="0" w:color="auto"/>
              <w:right w:val="single" w:sz="8" w:space="0" w:color="auto"/>
            </w:tcBorders>
            <w:shd w:val="clear" w:color="auto" w:fill="auto"/>
            <w:vAlign w:val="bottom"/>
          </w:tcPr>
          <w:p w:rsidR="00CD3096" w:rsidRPr="00CD3096" w:rsidRDefault="00CD3096" w:rsidP="00CD3096">
            <w:pPr>
              <w:rPr>
                <w:b/>
                <w:bCs/>
                <w:lang w:val="en-US" w:eastAsia="en-US"/>
              </w:rPr>
            </w:pPr>
            <w:r w:rsidRPr="00CD3096">
              <w:rPr>
                <w:b/>
                <w:bCs/>
                <w:lang w:val="en-US" w:eastAsia="en-US"/>
              </w:rPr>
              <w:t>Partija 54</w:t>
            </w:r>
          </w:p>
        </w:tc>
      </w:tr>
      <w:tr w:rsidR="00CD3096"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D3096" w:rsidRPr="00CD3096" w:rsidRDefault="00CD3096" w:rsidP="00CD3096">
            <w:pPr>
              <w:rPr>
                <w:lang w:val="de-DE" w:eastAsia="en-US"/>
              </w:rPr>
            </w:pPr>
            <w:r w:rsidRPr="00CD3096">
              <w:rPr>
                <w:lang w:val="de-DE" w:eastAsia="en-US"/>
              </w:rPr>
              <w:t xml:space="preserve">Troakar kateter CH 8 dužina 8cm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45</w:t>
            </w:r>
          </w:p>
        </w:tc>
        <w:tc>
          <w:tcPr>
            <w:tcW w:w="2091" w:type="dxa"/>
            <w:tcBorders>
              <w:top w:val="single" w:sz="4" w:space="0" w:color="auto"/>
              <w:left w:val="single" w:sz="4" w:space="0" w:color="auto"/>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096" w:rsidRPr="00CD3096" w:rsidRDefault="00CD3096" w:rsidP="00CD3096">
            <w:pPr>
              <w:jc w:val="right"/>
              <w:rPr>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single" w:sz="4" w:space="0" w:color="auto"/>
              <w:left w:val="single" w:sz="8" w:space="0" w:color="auto"/>
              <w:bottom w:val="single" w:sz="4" w:space="0" w:color="auto"/>
              <w:right w:val="single" w:sz="8"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2.</w:t>
            </w:r>
          </w:p>
        </w:tc>
        <w:tc>
          <w:tcPr>
            <w:tcW w:w="2446" w:type="dxa"/>
            <w:gridSpan w:val="3"/>
            <w:tcBorders>
              <w:top w:val="single" w:sz="4" w:space="0" w:color="auto"/>
              <w:left w:val="nil"/>
              <w:bottom w:val="single" w:sz="4" w:space="0" w:color="auto"/>
              <w:right w:val="single" w:sz="8" w:space="0" w:color="auto"/>
            </w:tcBorders>
            <w:shd w:val="clear" w:color="auto" w:fill="auto"/>
            <w:noWrap/>
            <w:vAlign w:val="center"/>
          </w:tcPr>
          <w:p w:rsidR="00CD3096" w:rsidRPr="00CD3096" w:rsidRDefault="00CD3096" w:rsidP="00CD3096">
            <w:pPr>
              <w:rPr>
                <w:lang w:val="de-DE" w:eastAsia="en-US"/>
              </w:rPr>
            </w:pPr>
            <w:r w:rsidRPr="00CD3096">
              <w:rPr>
                <w:lang w:val="de-DE" w:eastAsia="en-US"/>
              </w:rPr>
              <w:t xml:space="preserve">Troakar kateter CH 10 dužina 8cm </w:t>
            </w:r>
          </w:p>
        </w:tc>
        <w:tc>
          <w:tcPr>
            <w:tcW w:w="1694" w:type="dxa"/>
            <w:gridSpan w:val="2"/>
            <w:tcBorders>
              <w:top w:val="single" w:sz="4" w:space="0" w:color="auto"/>
              <w:left w:val="nil"/>
              <w:bottom w:val="single" w:sz="4" w:space="0" w:color="auto"/>
              <w:right w:val="single" w:sz="8"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4" w:space="0" w:color="auto"/>
              <w:left w:val="nil"/>
              <w:bottom w:val="single" w:sz="4" w:space="0" w:color="auto"/>
              <w:right w:val="single" w:sz="8"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30</w:t>
            </w:r>
          </w:p>
        </w:tc>
        <w:tc>
          <w:tcPr>
            <w:tcW w:w="2091" w:type="dxa"/>
            <w:tcBorders>
              <w:top w:val="single" w:sz="4" w:space="0" w:color="auto"/>
              <w:left w:val="nil"/>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CD3096" w:rsidRPr="00CD3096" w:rsidRDefault="00CD3096" w:rsidP="00CD3096">
            <w:pPr>
              <w:jc w:val="right"/>
              <w:rPr>
                <w:lang w:val="en-US" w:eastAsia="en-US"/>
              </w:rPr>
            </w:pPr>
          </w:p>
        </w:tc>
        <w:tc>
          <w:tcPr>
            <w:tcW w:w="2977" w:type="dxa"/>
            <w:tcBorders>
              <w:top w:val="single" w:sz="4" w:space="0" w:color="auto"/>
              <w:left w:val="nil"/>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15"/>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877B6" w:rsidRPr="00CD3096" w:rsidRDefault="003877B6" w:rsidP="00CD3096">
            <w:pPr>
              <w:rPr>
                <w:lang w:val="en-US" w:eastAsia="en-US"/>
              </w:rPr>
            </w:pPr>
            <w:r w:rsidRPr="00CD3096">
              <w:rPr>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3877B6" w:rsidRPr="00CD3096" w:rsidRDefault="003877B6" w:rsidP="00CD3096">
            <w:pPr>
              <w:jc w:val="right"/>
              <w:rPr>
                <w:lang w:val="en-US" w:eastAsia="en-US"/>
              </w:rPr>
            </w:pPr>
            <w:r w:rsidRPr="00CD3096">
              <w:rPr>
                <w:b/>
                <w:bCs/>
                <w:lang w:val="en-US" w:eastAsia="en-US"/>
              </w:rPr>
              <w:t>Partija 54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3877B6" w:rsidRPr="00CD3096" w:rsidRDefault="003877B6" w:rsidP="00CD3096">
            <w:pPr>
              <w:jc w:val="right"/>
              <w:rPr>
                <w:b/>
                <w:bCs/>
                <w:lang w:val="en-US" w:eastAsia="en-US"/>
              </w:rPr>
            </w:pPr>
          </w:p>
        </w:tc>
      </w:tr>
      <w:tr w:rsidR="00CD3096" w:rsidRPr="00CD3096" w:rsidTr="00F65F64">
        <w:trPr>
          <w:trHeight w:val="315"/>
        </w:trPr>
        <w:tc>
          <w:tcPr>
            <w:tcW w:w="1260" w:type="dxa"/>
            <w:gridSpan w:val="2"/>
            <w:tcBorders>
              <w:top w:val="single" w:sz="4" w:space="0" w:color="auto"/>
              <w:left w:val="single" w:sz="8" w:space="0" w:color="auto"/>
              <w:bottom w:val="single" w:sz="4" w:space="0" w:color="auto"/>
            </w:tcBorders>
          </w:tcPr>
          <w:p w:rsidR="00CD3096" w:rsidRPr="00CD3096" w:rsidRDefault="00CD3096" w:rsidP="00CD3096">
            <w:pPr>
              <w:rPr>
                <w:b/>
                <w:bCs/>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CD3096" w:rsidRPr="00CD3096" w:rsidRDefault="00CD3096" w:rsidP="00CD3096">
            <w:pPr>
              <w:rPr>
                <w:b/>
                <w:bCs/>
                <w:lang w:val="en-US" w:eastAsia="en-US"/>
              </w:rPr>
            </w:pPr>
            <w:r w:rsidRPr="00CD3096">
              <w:rPr>
                <w:b/>
                <w:bCs/>
                <w:lang w:val="en-US" w:eastAsia="en-US"/>
              </w:rPr>
              <w:t>Partija 55</w:t>
            </w:r>
          </w:p>
        </w:tc>
      </w:tr>
      <w:tr w:rsidR="00CD3096" w:rsidRPr="00CD3096" w:rsidTr="00F65F64">
        <w:trPr>
          <w:trHeight w:val="315"/>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1.</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D3096" w:rsidRPr="00CD3096" w:rsidRDefault="00CD3096" w:rsidP="00CD3096">
            <w:pPr>
              <w:rPr>
                <w:lang w:val="en-US" w:eastAsia="en-US"/>
              </w:rPr>
            </w:pPr>
            <w:r w:rsidRPr="00CD3096">
              <w:rPr>
                <w:lang w:val="en-US" w:eastAsia="en-US"/>
              </w:rPr>
              <w:t>Premicath (ili ekvivalent) 1F (28G)</w:t>
            </w:r>
          </w:p>
          <w:p w:rsidR="00CD3096" w:rsidRPr="00CD3096" w:rsidRDefault="00CD3096" w:rsidP="00CD3096">
            <w:pPr>
              <w:rPr>
                <w:lang w:val="en-US" w:eastAsia="en-US"/>
              </w:rPr>
            </w:pPr>
            <w:r w:rsidRPr="00CD3096">
              <w:rPr>
                <w:lang w:val="en-US" w:eastAsia="en-US"/>
              </w:rPr>
              <w:t>20%</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p>
          <w:p w:rsidR="00CD3096" w:rsidRPr="00CD3096" w:rsidRDefault="00CD3096" w:rsidP="00CD3096">
            <w:pPr>
              <w:jc w:val="center"/>
              <w:rPr>
                <w:lang w:val="en-US" w:eastAsia="en-US"/>
              </w:rPr>
            </w:pPr>
            <w:r w:rsidRPr="00CD3096">
              <w:rPr>
                <w:lang w:val="en-US" w:eastAsia="en-US"/>
              </w:rPr>
              <w:t>50</w:t>
            </w:r>
          </w:p>
          <w:p w:rsidR="00CD3096" w:rsidRPr="00CD3096" w:rsidRDefault="00CD3096" w:rsidP="00CD3096">
            <w:pPr>
              <w:jc w:val="center"/>
              <w:rPr>
                <w:lang w:val="en-US" w:eastAsia="en-US"/>
              </w:rPr>
            </w:pPr>
          </w:p>
        </w:tc>
        <w:tc>
          <w:tcPr>
            <w:tcW w:w="2091" w:type="dxa"/>
            <w:tcBorders>
              <w:top w:val="single" w:sz="4" w:space="0" w:color="auto"/>
              <w:left w:val="single" w:sz="4" w:space="0" w:color="auto"/>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096" w:rsidRPr="00CD3096" w:rsidRDefault="00CD3096" w:rsidP="00CD3096">
            <w:pPr>
              <w:jc w:val="right"/>
              <w:rPr>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CD3096" w:rsidRPr="00CD3096" w:rsidRDefault="00CD3096" w:rsidP="00CD3096">
            <w:pPr>
              <w:jc w:val="right"/>
              <w:rPr>
                <w:bCs/>
                <w:lang w:val="en-US" w:eastAsia="en-US"/>
              </w:rPr>
            </w:pPr>
          </w:p>
        </w:tc>
      </w:tr>
      <w:tr w:rsidR="003877B6" w:rsidRPr="00CD3096" w:rsidTr="00F65F64">
        <w:trPr>
          <w:trHeight w:val="315"/>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877B6" w:rsidRPr="00CD3096" w:rsidRDefault="003877B6" w:rsidP="00CD3096">
            <w:pPr>
              <w:rPr>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3877B6" w:rsidRPr="00CD3096" w:rsidRDefault="003877B6" w:rsidP="00CD3096">
            <w:pPr>
              <w:jc w:val="right"/>
              <w:rPr>
                <w:lang w:val="en-US" w:eastAsia="en-US"/>
              </w:rPr>
            </w:pPr>
            <w:r w:rsidRPr="00CD3096">
              <w:rPr>
                <w:b/>
                <w:bCs/>
                <w:lang w:val="en-US" w:eastAsia="en-US"/>
              </w:rPr>
              <w:t>Partija 55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single" w:sz="4" w:space="0" w:color="auto"/>
              <w:left w:val="single" w:sz="8" w:space="0" w:color="auto"/>
              <w:bottom w:val="single" w:sz="4" w:space="0" w:color="auto"/>
            </w:tcBorders>
          </w:tcPr>
          <w:p w:rsidR="00CD3096" w:rsidRPr="00CD3096" w:rsidRDefault="00CD3096" w:rsidP="00CD3096">
            <w:pPr>
              <w:rPr>
                <w:b/>
                <w:bCs/>
                <w:lang w:val="en-US" w:eastAsia="en-US"/>
              </w:rPr>
            </w:pPr>
          </w:p>
        </w:tc>
        <w:tc>
          <w:tcPr>
            <w:tcW w:w="13057" w:type="dxa"/>
            <w:gridSpan w:val="8"/>
            <w:tcBorders>
              <w:top w:val="single" w:sz="4" w:space="0" w:color="auto"/>
              <w:bottom w:val="single" w:sz="4" w:space="0" w:color="auto"/>
              <w:right w:val="single" w:sz="8" w:space="0" w:color="auto"/>
            </w:tcBorders>
            <w:shd w:val="clear" w:color="auto" w:fill="auto"/>
            <w:vAlign w:val="bottom"/>
          </w:tcPr>
          <w:p w:rsidR="00CD3096" w:rsidRPr="00CD3096" w:rsidRDefault="00CD3096" w:rsidP="00CD3096">
            <w:pPr>
              <w:rPr>
                <w:b/>
                <w:bCs/>
                <w:lang w:val="en-US" w:eastAsia="en-US"/>
              </w:rPr>
            </w:pPr>
            <w:r w:rsidRPr="00CD3096">
              <w:rPr>
                <w:b/>
                <w:bCs/>
                <w:lang w:val="en-US" w:eastAsia="en-US"/>
              </w:rPr>
              <w:t>Partija 56</w:t>
            </w:r>
          </w:p>
        </w:tc>
      </w:tr>
      <w:tr w:rsidR="00CD3096"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D3096" w:rsidRPr="00CD3096" w:rsidRDefault="00CD3096" w:rsidP="00CD3096">
            <w:pPr>
              <w:rPr>
                <w:lang w:val="en-US" w:eastAsia="en-US"/>
              </w:rPr>
            </w:pPr>
            <w:r w:rsidRPr="00CD3096">
              <w:rPr>
                <w:lang w:val="en-US" w:eastAsia="en-US"/>
              </w:rPr>
              <w:t xml:space="preserve">Stoma disk Ø 40mm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100</w:t>
            </w:r>
          </w:p>
        </w:tc>
        <w:tc>
          <w:tcPr>
            <w:tcW w:w="2091" w:type="dxa"/>
            <w:tcBorders>
              <w:top w:val="single" w:sz="4" w:space="0" w:color="auto"/>
              <w:left w:val="single" w:sz="4" w:space="0" w:color="auto"/>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096" w:rsidRPr="00CD3096" w:rsidRDefault="00CD3096" w:rsidP="00CD3096">
            <w:pPr>
              <w:jc w:val="right"/>
              <w:rPr>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645"/>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2.</w:t>
            </w:r>
          </w:p>
        </w:tc>
        <w:tc>
          <w:tcPr>
            <w:tcW w:w="2446" w:type="dxa"/>
            <w:gridSpan w:val="3"/>
            <w:tcBorders>
              <w:top w:val="single" w:sz="4" w:space="0" w:color="auto"/>
              <w:left w:val="nil"/>
              <w:bottom w:val="single" w:sz="8" w:space="0" w:color="auto"/>
              <w:right w:val="single" w:sz="8" w:space="0" w:color="auto"/>
            </w:tcBorders>
            <w:shd w:val="clear" w:color="auto" w:fill="auto"/>
            <w:vAlign w:val="center"/>
          </w:tcPr>
          <w:p w:rsidR="00CD3096" w:rsidRPr="00CD3096" w:rsidRDefault="00CD3096" w:rsidP="00CD3096">
            <w:pPr>
              <w:rPr>
                <w:lang w:val="en-US" w:eastAsia="en-US"/>
              </w:rPr>
            </w:pPr>
            <w:r w:rsidRPr="00CD3096">
              <w:rPr>
                <w:lang w:val="en-US" w:eastAsia="en-US"/>
              </w:rPr>
              <w:t>Kese za kolostomu  Ø 40mm sa sistemom za zaključavanje</w:t>
            </w:r>
          </w:p>
        </w:tc>
        <w:tc>
          <w:tcPr>
            <w:tcW w:w="1694" w:type="dxa"/>
            <w:gridSpan w:val="2"/>
            <w:tcBorders>
              <w:top w:val="single" w:sz="4" w:space="0" w:color="auto"/>
              <w:left w:val="nil"/>
              <w:bottom w:val="single" w:sz="8" w:space="0" w:color="auto"/>
              <w:right w:val="single" w:sz="8"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4" w:space="0" w:color="auto"/>
              <w:left w:val="nil"/>
              <w:bottom w:val="single" w:sz="8" w:space="0" w:color="auto"/>
              <w:right w:val="single" w:sz="8" w:space="0" w:color="auto"/>
            </w:tcBorders>
            <w:shd w:val="clear" w:color="auto" w:fill="auto"/>
            <w:noWrap/>
            <w:vAlign w:val="center"/>
          </w:tcPr>
          <w:p w:rsidR="00CD3096" w:rsidRPr="00CD3096" w:rsidRDefault="00CD3096" w:rsidP="00CD3096">
            <w:pPr>
              <w:jc w:val="center"/>
              <w:rPr>
                <w:lang w:val="en-US" w:eastAsia="en-US"/>
              </w:rPr>
            </w:pPr>
          </w:p>
          <w:p w:rsidR="00CD3096" w:rsidRPr="00CD3096" w:rsidRDefault="00CD3096" w:rsidP="00CD3096">
            <w:pPr>
              <w:jc w:val="center"/>
              <w:rPr>
                <w:lang w:val="en-US" w:eastAsia="en-US"/>
              </w:rPr>
            </w:pPr>
            <w:r w:rsidRPr="00CD3096">
              <w:rPr>
                <w:lang w:val="en-US" w:eastAsia="en-US"/>
              </w:rPr>
              <w:t>300</w:t>
            </w:r>
          </w:p>
          <w:p w:rsidR="00CD3096" w:rsidRPr="00CD3096" w:rsidRDefault="00CD3096" w:rsidP="00CD3096">
            <w:pPr>
              <w:jc w:val="center"/>
              <w:rPr>
                <w:lang w:val="en-US" w:eastAsia="en-US"/>
              </w:rPr>
            </w:pPr>
          </w:p>
        </w:tc>
        <w:tc>
          <w:tcPr>
            <w:tcW w:w="2091" w:type="dxa"/>
            <w:tcBorders>
              <w:top w:val="single" w:sz="4" w:space="0" w:color="auto"/>
              <w:left w:val="nil"/>
              <w:bottom w:val="single" w:sz="8"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8" w:space="0" w:color="auto"/>
              <w:right w:val="single" w:sz="4" w:space="0" w:color="auto"/>
            </w:tcBorders>
            <w:shd w:val="clear" w:color="auto" w:fill="auto"/>
            <w:noWrap/>
            <w:vAlign w:val="center"/>
          </w:tcPr>
          <w:p w:rsidR="00CD3096" w:rsidRPr="00CD3096" w:rsidRDefault="00CD3096" w:rsidP="00CD3096">
            <w:pPr>
              <w:jc w:val="right"/>
              <w:rPr>
                <w:lang w:val="en-US" w:eastAsia="en-US"/>
              </w:rPr>
            </w:pPr>
          </w:p>
        </w:tc>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544"/>
        </w:trPr>
        <w:tc>
          <w:tcPr>
            <w:tcW w:w="1080" w:type="dxa"/>
            <w:tcBorders>
              <w:top w:val="nil"/>
              <w:left w:val="single" w:sz="8" w:space="0" w:color="auto"/>
              <w:bottom w:val="single" w:sz="8" w:space="0" w:color="auto"/>
              <w:right w:val="single" w:sz="8"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3.</w:t>
            </w:r>
          </w:p>
        </w:tc>
        <w:tc>
          <w:tcPr>
            <w:tcW w:w="2446" w:type="dxa"/>
            <w:gridSpan w:val="3"/>
            <w:tcBorders>
              <w:top w:val="nil"/>
              <w:left w:val="nil"/>
              <w:bottom w:val="single" w:sz="8" w:space="0" w:color="auto"/>
              <w:right w:val="single" w:sz="8" w:space="0" w:color="auto"/>
            </w:tcBorders>
            <w:shd w:val="clear" w:color="auto" w:fill="auto"/>
            <w:noWrap/>
            <w:vAlign w:val="center"/>
          </w:tcPr>
          <w:p w:rsidR="00CD3096" w:rsidRPr="00CD3096" w:rsidRDefault="00CD3096" w:rsidP="00CD3096">
            <w:pPr>
              <w:rPr>
                <w:lang w:val="en-US" w:eastAsia="en-US"/>
              </w:rPr>
            </w:pPr>
            <w:r w:rsidRPr="00CD3096">
              <w:rPr>
                <w:lang w:val="en-US" w:eastAsia="en-US"/>
              </w:rPr>
              <w:t xml:space="preserve">Pasta za ispunu ožiljnih neravnina  </w:t>
            </w:r>
          </w:p>
        </w:tc>
        <w:tc>
          <w:tcPr>
            <w:tcW w:w="1694" w:type="dxa"/>
            <w:gridSpan w:val="2"/>
            <w:tcBorders>
              <w:top w:val="nil"/>
              <w:left w:val="nil"/>
              <w:bottom w:val="single" w:sz="8" w:space="0" w:color="auto"/>
              <w:right w:val="single" w:sz="8"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4</w:t>
            </w:r>
          </w:p>
        </w:tc>
        <w:tc>
          <w:tcPr>
            <w:tcW w:w="2091" w:type="dxa"/>
            <w:tcBorders>
              <w:top w:val="nil"/>
              <w:left w:val="nil"/>
              <w:bottom w:val="single" w:sz="8" w:space="0" w:color="auto"/>
              <w:right w:val="single" w:sz="4" w:space="0" w:color="auto"/>
            </w:tcBorders>
          </w:tcPr>
          <w:p w:rsidR="00CD3096" w:rsidRPr="00CD3096" w:rsidRDefault="00CD3096" w:rsidP="00CD3096">
            <w:pPr>
              <w:jc w:val="right"/>
              <w:rPr>
                <w:lang w:val="en-US" w:eastAsia="en-US"/>
              </w:rPr>
            </w:pPr>
          </w:p>
        </w:tc>
        <w:tc>
          <w:tcPr>
            <w:tcW w:w="2409" w:type="dxa"/>
            <w:tcBorders>
              <w:top w:val="nil"/>
              <w:left w:val="single" w:sz="4" w:space="0" w:color="auto"/>
              <w:bottom w:val="single" w:sz="8" w:space="0" w:color="auto"/>
              <w:right w:val="single" w:sz="4" w:space="0" w:color="auto"/>
            </w:tcBorders>
            <w:shd w:val="clear" w:color="auto" w:fill="auto"/>
            <w:noWrap/>
            <w:vAlign w:val="center"/>
          </w:tcPr>
          <w:p w:rsidR="00CD3096" w:rsidRPr="00CD3096" w:rsidRDefault="00CD3096" w:rsidP="00CD3096">
            <w:pPr>
              <w:jc w:val="right"/>
              <w:rPr>
                <w:lang w:val="en-US" w:eastAsia="en-US"/>
              </w:rPr>
            </w:pPr>
          </w:p>
        </w:tc>
        <w:tc>
          <w:tcPr>
            <w:tcW w:w="2977" w:type="dxa"/>
            <w:tcBorders>
              <w:top w:val="nil"/>
              <w:left w:val="single" w:sz="4"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4.</w:t>
            </w:r>
          </w:p>
        </w:tc>
        <w:tc>
          <w:tcPr>
            <w:tcW w:w="2446" w:type="dxa"/>
            <w:gridSpan w:val="3"/>
            <w:tcBorders>
              <w:top w:val="nil"/>
              <w:left w:val="nil"/>
              <w:bottom w:val="single" w:sz="8" w:space="0" w:color="auto"/>
              <w:right w:val="single" w:sz="8" w:space="0" w:color="auto"/>
            </w:tcBorders>
            <w:shd w:val="clear" w:color="auto" w:fill="auto"/>
            <w:noWrap/>
            <w:vAlign w:val="center"/>
          </w:tcPr>
          <w:p w:rsidR="00CD3096" w:rsidRPr="00CD3096" w:rsidRDefault="00CD3096" w:rsidP="00CD3096">
            <w:pPr>
              <w:rPr>
                <w:lang w:val="en-US" w:eastAsia="en-US"/>
              </w:rPr>
            </w:pPr>
            <w:r w:rsidRPr="00CD3096">
              <w:rPr>
                <w:lang w:val="en-US" w:eastAsia="en-US"/>
              </w:rPr>
              <w:t xml:space="preserve">Krema za negu kože oko stome </w:t>
            </w:r>
          </w:p>
        </w:tc>
        <w:tc>
          <w:tcPr>
            <w:tcW w:w="1694" w:type="dxa"/>
            <w:gridSpan w:val="2"/>
            <w:tcBorders>
              <w:top w:val="nil"/>
              <w:left w:val="nil"/>
              <w:bottom w:val="single" w:sz="8" w:space="0" w:color="auto"/>
              <w:right w:val="single" w:sz="8"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8" w:space="0" w:color="auto"/>
              <w:right w:val="single" w:sz="8"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8</w:t>
            </w:r>
          </w:p>
        </w:tc>
        <w:tc>
          <w:tcPr>
            <w:tcW w:w="2091" w:type="dxa"/>
            <w:tcBorders>
              <w:top w:val="nil"/>
              <w:left w:val="nil"/>
              <w:bottom w:val="single" w:sz="8" w:space="0" w:color="auto"/>
              <w:right w:val="single" w:sz="4" w:space="0" w:color="auto"/>
            </w:tcBorders>
          </w:tcPr>
          <w:p w:rsidR="00CD3096" w:rsidRPr="00CD3096" w:rsidRDefault="00CD3096" w:rsidP="00CD3096">
            <w:pPr>
              <w:jc w:val="right"/>
              <w:rPr>
                <w:lang w:val="en-US" w:eastAsia="en-US"/>
              </w:rPr>
            </w:pPr>
          </w:p>
        </w:tc>
        <w:tc>
          <w:tcPr>
            <w:tcW w:w="2409" w:type="dxa"/>
            <w:tcBorders>
              <w:top w:val="nil"/>
              <w:left w:val="single" w:sz="4" w:space="0" w:color="auto"/>
              <w:bottom w:val="single" w:sz="8" w:space="0" w:color="auto"/>
              <w:right w:val="single" w:sz="4" w:space="0" w:color="auto"/>
            </w:tcBorders>
            <w:shd w:val="clear" w:color="auto" w:fill="auto"/>
            <w:noWrap/>
            <w:vAlign w:val="center"/>
          </w:tcPr>
          <w:p w:rsidR="00CD3096" w:rsidRPr="00CD3096" w:rsidRDefault="00CD3096" w:rsidP="00CD3096">
            <w:pPr>
              <w:jc w:val="right"/>
              <w:rPr>
                <w:lang w:val="en-US" w:eastAsia="en-US"/>
              </w:rPr>
            </w:pPr>
          </w:p>
        </w:tc>
        <w:tc>
          <w:tcPr>
            <w:tcW w:w="2977" w:type="dxa"/>
            <w:tcBorders>
              <w:top w:val="nil"/>
              <w:left w:val="single" w:sz="4" w:space="0" w:color="auto"/>
              <w:bottom w:val="single" w:sz="8"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CD3096" w:rsidRPr="00CD3096" w:rsidTr="00F65F64">
        <w:trPr>
          <w:trHeight w:val="330"/>
        </w:trPr>
        <w:tc>
          <w:tcPr>
            <w:tcW w:w="1080" w:type="dxa"/>
            <w:tcBorders>
              <w:top w:val="nil"/>
              <w:left w:val="single" w:sz="8" w:space="0" w:color="auto"/>
              <w:bottom w:val="single" w:sz="4" w:space="0" w:color="auto"/>
              <w:right w:val="single" w:sz="8"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5.</w:t>
            </w:r>
          </w:p>
        </w:tc>
        <w:tc>
          <w:tcPr>
            <w:tcW w:w="2446" w:type="dxa"/>
            <w:gridSpan w:val="3"/>
            <w:tcBorders>
              <w:top w:val="nil"/>
              <w:left w:val="nil"/>
              <w:bottom w:val="single" w:sz="4" w:space="0" w:color="auto"/>
              <w:right w:val="single" w:sz="8" w:space="0" w:color="auto"/>
            </w:tcBorders>
            <w:shd w:val="clear" w:color="auto" w:fill="auto"/>
            <w:noWrap/>
            <w:vAlign w:val="center"/>
          </w:tcPr>
          <w:p w:rsidR="00CD3096" w:rsidRPr="00CD3096" w:rsidRDefault="00CD3096" w:rsidP="00CD3096">
            <w:pPr>
              <w:rPr>
                <w:lang w:val="en-US" w:eastAsia="en-US"/>
              </w:rPr>
            </w:pPr>
            <w:r w:rsidRPr="00CD3096">
              <w:rPr>
                <w:lang w:val="en-US" w:eastAsia="en-US"/>
              </w:rPr>
              <w:t>Samolepljivi jednodelni komplet za ileostomu pedijatrijski 10-35 mm</w:t>
            </w:r>
          </w:p>
        </w:tc>
        <w:tc>
          <w:tcPr>
            <w:tcW w:w="1694" w:type="dxa"/>
            <w:gridSpan w:val="2"/>
            <w:tcBorders>
              <w:top w:val="nil"/>
              <w:left w:val="nil"/>
              <w:bottom w:val="single" w:sz="4" w:space="0" w:color="auto"/>
              <w:right w:val="single" w:sz="8"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nil"/>
              <w:left w:val="nil"/>
              <w:bottom w:val="single" w:sz="4" w:space="0" w:color="auto"/>
              <w:right w:val="single" w:sz="8"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150</w:t>
            </w:r>
          </w:p>
        </w:tc>
        <w:tc>
          <w:tcPr>
            <w:tcW w:w="2091" w:type="dxa"/>
            <w:tcBorders>
              <w:top w:val="nil"/>
              <w:left w:val="nil"/>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nil"/>
              <w:left w:val="single" w:sz="4" w:space="0" w:color="auto"/>
              <w:bottom w:val="single" w:sz="4" w:space="0" w:color="auto"/>
              <w:right w:val="single" w:sz="4" w:space="0" w:color="auto"/>
            </w:tcBorders>
            <w:shd w:val="clear" w:color="auto" w:fill="auto"/>
            <w:noWrap/>
            <w:vAlign w:val="center"/>
          </w:tcPr>
          <w:p w:rsidR="00CD3096" w:rsidRPr="00CD3096" w:rsidRDefault="00CD3096" w:rsidP="00CD3096">
            <w:pPr>
              <w:jc w:val="right"/>
              <w:rPr>
                <w:lang w:val="en-US" w:eastAsia="en-US"/>
              </w:rPr>
            </w:pPr>
          </w:p>
        </w:tc>
        <w:tc>
          <w:tcPr>
            <w:tcW w:w="2977" w:type="dxa"/>
            <w:tcBorders>
              <w:top w:val="nil"/>
              <w:left w:val="single" w:sz="4" w:space="0" w:color="auto"/>
              <w:bottom w:val="single" w:sz="4" w:space="0" w:color="auto"/>
              <w:right w:val="single" w:sz="8" w:space="0" w:color="auto"/>
            </w:tcBorders>
            <w:shd w:val="clear" w:color="auto" w:fill="auto"/>
            <w:vAlign w:val="center"/>
          </w:tcPr>
          <w:p w:rsidR="00CD3096" w:rsidRPr="00CD3096" w:rsidRDefault="00CD3096" w:rsidP="00CD3096">
            <w:pPr>
              <w:jc w:val="right"/>
              <w:rPr>
                <w:lang w:val="en-US" w:eastAsia="en-US"/>
              </w:rPr>
            </w:pPr>
          </w:p>
        </w:tc>
      </w:tr>
      <w:tr w:rsidR="003877B6"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877B6" w:rsidRPr="00CD3096" w:rsidRDefault="003877B6" w:rsidP="00CD3096">
            <w:pPr>
              <w:rPr>
                <w:lang w:val="en-US" w:eastAsia="en-US"/>
              </w:rPr>
            </w:pPr>
            <w:r w:rsidRPr="00CD3096">
              <w:rPr>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3877B6" w:rsidRPr="00CD3096" w:rsidRDefault="003877B6" w:rsidP="00CD3096">
            <w:pPr>
              <w:jc w:val="right"/>
              <w:rPr>
                <w:lang w:val="en-US" w:eastAsia="en-US"/>
              </w:rPr>
            </w:pPr>
            <w:r w:rsidRPr="00CD3096">
              <w:rPr>
                <w:b/>
                <w:bCs/>
                <w:lang w:val="en-US" w:eastAsia="en-US"/>
              </w:rPr>
              <w:t>Partija 56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single" w:sz="4" w:space="0" w:color="auto"/>
              <w:left w:val="single" w:sz="8" w:space="0" w:color="auto"/>
              <w:bottom w:val="single" w:sz="4" w:space="0" w:color="auto"/>
            </w:tcBorders>
          </w:tcPr>
          <w:p w:rsidR="00CD3096" w:rsidRPr="00CD3096" w:rsidRDefault="00CD3096" w:rsidP="00CD3096">
            <w:pPr>
              <w:rPr>
                <w:b/>
                <w:bCs/>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CD3096" w:rsidRPr="00CD3096" w:rsidRDefault="00CD3096" w:rsidP="00CD3096">
            <w:pPr>
              <w:rPr>
                <w:b/>
                <w:bCs/>
                <w:lang w:val="en-US" w:eastAsia="en-US"/>
              </w:rPr>
            </w:pPr>
            <w:r w:rsidRPr="00CD3096">
              <w:rPr>
                <w:b/>
                <w:bCs/>
                <w:lang w:val="en-US" w:eastAsia="en-US"/>
              </w:rPr>
              <w:t>Partija 57</w:t>
            </w:r>
          </w:p>
        </w:tc>
      </w:tr>
      <w:tr w:rsidR="00CD3096"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D3096" w:rsidRPr="00CD3096" w:rsidRDefault="00CD3096" w:rsidP="00CD3096">
            <w:pPr>
              <w:rPr>
                <w:lang w:val="en-US" w:eastAsia="en-US"/>
              </w:rPr>
            </w:pPr>
            <w:r w:rsidRPr="00CD3096">
              <w:rPr>
                <w:lang w:val="en-US" w:eastAsia="en-US"/>
              </w:rPr>
              <w:t>Gel za ultrazvuk – pakovanje od 1000 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20</w:t>
            </w:r>
          </w:p>
        </w:tc>
        <w:tc>
          <w:tcPr>
            <w:tcW w:w="2091" w:type="dxa"/>
            <w:tcBorders>
              <w:top w:val="single" w:sz="4" w:space="0" w:color="auto"/>
              <w:left w:val="single" w:sz="4" w:space="0" w:color="auto"/>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096" w:rsidRPr="00CD3096" w:rsidRDefault="00CD3096" w:rsidP="00CD3096">
            <w:pPr>
              <w:jc w:val="right"/>
              <w:rPr>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CD3096" w:rsidRPr="00CD3096" w:rsidRDefault="00CD3096" w:rsidP="00CD3096">
            <w:pPr>
              <w:jc w:val="right"/>
              <w:rPr>
                <w:bCs/>
                <w:lang w:val="en-US" w:eastAsia="en-US"/>
              </w:rPr>
            </w:pPr>
          </w:p>
        </w:tc>
      </w:tr>
      <w:tr w:rsidR="003877B6"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877B6" w:rsidRPr="00CD3096" w:rsidRDefault="003877B6" w:rsidP="00CD3096">
            <w:pPr>
              <w:rPr>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3877B6" w:rsidRPr="00CD3096" w:rsidRDefault="003877B6" w:rsidP="00CD3096">
            <w:pPr>
              <w:jc w:val="right"/>
              <w:rPr>
                <w:lang w:val="en-US" w:eastAsia="en-US"/>
              </w:rPr>
            </w:pPr>
            <w:r w:rsidRPr="00CD3096">
              <w:rPr>
                <w:b/>
                <w:bCs/>
                <w:lang w:val="en-US" w:eastAsia="en-US"/>
              </w:rPr>
              <w:t>Partija 57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3877B6" w:rsidRPr="00CD3096" w:rsidRDefault="003877B6" w:rsidP="00CD3096">
            <w:pPr>
              <w:jc w:val="right"/>
              <w:rPr>
                <w:b/>
                <w:bCs/>
                <w:lang w:val="en-US" w:eastAsia="en-US"/>
              </w:rPr>
            </w:pPr>
          </w:p>
        </w:tc>
      </w:tr>
      <w:tr w:rsidR="00CD3096" w:rsidRPr="00CD3096" w:rsidTr="00F65F64">
        <w:trPr>
          <w:trHeight w:val="330"/>
        </w:trPr>
        <w:tc>
          <w:tcPr>
            <w:tcW w:w="1260" w:type="dxa"/>
            <w:gridSpan w:val="2"/>
            <w:tcBorders>
              <w:top w:val="single" w:sz="4" w:space="0" w:color="auto"/>
              <w:left w:val="single" w:sz="8" w:space="0" w:color="auto"/>
              <w:bottom w:val="single" w:sz="4" w:space="0" w:color="auto"/>
            </w:tcBorders>
          </w:tcPr>
          <w:p w:rsidR="00CD3096" w:rsidRPr="00CD3096" w:rsidRDefault="00CD3096" w:rsidP="00CD3096">
            <w:pPr>
              <w:rPr>
                <w:b/>
                <w:bCs/>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CD3096" w:rsidRPr="00CD3096" w:rsidRDefault="00CD3096" w:rsidP="00CD3096">
            <w:pPr>
              <w:rPr>
                <w:b/>
                <w:bCs/>
                <w:lang w:val="en-US" w:eastAsia="en-US"/>
              </w:rPr>
            </w:pPr>
          </w:p>
          <w:p w:rsidR="00CD3096" w:rsidRPr="00CD3096" w:rsidRDefault="00CD3096" w:rsidP="00CD3096">
            <w:pPr>
              <w:rPr>
                <w:b/>
                <w:bCs/>
                <w:lang w:val="en-US" w:eastAsia="en-US"/>
              </w:rPr>
            </w:pPr>
            <w:r w:rsidRPr="00CD3096">
              <w:rPr>
                <w:b/>
                <w:bCs/>
                <w:lang w:val="en-US" w:eastAsia="en-US"/>
              </w:rPr>
              <w:t>Partija 58</w:t>
            </w:r>
          </w:p>
        </w:tc>
      </w:tr>
      <w:tr w:rsidR="00CD3096"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CD3096" w:rsidRPr="00CD3096" w:rsidRDefault="00CD3096" w:rsidP="00CD3096">
            <w:pPr>
              <w:rPr>
                <w:lang w:val="en-US" w:eastAsia="en-US"/>
              </w:rPr>
            </w:pP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D3096" w:rsidRPr="00CD3096" w:rsidRDefault="00CD3096" w:rsidP="00CD3096">
            <w:pPr>
              <w:rPr>
                <w:lang w:val="en-US" w:eastAsia="en-US"/>
              </w:rPr>
            </w:pPr>
            <w:r w:rsidRPr="00CD3096">
              <w:rPr>
                <w:lang w:val="en-US" w:eastAsia="en-US"/>
              </w:rPr>
              <w:t>Termorolna za štampač za ultrazvuk  Mitsubishi standard papir K 61B ili ekvivalent dimenzije 110mm x 20 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12</w:t>
            </w:r>
          </w:p>
        </w:tc>
        <w:tc>
          <w:tcPr>
            <w:tcW w:w="2091" w:type="dxa"/>
            <w:tcBorders>
              <w:top w:val="single" w:sz="4" w:space="0" w:color="auto"/>
              <w:left w:val="single" w:sz="4" w:space="0" w:color="auto"/>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096" w:rsidRPr="00CD3096" w:rsidRDefault="00CD3096" w:rsidP="00CD3096">
            <w:pPr>
              <w:jc w:val="right"/>
              <w:rPr>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CD3096" w:rsidRPr="00CD3096" w:rsidRDefault="00CD3096" w:rsidP="00CD3096">
            <w:pPr>
              <w:jc w:val="right"/>
              <w:rPr>
                <w:bCs/>
                <w:lang w:val="en-US" w:eastAsia="en-US"/>
              </w:rPr>
            </w:pPr>
          </w:p>
        </w:tc>
      </w:tr>
      <w:tr w:rsidR="008B0045"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8B0045" w:rsidRPr="00CD3096" w:rsidRDefault="008B0045" w:rsidP="00CD3096">
            <w:pPr>
              <w:rPr>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B0045" w:rsidRPr="00CD3096" w:rsidRDefault="008B0045" w:rsidP="00CD3096">
            <w:pPr>
              <w:jc w:val="right"/>
              <w:rPr>
                <w:lang w:val="en-US" w:eastAsia="en-US"/>
              </w:rPr>
            </w:pPr>
            <w:r w:rsidRPr="00CD3096">
              <w:rPr>
                <w:b/>
                <w:bCs/>
                <w:lang w:val="en-US" w:eastAsia="en-US"/>
              </w:rPr>
              <w:t>Partija 58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8B0045" w:rsidRPr="00CD3096" w:rsidRDefault="008B0045" w:rsidP="00CD3096">
            <w:pPr>
              <w:jc w:val="right"/>
              <w:rPr>
                <w:b/>
                <w:bCs/>
                <w:lang w:val="en-US" w:eastAsia="en-US"/>
              </w:rPr>
            </w:pPr>
          </w:p>
        </w:tc>
      </w:tr>
      <w:tr w:rsidR="00CD3096" w:rsidRPr="00CD3096" w:rsidTr="00F65F64">
        <w:trPr>
          <w:trHeight w:val="330"/>
        </w:trPr>
        <w:tc>
          <w:tcPr>
            <w:tcW w:w="1260" w:type="dxa"/>
            <w:gridSpan w:val="2"/>
            <w:tcBorders>
              <w:top w:val="single" w:sz="4" w:space="0" w:color="auto"/>
              <w:left w:val="single" w:sz="8" w:space="0" w:color="auto"/>
              <w:bottom w:val="single" w:sz="4" w:space="0" w:color="auto"/>
            </w:tcBorders>
          </w:tcPr>
          <w:p w:rsidR="00CD3096" w:rsidRPr="00CD3096" w:rsidRDefault="00CD3096" w:rsidP="00CD3096">
            <w:pPr>
              <w:rPr>
                <w:b/>
                <w:bCs/>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CD3096" w:rsidRPr="00CD3096" w:rsidRDefault="00CD3096" w:rsidP="00CD3096">
            <w:pPr>
              <w:rPr>
                <w:b/>
                <w:bCs/>
                <w:lang w:val="en-US" w:eastAsia="en-US"/>
              </w:rPr>
            </w:pPr>
          </w:p>
          <w:p w:rsidR="00CD3096" w:rsidRPr="00CD3096" w:rsidRDefault="00CD3096" w:rsidP="00CD3096">
            <w:pPr>
              <w:rPr>
                <w:b/>
                <w:bCs/>
                <w:lang w:val="en-US" w:eastAsia="en-US"/>
              </w:rPr>
            </w:pPr>
            <w:r w:rsidRPr="00CD3096">
              <w:rPr>
                <w:b/>
                <w:bCs/>
                <w:lang w:val="en-US" w:eastAsia="en-US"/>
              </w:rPr>
              <w:t>Partija 59</w:t>
            </w:r>
          </w:p>
        </w:tc>
      </w:tr>
      <w:tr w:rsidR="00CD3096" w:rsidRPr="00CD3096" w:rsidTr="00F65F64">
        <w:trPr>
          <w:trHeight w:val="519"/>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D3096" w:rsidRPr="00CD3096" w:rsidRDefault="00CD3096" w:rsidP="00CD3096">
            <w:pPr>
              <w:rPr>
                <w:lang w:val="de-DE" w:eastAsia="en-US"/>
              </w:rPr>
            </w:pPr>
            <w:r w:rsidRPr="00CD3096">
              <w:rPr>
                <w:lang w:val="de-DE" w:eastAsia="en-US"/>
              </w:rPr>
              <w:t xml:space="preserve">Gel za EEG – pakovanje od 473 ml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10</w:t>
            </w:r>
          </w:p>
        </w:tc>
        <w:tc>
          <w:tcPr>
            <w:tcW w:w="2091" w:type="dxa"/>
            <w:tcBorders>
              <w:top w:val="single" w:sz="4" w:space="0" w:color="auto"/>
              <w:left w:val="single" w:sz="4" w:space="0" w:color="auto"/>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096" w:rsidRPr="00CD3096" w:rsidRDefault="00CD3096" w:rsidP="00CD3096">
            <w:pPr>
              <w:jc w:val="right"/>
              <w:rPr>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CD3096" w:rsidRPr="00CD3096" w:rsidRDefault="00CD3096" w:rsidP="00CD3096">
            <w:pPr>
              <w:jc w:val="right"/>
              <w:rPr>
                <w:bCs/>
                <w:lang w:val="en-US" w:eastAsia="en-US"/>
              </w:rPr>
            </w:pPr>
          </w:p>
        </w:tc>
      </w:tr>
      <w:tr w:rsidR="008B0045"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8B0045" w:rsidRPr="00CD3096" w:rsidRDefault="008B0045" w:rsidP="00CD3096">
            <w:pPr>
              <w:rPr>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B0045" w:rsidRPr="00CD3096" w:rsidRDefault="008B0045" w:rsidP="00CD3096">
            <w:pPr>
              <w:jc w:val="right"/>
              <w:rPr>
                <w:lang w:val="en-US" w:eastAsia="en-US"/>
              </w:rPr>
            </w:pPr>
            <w:r w:rsidRPr="00CD3096">
              <w:rPr>
                <w:b/>
                <w:bCs/>
                <w:lang w:val="en-US" w:eastAsia="en-US"/>
              </w:rPr>
              <w:t>Partija 59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8B0045" w:rsidRPr="00CD3096" w:rsidRDefault="008B0045" w:rsidP="00CD3096">
            <w:pPr>
              <w:jc w:val="right"/>
              <w:rPr>
                <w:b/>
                <w:bCs/>
                <w:lang w:val="en-US" w:eastAsia="en-US"/>
              </w:rPr>
            </w:pPr>
          </w:p>
        </w:tc>
      </w:tr>
      <w:tr w:rsidR="00CD3096" w:rsidRPr="00CD3096" w:rsidTr="00F65F64">
        <w:trPr>
          <w:trHeight w:val="330"/>
        </w:trPr>
        <w:tc>
          <w:tcPr>
            <w:tcW w:w="1260" w:type="dxa"/>
            <w:gridSpan w:val="2"/>
            <w:tcBorders>
              <w:top w:val="single" w:sz="4" w:space="0" w:color="auto"/>
              <w:left w:val="single" w:sz="8" w:space="0" w:color="auto"/>
              <w:bottom w:val="single" w:sz="4" w:space="0" w:color="auto"/>
            </w:tcBorders>
          </w:tcPr>
          <w:p w:rsidR="00CD3096" w:rsidRPr="00CD3096" w:rsidRDefault="00CD3096" w:rsidP="00CD3096">
            <w:pPr>
              <w:rPr>
                <w:b/>
                <w:bCs/>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CD3096" w:rsidRPr="00CD3096" w:rsidRDefault="00CD3096" w:rsidP="00CD3096">
            <w:pPr>
              <w:rPr>
                <w:b/>
                <w:bCs/>
                <w:lang w:val="en-US" w:eastAsia="en-US"/>
              </w:rPr>
            </w:pPr>
            <w:r w:rsidRPr="00CD3096">
              <w:rPr>
                <w:b/>
                <w:bCs/>
                <w:lang w:val="en-US" w:eastAsia="en-US"/>
              </w:rPr>
              <w:t>Partija 60</w:t>
            </w:r>
          </w:p>
        </w:tc>
      </w:tr>
      <w:tr w:rsidR="00CD3096"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D3096" w:rsidRPr="00CD3096" w:rsidRDefault="00CD3096" w:rsidP="00CD3096">
            <w:pPr>
              <w:rPr>
                <w:lang w:val="en-US" w:eastAsia="en-US"/>
              </w:rPr>
            </w:pPr>
            <w:r w:rsidRPr="00CD3096">
              <w:rPr>
                <w:lang w:val="en-US" w:eastAsia="en-US"/>
              </w:rPr>
              <w:t xml:space="preserve">Jednokratne subdermalne iglene elektrode za aparat CFM proizvođača Olympic Medical, 12mm duge, 27 G (0,40mm), dužina kabla 1m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lang w:val="en-US" w:eastAsia="en-US"/>
              </w:rPr>
            </w:pPr>
            <w:r w:rsidRPr="00CD3096">
              <w:rPr>
                <w:lang w:val="en-US" w:eastAsia="en-US"/>
              </w:rPr>
              <w:t>144</w:t>
            </w:r>
          </w:p>
        </w:tc>
        <w:tc>
          <w:tcPr>
            <w:tcW w:w="2091" w:type="dxa"/>
            <w:tcBorders>
              <w:top w:val="single" w:sz="4" w:space="0" w:color="auto"/>
              <w:left w:val="single" w:sz="4" w:space="0" w:color="auto"/>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096" w:rsidRPr="00CD3096" w:rsidRDefault="00CD3096" w:rsidP="00CD3096">
            <w:pPr>
              <w:jc w:val="right"/>
              <w:rPr>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CD3096" w:rsidRPr="00CD3096" w:rsidRDefault="00CD3096" w:rsidP="00CD3096">
            <w:pPr>
              <w:jc w:val="right"/>
              <w:rPr>
                <w:bCs/>
                <w:lang w:val="en-US" w:eastAsia="en-US"/>
              </w:rPr>
            </w:pPr>
          </w:p>
        </w:tc>
      </w:tr>
      <w:tr w:rsidR="008B0045"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8B0045" w:rsidRPr="00CD3096" w:rsidRDefault="008B0045" w:rsidP="00CD3096">
            <w:pPr>
              <w:rPr>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B0045" w:rsidRPr="00CD3096" w:rsidRDefault="008B0045" w:rsidP="008B0045">
            <w:pPr>
              <w:jc w:val="right"/>
              <w:rPr>
                <w:lang w:val="en-US" w:eastAsia="en-US"/>
              </w:rPr>
            </w:pPr>
            <w:r w:rsidRPr="00CD3096">
              <w:rPr>
                <w:b/>
                <w:bCs/>
                <w:lang w:val="en-US" w:eastAsia="en-US"/>
              </w:rPr>
              <w:t>Partija 60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bottom"/>
          </w:tcPr>
          <w:p w:rsidR="008B0045" w:rsidRPr="00CD3096" w:rsidRDefault="008B0045" w:rsidP="00CD3096">
            <w:pPr>
              <w:jc w:val="right"/>
              <w:rPr>
                <w:b/>
                <w:bCs/>
                <w:lang w:val="en-US" w:eastAsia="en-US"/>
              </w:rPr>
            </w:pPr>
          </w:p>
        </w:tc>
      </w:tr>
      <w:tr w:rsidR="00CD3096" w:rsidRPr="00CD3096" w:rsidTr="00F65F64">
        <w:trPr>
          <w:trHeight w:val="330"/>
        </w:trPr>
        <w:tc>
          <w:tcPr>
            <w:tcW w:w="1260" w:type="dxa"/>
            <w:gridSpan w:val="2"/>
            <w:tcBorders>
              <w:top w:val="single" w:sz="4" w:space="0" w:color="auto"/>
              <w:left w:val="single" w:sz="8" w:space="0" w:color="auto"/>
              <w:bottom w:val="single" w:sz="4" w:space="0" w:color="auto"/>
            </w:tcBorders>
          </w:tcPr>
          <w:p w:rsidR="00CD3096" w:rsidRPr="00CD3096" w:rsidRDefault="00CD3096" w:rsidP="00CD3096">
            <w:pPr>
              <w:rPr>
                <w:b/>
                <w:bCs/>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CD3096" w:rsidRPr="00CD3096" w:rsidRDefault="00CD3096" w:rsidP="00CD3096">
            <w:pPr>
              <w:rPr>
                <w:b/>
                <w:bCs/>
                <w:lang w:val="en-US" w:eastAsia="en-US"/>
              </w:rPr>
            </w:pPr>
            <w:r w:rsidRPr="00CD3096">
              <w:rPr>
                <w:b/>
                <w:bCs/>
                <w:lang w:val="en-US" w:eastAsia="en-US"/>
              </w:rPr>
              <w:t>Partija 61</w:t>
            </w:r>
          </w:p>
        </w:tc>
      </w:tr>
      <w:tr w:rsidR="00CD3096" w:rsidRPr="00CD309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CD3096" w:rsidRPr="00CD3096" w:rsidRDefault="00CD3096" w:rsidP="00CD3096">
            <w:pPr>
              <w:jc w:val="center"/>
              <w:rPr>
                <w:lang w:val="en-US" w:eastAsia="en-US"/>
              </w:rPr>
            </w:pPr>
            <w:r w:rsidRPr="00CD3096">
              <w:rPr>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D3096" w:rsidRPr="00CD3096" w:rsidRDefault="00CD3096" w:rsidP="00CD3096">
            <w:pPr>
              <w:rPr>
                <w:b/>
                <w:bCs/>
                <w:sz w:val="22"/>
                <w:szCs w:val="22"/>
                <w:lang w:val="en-US" w:eastAsia="en-US"/>
              </w:rPr>
            </w:pPr>
            <w:r w:rsidRPr="00CD3096">
              <w:rPr>
                <w:sz w:val="22"/>
                <w:szCs w:val="22"/>
                <w:lang w:val="sr-Latn-RS"/>
              </w:rPr>
              <w:t xml:space="preserve">Trolinijski nastavak sa beziglenim konektorom, neutralnog deplasmana, sa mogućnošću više od 500 funkcionalnih aktivacija, sa protokom </w:t>
            </w:r>
            <w:r w:rsidRPr="00CD3096">
              <w:rPr>
                <w:sz w:val="22"/>
                <w:szCs w:val="22"/>
                <w:lang w:val="sr-Latn-RS"/>
              </w:rPr>
              <w:lastRenderedPageBreak/>
              <w:t>od 160 ml/min pri dejstvu gravitacije ili JET protokom 10ml/sec ili većim i da omogućava ispiranje samo sterilnim slanim rastvorom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bCs/>
                <w:lang w:val="en-US" w:eastAsia="en-US"/>
              </w:rPr>
            </w:pPr>
            <w:r w:rsidRPr="00CD3096">
              <w:rPr>
                <w:bCs/>
                <w:lang w:val="en-US" w:eastAsia="en-US"/>
              </w:rPr>
              <w:lastRenderedPageBreak/>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CD3096" w:rsidRDefault="00CD3096" w:rsidP="00CD3096">
            <w:pPr>
              <w:jc w:val="center"/>
              <w:rPr>
                <w:bCs/>
                <w:lang w:val="en-US" w:eastAsia="en-US"/>
              </w:rPr>
            </w:pPr>
            <w:r w:rsidRPr="00CD3096">
              <w:rPr>
                <w:bCs/>
                <w:lang w:val="en-US" w:eastAsia="en-US"/>
              </w:rPr>
              <w:t>600</w:t>
            </w:r>
          </w:p>
        </w:tc>
        <w:tc>
          <w:tcPr>
            <w:tcW w:w="2091" w:type="dxa"/>
            <w:tcBorders>
              <w:top w:val="single" w:sz="4" w:space="0" w:color="auto"/>
              <w:left w:val="single" w:sz="4" w:space="0" w:color="auto"/>
              <w:bottom w:val="single" w:sz="4" w:space="0" w:color="auto"/>
              <w:right w:val="single" w:sz="4" w:space="0" w:color="auto"/>
            </w:tcBorders>
          </w:tcPr>
          <w:p w:rsidR="00CD3096" w:rsidRPr="00CD3096" w:rsidRDefault="00CD3096" w:rsidP="00CD3096">
            <w:pPr>
              <w:jc w:val="right"/>
              <w:rPr>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096" w:rsidRPr="00CD3096" w:rsidRDefault="00CD3096" w:rsidP="00CD3096">
            <w:pPr>
              <w:jc w:val="right"/>
              <w:rPr>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CD3096" w:rsidRPr="00CD3096" w:rsidRDefault="00CD3096" w:rsidP="00CD3096">
            <w:pPr>
              <w:jc w:val="right"/>
              <w:rPr>
                <w:bCs/>
                <w:lang w:val="en-US" w:eastAsia="en-US"/>
              </w:rPr>
            </w:pPr>
          </w:p>
        </w:tc>
      </w:tr>
      <w:tr w:rsidR="008B0045" w:rsidRPr="00CD3096" w:rsidTr="00F65F64">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bottom"/>
          </w:tcPr>
          <w:p w:rsidR="008B0045" w:rsidRPr="00CD3096" w:rsidRDefault="008B0045" w:rsidP="00CD3096">
            <w:pPr>
              <w:rPr>
                <w:lang w:val="en-US" w:eastAsia="en-US"/>
              </w:rPr>
            </w:pPr>
          </w:p>
        </w:tc>
        <w:tc>
          <w:tcPr>
            <w:tcW w:w="10260" w:type="dxa"/>
            <w:gridSpan w:val="8"/>
            <w:tcBorders>
              <w:top w:val="single" w:sz="4" w:space="0" w:color="auto"/>
              <w:left w:val="nil"/>
              <w:bottom w:val="single" w:sz="8" w:space="0" w:color="auto"/>
              <w:right w:val="single" w:sz="8" w:space="0" w:color="auto"/>
            </w:tcBorders>
            <w:shd w:val="clear" w:color="auto" w:fill="auto"/>
            <w:noWrap/>
            <w:vAlign w:val="center"/>
          </w:tcPr>
          <w:p w:rsidR="008B0045" w:rsidRPr="00CD3096" w:rsidRDefault="008B0045" w:rsidP="00CD3096">
            <w:pPr>
              <w:jc w:val="right"/>
              <w:rPr>
                <w:lang w:val="en-US" w:eastAsia="en-US"/>
              </w:rPr>
            </w:pPr>
            <w:r w:rsidRPr="00CD3096">
              <w:rPr>
                <w:b/>
                <w:bCs/>
                <w:lang w:val="en-US" w:eastAsia="en-US"/>
              </w:rPr>
              <w:t>Partija 61 UKUPNO</w:t>
            </w:r>
          </w:p>
        </w:tc>
        <w:tc>
          <w:tcPr>
            <w:tcW w:w="2977" w:type="dxa"/>
            <w:tcBorders>
              <w:top w:val="single" w:sz="4" w:space="0" w:color="auto"/>
              <w:left w:val="nil"/>
              <w:bottom w:val="single" w:sz="8" w:space="0" w:color="auto"/>
              <w:right w:val="single" w:sz="8" w:space="0" w:color="auto"/>
            </w:tcBorders>
            <w:shd w:val="clear" w:color="auto" w:fill="auto"/>
            <w:noWrap/>
            <w:vAlign w:val="center"/>
          </w:tcPr>
          <w:p w:rsidR="008B0045" w:rsidRPr="00CD3096" w:rsidRDefault="008B0045" w:rsidP="00CD3096">
            <w:pPr>
              <w:jc w:val="right"/>
              <w:rPr>
                <w:b/>
                <w:bCs/>
                <w:lang w:val="en-US" w:eastAsia="en-US"/>
              </w:rPr>
            </w:pPr>
          </w:p>
        </w:tc>
      </w:tr>
    </w:tbl>
    <w:p w:rsidR="00DF76D2" w:rsidRDefault="00DF76D2" w:rsidP="00CF4C24">
      <w:pPr>
        <w:rPr>
          <w:lang w:val="sl-SI"/>
        </w:rPr>
      </w:pPr>
    </w:p>
    <w:p w:rsidR="00DF76D2" w:rsidRDefault="00DF76D2" w:rsidP="00CF4C24">
      <w:pPr>
        <w:rPr>
          <w:lang w:val="sl-SI"/>
        </w:rPr>
      </w:pPr>
    </w:p>
    <w:p w:rsidR="00DF76D2" w:rsidRPr="00EC52C5" w:rsidRDefault="00DF76D2" w:rsidP="009B02E1">
      <w:pPr>
        <w:rPr>
          <w:sz w:val="10"/>
          <w:szCs w:val="10"/>
          <w:lang w:val="sr-Latn-CS"/>
        </w:rPr>
      </w:pPr>
    </w:p>
    <w:p w:rsidR="00DF76D2" w:rsidRDefault="00DF76D2" w:rsidP="009B02E1">
      <w:pPr>
        <w:rPr>
          <w:b/>
          <w:bCs/>
          <w:lang w:val="sr-Latn-CS"/>
        </w:rPr>
      </w:pPr>
    </w:p>
    <w:p w:rsidR="00DF76D2" w:rsidRDefault="00DF76D2" w:rsidP="009B02E1">
      <w:pPr>
        <w:ind w:left="7920" w:firstLine="720"/>
        <w:rPr>
          <w:b/>
          <w:bCs/>
          <w:lang w:val="sr-Latn-CS"/>
        </w:rPr>
      </w:pPr>
    </w:p>
    <w:p w:rsidR="00DF76D2" w:rsidRDefault="00DF76D2" w:rsidP="009B02E1">
      <w:pPr>
        <w:ind w:left="7920" w:firstLine="720"/>
        <w:rPr>
          <w:b/>
          <w:bCs/>
          <w:lang w:val="sr-Latn-CS"/>
        </w:rPr>
      </w:pPr>
      <w:r>
        <w:rPr>
          <w:b/>
          <w:bCs/>
          <w:lang w:val="sr-Latn-CS"/>
        </w:rPr>
        <w:t xml:space="preserve">                             OVERAVA PONUĐAČ</w:t>
      </w:r>
    </w:p>
    <w:p w:rsidR="00DF76D2" w:rsidRDefault="00DF76D2" w:rsidP="009B02E1">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sidRPr="008A3697">
        <w:rPr>
          <w:b/>
          <w:bCs/>
          <w:lang w:val="sr-Latn-CS"/>
        </w:rPr>
        <w:t>MP.</w:t>
      </w:r>
      <w:r>
        <w:rPr>
          <w:lang w:val="sr-Latn-CS"/>
        </w:rPr>
        <w:tab/>
      </w:r>
      <w:r>
        <w:rPr>
          <w:lang w:val="sr-Latn-CS"/>
        </w:rPr>
        <w:tab/>
        <w:t xml:space="preserve">                          _______________________</w:t>
      </w:r>
    </w:p>
    <w:p w:rsidR="00DF76D2" w:rsidRPr="00B03BAF" w:rsidRDefault="00DF76D2" w:rsidP="009B02E1">
      <w:pPr>
        <w:ind w:left="8640" w:firstLine="720"/>
        <w:rPr>
          <w:b/>
          <w:bCs/>
        </w:rPr>
      </w:pPr>
      <w:r w:rsidRPr="009B1FE2">
        <w:t>(pe</w:t>
      </w:r>
      <w:r>
        <w:t>č</w:t>
      </w:r>
      <w:r w:rsidRPr="009B1FE2">
        <w:t>at i potpis ovlašćenog lica</w:t>
      </w:r>
      <w:r>
        <w:rPr>
          <w:lang w:val="sr-Latn-CS"/>
        </w:rPr>
        <w:t xml:space="preserve"> ponuđača</w:t>
      </w:r>
      <w:r>
        <w:t>)</w:t>
      </w:r>
    </w:p>
    <w:p w:rsidR="00DF76D2" w:rsidRDefault="00DF76D2" w:rsidP="009B02E1">
      <w:pPr>
        <w:ind w:left="7920" w:firstLine="720"/>
        <w:rPr>
          <w:lang w:val="sr-Latn-CS"/>
        </w:rPr>
      </w:pPr>
      <w:r>
        <w:rPr>
          <w:lang w:val="sr-Latn-CS"/>
        </w:rPr>
        <w:tab/>
      </w:r>
      <w:r>
        <w:rPr>
          <w:lang w:val="sr-Latn-CS"/>
        </w:rPr>
        <w:tab/>
      </w: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E7280B" w:rsidRDefault="00E7280B" w:rsidP="009B02E1">
      <w:pPr>
        <w:rPr>
          <w:lang w:val="sr-Latn-CS"/>
        </w:rPr>
      </w:pPr>
    </w:p>
    <w:p w:rsidR="00E7280B" w:rsidRDefault="00E7280B" w:rsidP="009B02E1">
      <w:pPr>
        <w:rPr>
          <w:lang w:val="sr-Latn-CS"/>
        </w:rPr>
      </w:pPr>
    </w:p>
    <w:p w:rsidR="00DF76D2" w:rsidRPr="007B247F" w:rsidRDefault="00DF76D2" w:rsidP="009B02E1">
      <w:pPr>
        <w:rPr>
          <w:b/>
          <w:bCs/>
          <w:lang w:val="sr-Latn-CS"/>
        </w:rPr>
      </w:pPr>
      <w:r w:rsidRPr="007B247F">
        <w:rPr>
          <w:b/>
          <w:bCs/>
          <w:lang w:val="sr-Latn-CS"/>
        </w:rPr>
        <w:t xml:space="preserve">TEHNIČKE KARAKTERISTIKE PROIZVODA </w:t>
      </w: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r>
        <w:rPr>
          <w:lang w:val="sr-Latn-CS"/>
        </w:rPr>
        <w:t>Partija 1 - Igle</w:t>
      </w:r>
    </w:p>
    <w:p w:rsidR="00DF76D2" w:rsidRDefault="00DF76D2" w:rsidP="009B02E1">
      <w:pPr>
        <w:rPr>
          <w:lang w:val="sr-Latn-CS"/>
        </w:rPr>
      </w:pPr>
      <w:r>
        <w:rPr>
          <w:lang w:val="sr-Latn-CS"/>
        </w:rPr>
        <w:t>-Vrlo oštar vrh igle, kvalitetno obrađen, bez restlova metala, zbog specifičnosti pacijenata; spoj plastike i metala mora biti čvrst, plastični deo fino obrađen zbog naleganja na kljun šprica, da dobro dihtuje sa kljunom zbog držanja vakuma.</w:t>
      </w:r>
    </w:p>
    <w:p w:rsidR="00DF76D2" w:rsidRDefault="00DF76D2" w:rsidP="009B02E1">
      <w:pPr>
        <w:rPr>
          <w:lang w:val="sr-Latn-CS"/>
        </w:rPr>
      </w:pPr>
    </w:p>
    <w:p w:rsidR="00DF76D2" w:rsidRDefault="00DF76D2" w:rsidP="009B02E1">
      <w:pPr>
        <w:rPr>
          <w:lang w:val="sr-Latn-CS"/>
        </w:rPr>
      </w:pPr>
      <w:r>
        <w:rPr>
          <w:lang w:val="sr-Latn-CS"/>
        </w:rPr>
        <w:t>Partija 3 – Špricevi – 2ml i 5ml, bez igle</w:t>
      </w:r>
    </w:p>
    <w:p w:rsidR="00DF76D2" w:rsidRDefault="00DF76D2" w:rsidP="009B02E1">
      <w:pPr>
        <w:rPr>
          <w:lang w:val="sr-Latn-CS"/>
        </w:rPr>
      </w:pPr>
      <w:r>
        <w:rPr>
          <w:lang w:val="sr-Latn-CS"/>
        </w:rPr>
        <w:t>-Telo od propilena, klip od polietilena, mora da drži vakum, klip ne sme da ispada iz cilindra, tečnost ne sme da curi pored klipa, klip prema cilindru postavljen centralno, lako aplikovanje leka bez zaglavljivanja klipa, vidljivo baždarenje brizgalice.</w:t>
      </w:r>
    </w:p>
    <w:p w:rsidR="00DF76D2" w:rsidRDefault="00DF76D2" w:rsidP="009B02E1">
      <w:pPr>
        <w:rPr>
          <w:lang w:val="sr-Latn-CS"/>
        </w:rPr>
      </w:pPr>
    </w:p>
    <w:p w:rsidR="00DF76D2" w:rsidRDefault="00DF76D2" w:rsidP="009B02E1">
      <w:pPr>
        <w:rPr>
          <w:lang w:val="sr-Latn-CS"/>
        </w:rPr>
      </w:pPr>
      <w:r>
        <w:rPr>
          <w:lang w:val="sr-Latn-CS"/>
        </w:rPr>
        <w:t>Partija 4 – Špricevi – 10ml, 20ml i 50ml bez igle LUER LOK</w:t>
      </w:r>
    </w:p>
    <w:p w:rsidR="00DF76D2" w:rsidRDefault="00DF76D2" w:rsidP="009B02E1">
      <w:pPr>
        <w:rPr>
          <w:lang w:val="sr-Latn-CS"/>
        </w:rPr>
      </w:pPr>
      <w:r>
        <w:rPr>
          <w:lang w:val="sr-Latn-CS"/>
        </w:rPr>
        <w:t>-</w:t>
      </w:r>
      <w:r w:rsidRPr="00705963">
        <w:rPr>
          <w:lang w:val="sr-Latn-CS"/>
        </w:rPr>
        <w:t xml:space="preserve"> </w:t>
      </w:r>
      <w:r>
        <w:rPr>
          <w:lang w:val="sr-Latn-CS"/>
        </w:rPr>
        <w:t>Telo od propilena, klip od polietilena, mora da drži vakum, klip ne sme da ispada iz cilindra, tečnost ne sme da curi pored klipa, klip prema cilindru postavljen centralno, lako aplikovanje leka bez zaglavljivanja klipa, vidljivo baždarenje brizgalice.</w:t>
      </w:r>
    </w:p>
    <w:p w:rsidR="00DF76D2" w:rsidRPr="00705963" w:rsidRDefault="00DF76D2" w:rsidP="009B02E1">
      <w:pPr>
        <w:widowControl w:val="0"/>
        <w:tabs>
          <w:tab w:val="right" w:pos="9264"/>
        </w:tabs>
        <w:autoSpaceDE w:val="0"/>
        <w:autoSpaceDN w:val="0"/>
        <w:adjustRightInd w:val="0"/>
        <w:spacing w:line="200" w:lineRule="exact"/>
        <w:rPr>
          <w:lang w:val="sr-Latn-CS"/>
        </w:rPr>
      </w:pPr>
      <w:r>
        <w:rPr>
          <w:lang w:val="sr-Latn-CS"/>
        </w:rPr>
        <w:t>-</w:t>
      </w:r>
      <w:r w:rsidRPr="00705963">
        <w:rPr>
          <w:color w:val="FF0000"/>
          <w:lang w:val="sr-Latn-CS"/>
        </w:rPr>
        <w:t xml:space="preserve"> </w:t>
      </w:r>
      <w:r w:rsidRPr="00705963">
        <w:rPr>
          <w:lang w:val="sr-Latn-CS"/>
        </w:rPr>
        <w:t xml:space="preserve">Špricevi se koriste za infuzionu pumpu i treba da ispunjavaju sledeće </w:t>
      </w:r>
    </w:p>
    <w:p w:rsidR="00F5264E" w:rsidRDefault="00DF76D2" w:rsidP="009B02E1">
      <w:pPr>
        <w:widowControl w:val="0"/>
        <w:tabs>
          <w:tab w:val="right" w:pos="9264"/>
        </w:tabs>
        <w:autoSpaceDE w:val="0"/>
        <w:autoSpaceDN w:val="0"/>
        <w:adjustRightInd w:val="0"/>
        <w:spacing w:line="200" w:lineRule="exact"/>
        <w:rPr>
          <w:b/>
          <w:bCs/>
          <w:lang w:val="sr-Latn-CS"/>
        </w:rPr>
      </w:pPr>
      <w:r w:rsidRPr="00705963">
        <w:rPr>
          <w:lang w:val="sr-Latn-CS"/>
        </w:rPr>
        <w:t>Zahteve</w:t>
      </w:r>
      <w:r>
        <w:rPr>
          <w:lang w:val="sr-Latn-CS"/>
        </w:rPr>
        <w:t>:</w:t>
      </w:r>
      <w:r w:rsidRPr="00705963">
        <w:rPr>
          <w:lang w:val="sr-Latn-CS"/>
        </w:rPr>
        <w:t xml:space="preserve"> Luer lok konekciju i moraju da trpe pr</w:t>
      </w:r>
      <w:r>
        <w:rPr>
          <w:lang w:val="sr-Latn-CS"/>
        </w:rPr>
        <w:t>itisak od 120 kpa,</w:t>
      </w:r>
      <w:r w:rsidRPr="00705963">
        <w:rPr>
          <w:lang w:val="sr-Latn-CS"/>
        </w:rPr>
        <w:t xml:space="preserve"> </w:t>
      </w:r>
      <w:r w:rsidRPr="001A1345">
        <w:rPr>
          <w:b/>
          <w:bCs/>
          <w:lang w:val="sr-Latn-CS"/>
        </w:rPr>
        <w:t>sertifikat</w:t>
      </w:r>
      <w:r>
        <w:rPr>
          <w:lang w:val="sr-Latn-CS"/>
        </w:rPr>
        <w:t xml:space="preserve"> (</w:t>
      </w:r>
      <w:r w:rsidRPr="00705963">
        <w:rPr>
          <w:b/>
          <w:bCs/>
          <w:lang w:val="sr-Latn-CS"/>
        </w:rPr>
        <w:t>dokaz</w:t>
      </w:r>
      <w:r>
        <w:rPr>
          <w:b/>
          <w:bCs/>
          <w:lang w:val="sr-Latn-CS"/>
        </w:rPr>
        <w:t>)</w:t>
      </w:r>
      <w:r w:rsidR="00F5264E">
        <w:rPr>
          <w:b/>
          <w:bCs/>
          <w:lang w:val="sr-Latn-CS"/>
        </w:rPr>
        <w:t xml:space="preserve"> proizvođača</w:t>
      </w:r>
      <w:r w:rsidRPr="00705963">
        <w:rPr>
          <w:b/>
          <w:bCs/>
          <w:lang w:val="sr-Latn-CS"/>
        </w:rPr>
        <w:t xml:space="preserve"> priložiti obavezno</w:t>
      </w:r>
      <w:r>
        <w:rPr>
          <w:b/>
          <w:bCs/>
          <w:lang w:val="sr-Latn-CS"/>
        </w:rPr>
        <w:t>.</w:t>
      </w:r>
      <w:r w:rsidR="00DD348C">
        <w:rPr>
          <w:b/>
          <w:bCs/>
          <w:lang w:val="sr-Latn-CS"/>
        </w:rPr>
        <w:t xml:space="preserve"> </w:t>
      </w:r>
    </w:p>
    <w:p w:rsidR="00F5264E" w:rsidRDefault="00F5264E" w:rsidP="009B02E1">
      <w:pPr>
        <w:widowControl w:val="0"/>
        <w:tabs>
          <w:tab w:val="right" w:pos="9264"/>
        </w:tabs>
        <w:autoSpaceDE w:val="0"/>
        <w:autoSpaceDN w:val="0"/>
        <w:adjustRightInd w:val="0"/>
        <w:spacing w:line="200" w:lineRule="exact"/>
        <w:rPr>
          <w:b/>
          <w:bCs/>
          <w:lang w:val="sr-Latn-CS"/>
        </w:rPr>
      </w:pPr>
    </w:p>
    <w:p w:rsidR="00DF76D2" w:rsidRDefault="00DF76D2" w:rsidP="009B02E1">
      <w:pPr>
        <w:widowControl w:val="0"/>
        <w:tabs>
          <w:tab w:val="right" w:pos="9264"/>
        </w:tabs>
        <w:autoSpaceDE w:val="0"/>
        <w:autoSpaceDN w:val="0"/>
        <w:adjustRightInd w:val="0"/>
        <w:spacing w:line="200" w:lineRule="exact"/>
        <w:rPr>
          <w:lang w:val="sr-Latn-CS"/>
        </w:rPr>
      </w:pPr>
      <w:r w:rsidRPr="00705963">
        <w:rPr>
          <w:lang w:val="sr-Latn-CS"/>
        </w:rPr>
        <w:t xml:space="preserve">Partija </w:t>
      </w:r>
      <w:r>
        <w:rPr>
          <w:lang w:val="sr-Latn-CS"/>
        </w:rPr>
        <w:t>9 – Trokrake slavine bez nastavka</w:t>
      </w:r>
    </w:p>
    <w:p w:rsidR="00DF76D2" w:rsidRDefault="00DF76D2" w:rsidP="009B02E1">
      <w:pPr>
        <w:widowControl w:val="0"/>
        <w:tabs>
          <w:tab w:val="right" w:pos="9264"/>
        </w:tabs>
        <w:autoSpaceDE w:val="0"/>
        <w:autoSpaceDN w:val="0"/>
        <w:adjustRightInd w:val="0"/>
        <w:spacing w:line="200" w:lineRule="exact"/>
        <w:rPr>
          <w:lang w:val="sr-Latn-CS"/>
        </w:rPr>
      </w:pPr>
      <w:r>
        <w:rPr>
          <w:lang w:val="sr-Latn-CS"/>
        </w:rPr>
        <w:t>-</w:t>
      </w:r>
      <w:r w:rsidRPr="00705963">
        <w:rPr>
          <w:lang w:val="sr-Latn-CS"/>
        </w:rPr>
        <w:t xml:space="preserve"> </w:t>
      </w:r>
      <w:r>
        <w:rPr>
          <w:lang w:val="sr-Latn-CS"/>
        </w:rPr>
        <w:t>Luer lok konekcija od transparentne rigidne plastike, otporna na uticaj lipida, bez lateksa, da dobro dihtuju i ne proklizavaju pri rotaciji pilora. Obavezno dostaviti uputstvo za upotrebu (indikacije i kontraindikacije).</w:t>
      </w:r>
    </w:p>
    <w:p w:rsidR="00DF76D2" w:rsidRDefault="00DF76D2" w:rsidP="009B02E1">
      <w:pPr>
        <w:widowControl w:val="0"/>
        <w:tabs>
          <w:tab w:val="right" w:pos="9264"/>
        </w:tabs>
        <w:autoSpaceDE w:val="0"/>
        <w:autoSpaceDN w:val="0"/>
        <w:adjustRightInd w:val="0"/>
        <w:spacing w:line="200" w:lineRule="exact"/>
        <w:rPr>
          <w:lang w:val="sr-Latn-CS"/>
        </w:rPr>
      </w:pPr>
    </w:p>
    <w:p w:rsidR="00DF76D2" w:rsidRDefault="00DF76D2" w:rsidP="009B02E1">
      <w:pPr>
        <w:widowControl w:val="0"/>
        <w:tabs>
          <w:tab w:val="right" w:pos="9264"/>
        </w:tabs>
        <w:autoSpaceDE w:val="0"/>
        <w:autoSpaceDN w:val="0"/>
        <w:adjustRightInd w:val="0"/>
        <w:spacing w:line="200" w:lineRule="exact"/>
        <w:rPr>
          <w:lang w:val="sr-Latn-CS"/>
        </w:rPr>
      </w:pPr>
      <w:r w:rsidRPr="00705963">
        <w:rPr>
          <w:lang w:val="sr-Latn-CS"/>
        </w:rPr>
        <w:t xml:space="preserve">Partija </w:t>
      </w:r>
      <w:r>
        <w:rPr>
          <w:lang w:val="sr-Latn-CS"/>
        </w:rPr>
        <w:t>1</w:t>
      </w:r>
      <w:r w:rsidR="00F5264E">
        <w:rPr>
          <w:lang w:val="sr-Latn-CS"/>
        </w:rPr>
        <w:t>0</w:t>
      </w:r>
      <w:r>
        <w:rPr>
          <w:lang w:val="sr-Latn-CS"/>
        </w:rPr>
        <w:t xml:space="preserve"> – Nazalna kanila 0 – dužina prona 6mm, razmak između pronova 3mm</w:t>
      </w:r>
    </w:p>
    <w:p w:rsidR="00DF76D2" w:rsidRDefault="00DF76D2" w:rsidP="009B02E1">
      <w:pPr>
        <w:widowControl w:val="0"/>
        <w:tabs>
          <w:tab w:val="right" w:pos="9264"/>
        </w:tabs>
        <w:autoSpaceDE w:val="0"/>
        <w:autoSpaceDN w:val="0"/>
        <w:adjustRightInd w:val="0"/>
        <w:spacing w:line="200" w:lineRule="exact"/>
        <w:rPr>
          <w:lang w:val="sr-Latn-CS"/>
        </w:rPr>
      </w:pPr>
      <w:r>
        <w:rPr>
          <w:lang w:val="sr-Latn-CS"/>
        </w:rPr>
        <w:t xml:space="preserve">                   Nazalna kanila 1 -</w:t>
      </w:r>
      <w:r w:rsidRPr="001A1345">
        <w:rPr>
          <w:lang w:val="sr-Latn-CS"/>
        </w:rPr>
        <w:t xml:space="preserve"> </w:t>
      </w:r>
      <w:r>
        <w:rPr>
          <w:lang w:val="sr-Latn-CS"/>
        </w:rPr>
        <w:t>dužina prona 7mm, razmak između pronova 7 mm</w:t>
      </w:r>
    </w:p>
    <w:p w:rsidR="00DF76D2" w:rsidRDefault="00DF76D2" w:rsidP="009B02E1">
      <w:pPr>
        <w:widowControl w:val="0"/>
        <w:tabs>
          <w:tab w:val="right" w:pos="9264"/>
        </w:tabs>
        <w:autoSpaceDE w:val="0"/>
        <w:autoSpaceDN w:val="0"/>
        <w:adjustRightInd w:val="0"/>
        <w:spacing w:line="200" w:lineRule="exact"/>
        <w:rPr>
          <w:lang w:val="sr-Latn-CS"/>
        </w:rPr>
      </w:pPr>
      <w:r>
        <w:rPr>
          <w:lang w:val="sr-Latn-CS"/>
        </w:rPr>
        <w:tab/>
      </w:r>
    </w:p>
    <w:p w:rsidR="00DF76D2" w:rsidRDefault="00DF76D2" w:rsidP="009B02E1">
      <w:pPr>
        <w:widowControl w:val="0"/>
        <w:tabs>
          <w:tab w:val="right" w:pos="9264"/>
        </w:tabs>
        <w:autoSpaceDE w:val="0"/>
        <w:autoSpaceDN w:val="0"/>
        <w:adjustRightInd w:val="0"/>
        <w:spacing w:line="200" w:lineRule="exact"/>
        <w:rPr>
          <w:lang w:val="sr-Latn-CS"/>
        </w:rPr>
      </w:pPr>
    </w:p>
    <w:p w:rsidR="00DF76D2" w:rsidRDefault="00DF76D2" w:rsidP="009B02E1">
      <w:pPr>
        <w:widowControl w:val="0"/>
        <w:tabs>
          <w:tab w:val="right" w:pos="9264"/>
        </w:tabs>
        <w:autoSpaceDE w:val="0"/>
        <w:autoSpaceDN w:val="0"/>
        <w:adjustRightInd w:val="0"/>
        <w:spacing w:line="200" w:lineRule="exact"/>
        <w:rPr>
          <w:lang w:val="sr-Latn-CS"/>
        </w:rPr>
      </w:pPr>
      <w:r w:rsidRPr="00705963">
        <w:rPr>
          <w:lang w:val="sr-Latn-CS"/>
        </w:rPr>
        <w:t xml:space="preserve">Partija </w:t>
      </w:r>
      <w:r>
        <w:rPr>
          <w:lang w:val="sr-Latn-CS"/>
        </w:rPr>
        <w:t>1</w:t>
      </w:r>
      <w:r w:rsidR="00F5264E">
        <w:rPr>
          <w:lang w:val="sr-Latn-CS"/>
        </w:rPr>
        <w:t>1</w:t>
      </w:r>
      <w:r>
        <w:rPr>
          <w:lang w:val="sr-Latn-CS"/>
        </w:rPr>
        <w:t xml:space="preserve"> – Trokrake slavine sa nastavkom 10cm</w:t>
      </w:r>
    </w:p>
    <w:p w:rsidR="00DF76D2" w:rsidRDefault="00DF76D2" w:rsidP="009B02E1">
      <w:pPr>
        <w:widowControl w:val="0"/>
        <w:tabs>
          <w:tab w:val="right" w:pos="9264"/>
        </w:tabs>
        <w:autoSpaceDE w:val="0"/>
        <w:autoSpaceDN w:val="0"/>
        <w:adjustRightInd w:val="0"/>
        <w:spacing w:line="200" w:lineRule="exact"/>
        <w:rPr>
          <w:lang w:val="sr-Latn-CS"/>
        </w:rPr>
      </w:pPr>
      <w:r>
        <w:rPr>
          <w:lang w:val="sr-Latn-CS"/>
        </w:rPr>
        <w:t>-</w:t>
      </w:r>
      <w:r w:rsidRPr="00705963">
        <w:rPr>
          <w:lang w:val="sr-Latn-CS"/>
        </w:rPr>
        <w:t xml:space="preserve"> </w:t>
      </w:r>
      <w:r>
        <w:rPr>
          <w:lang w:val="sr-Latn-CS"/>
        </w:rPr>
        <w:t>Luer lok konekcija od transparentne rigidne plastike, otporna na uticaj lipida, bez lateksa, da dobro dihtuju i ne proklizavaju pri rotaciji pilora. Obavezno dostaviti uputstvo za upotrebu (indikacije i kontraindikacije).</w:t>
      </w:r>
    </w:p>
    <w:p w:rsidR="00DF76D2" w:rsidRDefault="00DF76D2" w:rsidP="009B02E1">
      <w:pPr>
        <w:widowControl w:val="0"/>
        <w:tabs>
          <w:tab w:val="right" w:pos="9264"/>
        </w:tabs>
        <w:autoSpaceDE w:val="0"/>
        <w:autoSpaceDN w:val="0"/>
        <w:adjustRightInd w:val="0"/>
        <w:spacing w:line="200" w:lineRule="exact"/>
        <w:rPr>
          <w:lang w:val="sr-Latn-CS"/>
        </w:rPr>
      </w:pPr>
    </w:p>
    <w:p w:rsidR="00DF76D2" w:rsidRDefault="00DF76D2" w:rsidP="009B02E1">
      <w:pPr>
        <w:widowControl w:val="0"/>
        <w:tabs>
          <w:tab w:val="right" w:pos="9264"/>
        </w:tabs>
        <w:autoSpaceDE w:val="0"/>
        <w:autoSpaceDN w:val="0"/>
        <w:adjustRightInd w:val="0"/>
        <w:spacing w:line="200" w:lineRule="exact"/>
        <w:rPr>
          <w:lang w:val="sr-Latn-CS"/>
        </w:rPr>
      </w:pPr>
      <w:r w:rsidRPr="00705963">
        <w:rPr>
          <w:lang w:val="sr-Latn-CS"/>
        </w:rPr>
        <w:t xml:space="preserve">Partija </w:t>
      </w:r>
      <w:r>
        <w:rPr>
          <w:lang w:val="sr-Latn-CS"/>
        </w:rPr>
        <w:t>1</w:t>
      </w:r>
      <w:r w:rsidR="00F5264E">
        <w:rPr>
          <w:lang w:val="sr-Latn-CS"/>
        </w:rPr>
        <w:t>2</w:t>
      </w:r>
      <w:r>
        <w:rPr>
          <w:lang w:val="sr-Latn-CS"/>
        </w:rPr>
        <w:t xml:space="preserve"> – Providan konektor u boji</w:t>
      </w:r>
      <w:r w:rsidR="0035403E">
        <w:rPr>
          <w:lang w:val="sr-Latn-CS"/>
        </w:rPr>
        <w:t xml:space="preserve"> </w:t>
      </w:r>
      <w:r>
        <w:rPr>
          <w:lang w:val="sr-Latn-CS"/>
        </w:rPr>
        <w:t>(transparentan)</w:t>
      </w:r>
    </w:p>
    <w:p w:rsidR="00DF76D2" w:rsidRPr="00705963" w:rsidRDefault="00DF76D2" w:rsidP="009B02E1">
      <w:pPr>
        <w:widowControl w:val="0"/>
        <w:tabs>
          <w:tab w:val="right" w:pos="9264"/>
        </w:tabs>
        <w:autoSpaceDE w:val="0"/>
        <w:autoSpaceDN w:val="0"/>
        <w:adjustRightInd w:val="0"/>
        <w:spacing w:line="200" w:lineRule="exact"/>
        <w:rPr>
          <w:lang w:val="sr-Latn-CS"/>
        </w:rPr>
      </w:pPr>
    </w:p>
    <w:p w:rsidR="00DF76D2" w:rsidRDefault="00DF76D2" w:rsidP="009B02E1">
      <w:pPr>
        <w:rPr>
          <w:lang w:val="sl-SI"/>
        </w:rPr>
      </w:pPr>
      <w:r>
        <w:rPr>
          <w:lang w:val="sl-SI"/>
        </w:rPr>
        <w:t>Partija 1</w:t>
      </w:r>
      <w:r w:rsidR="00F5264E">
        <w:rPr>
          <w:lang w:val="sl-SI"/>
        </w:rPr>
        <w:t>3</w:t>
      </w:r>
      <w:r>
        <w:rPr>
          <w:lang w:val="sl-SI"/>
        </w:rPr>
        <w:t xml:space="preserve"> – Sonda</w:t>
      </w:r>
    </w:p>
    <w:p w:rsidR="00DF76D2" w:rsidRDefault="00DF76D2" w:rsidP="009B02E1">
      <w:pPr>
        <w:rPr>
          <w:lang w:val="sl-SI"/>
        </w:rPr>
      </w:pPr>
      <w:r>
        <w:rPr>
          <w:lang w:val="sl-SI"/>
        </w:rPr>
        <w:t>- Napravljena od meke savitljive plastike, zaobljen distalni vrh.</w:t>
      </w:r>
    </w:p>
    <w:p w:rsidR="00DF76D2" w:rsidRDefault="0035403E" w:rsidP="009B02E1">
      <w:pPr>
        <w:rPr>
          <w:lang w:val="sl-SI"/>
        </w:rPr>
      </w:pPr>
      <w:r w:rsidRPr="005272A8">
        <w:rPr>
          <w:lang w:val="sl-SI"/>
        </w:rPr>
        <w:t xml:space="preserve">Partija 14 – Endotrahealni tubusi </w:t>
      </w:r>
    </w:p>
    <w:p w:rsidR="005272A8" w:rsidRDefault="005272A8" w:rsidP="005272A8">
      <w:pPr>
        <w:numPr>
          <w:ilvl w:val="0"/>
          <w:numId w:val="4"/>
        </w:numPr>
        <w:rPr>
          <w:lang w:val="sl-SI"/>
        </w:rPr>
      </w:pPr>
      <w:r>
        <w:rPr>
          <w:lang w:val="sl-SI"/>
        </w:rPr>
        <w:t>tubusi sa radiopak linijom</w:t>
      </w:r>
    </w:p>
    <w:p w:rsidR="005272A8" w:rsidRDefault="005272A8" w:rsidP="005272A8">
      <w:pPr>
        <w:numPr>
          <w:ilvl w:val="0"/>
          <w:numId w:val="4"/>
        </w:numPr>
        <w:rPr>
          <w:lang w:val="sl-SI"/>
        </w:rPr>
      </w:pPr>
      <w:r>
        <w:rPr>
          <w:lang w:val="sl-SI"/>
        </w:rPr>
        <w:lastRenderedPageBreak/>
        <w:t>da budu graduisani celom dužinom tubusa na po minimum 1cm obeleženo brojevima (radi lakšeg pozicioniranja tubusa i evidentiranja eventualne dislokacije tubusa u cilju izbegavanja radiografija)</w:t>
      </w:r>
    </w:p>
    <w:p w:rsidR="005272A8" w:rsidRDefault="005272A8" w:rsidP="005272A8">
      <w:pPr>
        <w:numPr>
          <w:ilvl w:val="0"/>
          <w:numId w:val="4"/>
        </w:numPr>
        <w:rPr>
          <w:lang w:val="sl-SI"/>
        </w:rPr>
      </w:pPr>
      <w:r>
        <w:rPr>
          <w:lang w:val="sl-SI"/>
        </w:rPr>
        <w:t>ukupna dužina tubusa (do konektora) do 17cm</w:t>
      </w:r>
    </w:p>
    <w:p w:rsidR="005272A8" w:rsidRPr="005272A8" w:rsidRDefault="005272A8" w:rsidP="005272A8">
      <w:pPr>
        <w:numPr>
          <w:ilvl w:val="0"/>
          <w:numId w:val="4"/>
        </w:numPr>
        <w:rPr>
          <w:lang w:val="sl-SI"/>
        </w:rPr>
      </w:pPr>
      <w:r>
        <w:rPr>
          <w:lang w:val="sl-SI"/>
        </w:rPr>
        <w:t>tubusi ne smeju biti suviše kruti (da bi se minimalizovala mogućnost povređivanja okolnih tkiva), a takođe potrebno je da imaju odgovarajuću čvrstinu (da bi se izbeglopresavijanje tubusa tj »knikovanje« i isključila opasnost od opstrukcije tubusa). Stoga je neophodno dostaviti uzorak tubusa (po jedan komad od svih veličina) radi fizičke procene.</w:t>
      </w:r>
    </w:p>
    <w:p w:rsidR="0035403E" w:rsidRDefault="0035403E" w:rsidP="009B02E1">
      <w:pPr>
        <w:rPr>
          <w:lang w:val="sl-SI"/>
        </w:rPr>
      </w:pPr>
    </w:p>
    <w:p w:rsidR="0035403E" w:rsidRDefault="0035403E" w:rsidP="0035403E">
      <w:pPr>
        <w:ind w:left="10080" w:firstLine="720"/>
        <w:jc w:val="center"/>
        <w:rPr>
          <w:b/>
          <w:bCs/>
          <w:lang w:val="sr-Latn-CS"/>
        </w:rPr>
      </w:pPr>
    </w:p>
    <w:p w:rsidR="0035403E" w:rsidRDefault="0035403E" w:rsidP="0035403E">
      <w:pPr>
        <w:rPr>
          <w:lang w:val="sl-SI"/>
        </w:rPr>
      </w:pPr>
      <w:r>
        <w:rPr>
          <w:lang w:val="sl-SI"/>
        </w:rPr>
        <w:t>Partija 15 – I.V. Kanile 24G x19mm sa teflonskim kateterom</w:t>
      </w:r>
    </w:p>
    <w:p w:rsidR="0035403E" w:rsidRDefault="0035403E" w:rsidP="0035403E">
      <w:pPr>
        <w:pStyle w:val="ListParagraph"/>
        <w:numPr>
          <w:ilvl w:val="0"/>
          <w:numId w:val="4"/>
        </w:numPr>
        <w:rPr>
          <w:lang w:val="sl-SI"/>
        </w:rPr>
      </w:pPr>
      <w:r>
        <w:rPr>
          <w:lang w:val="sl-SI"/>
        </w:rPr>
        <w:t>Trostruko oštrena igla, sa vizuelnim indikatorom protoka krvi pri penetraciji vene, atraumatskim vrhom katetera, komorom za povrat krvi, zatvaračem kanile, fiksacionim krilcima sa ulaznim injekcionim portom. Na vrhu katetera postoji precizan usek za »instant flesh BK« (indikator protoka krvi pri</w:t>
      </w:r>
      <w:r w:rsidRPr="000E060A">
        <w:rPr>
          <w:lang w:val="sl-SI"/>
        </w:rPr>
        <w:t xml:space="preserve"> </w:t>
      </w:r>
      <w:r>
        <w:rPr>
          <w:lang w:val="sl-SI"/>
        </w:rPr>
        <w:t>penetraciji vene) za postizanje uspešne kanulacije u prvom pokušaju penetracije vene. Bez lateksa i PVC-a.</w:t>
      </w:r>
    </w:p>
    <w:p w:rsidR="0035403E" w:rsidRPr="000E060A" w:rsidRDefault="0035403E" w:rsidP="0035403E">
      <w:pPr>
        <w:pStyle w:val="ListParagraph"/>
        <w:numPr>
          <w:ilvl w:val="0"/>
          <w:numId w:val="4"/>
        </w:numPr>
        <w:rPr>
          <w:lang w:val="sl-SI"/>
        </w:rPr>
      </w:pPr>
      <w:r>
        <w:rPr>
          <w:lang w:val="sl-SI"/>
        </w:rPr>
        <w:t>Poboljšan FLOW RATE 22ml/minut</w:t>
      </w:r>
    </w:p>
    <w:p w:rsidR="0035403E" w:rsidRDefault="0035403E" w:rsidP="0035403E">
      <w:pPr>
        <w:rPr>
          <w:lang w:val="sr-Latn-CS"/>
        </w:rPr>
      </w:pPr>
    </w:p>
    <w:p w:rsidR="0035403E" w:rsidRDefault="0035403E" w:rsidP="0035403E">
      <w:pPr>
        <w:rPr>
          <w:lang w:val="sl-SI"/>
        </w:rPr>
      </w:pPr>
      <w:r>
        <w:rPr>
          <w:lang w:val="sr-Latn-CS"/>
        </w:rPr>
        <w:t xml:space="preserve">Partija 16 – </w:t>
      </w:r>
      <w:r>
        <w:rPr>
          <w:lang w:val="sl-SI"/>
        </w:rPr>
        <w:t>I.V. Kanile 26g</w:t>
      </w:r>
    </w:p>
    <w:p w:rsidR="0035403E" w:rsidRDefault="0035403E" w:rsidP="0035403E">
      <w:pPr>
        <w:rPr>
          <w:lang w:val="sl-SI"/>
        </w:rPr>
      </w:pPr>
      <w:r>
        <w:rPr>
          <w:lang w:val="sr-Latn-CS"/>
        </w:rPr>
        <w:t xml:space="preserve">– </w:t>
      </w:r>
      <w:r>
        <w:rPr>
          <w:lang w:val="sl-SI"/>
        </w:rPr>
        <w:t>I.V. Kanile 26G x19mm sa teflonskim kateterom</w:t>
      </w:r>
    </w:p>
    <w:p w:rsidR="0035403E" w:rsidRDefault="0035403E" w:rsidP="0035403E">
      <w:pPr>
        <w:pStyle w:val="ListParagraph"/>
        <w:numPr>
          <w:ilvl w:val="0"/>
          <w:numId w:val="4"/>
        </w:numPr>
        <w:rPr>
          <w:lang w:val="sl-SI"/>
        </w:rPr>
      </w:pPr>
      <w:r>
        <w:rPr>
          <w:lang w:val="sl-SI"/>
        </w:rPr>
        <w:t>Trostruko oštrena igla, sa vizuelnim indikatorom protoka krvi pri penetraciji vene, atraumatskim vrhom katetera, komorom za povrat krvi, zatvaračem kanile, fiksacionim krilcima  BEZ ulaznog injekcionog porta. Na vrhu katetera postoji precizan usek za »instant flesh BK« (indikator protoka krvi pri</w:t>
      </w:r>
      <w:r w:rsidRPr="000E060A">
        <w:rPr>
          <w:lang w:val="sl-SI"/>
        </w:rPr>
        <w:t xml:space="preserve"> </w:t>
      </w:r>
      <w:r>
        <w:rPr>
          <w:lang w:val="sl-SI"/>
        </w:rPr>
        <w:t>penetraciji vene) za postizanje uspešne kanulacije u prvom pokušaju penetracije vene. Bez lateksa i PVC-a.</w:t>
      </w:r>
    </w:p>
    <w:p w:rsidR="0035403E" w:rsidRPr="000E060A" w:rsidRDefault="0035403E" w:rsidP="0035403E">
      <w:pPr>
        <w:pStyle w:val="ListParagraph"/>
        <w:numPr>
          <w:ilvl w:val="0"/>
          <w:numId w:val="4"/>
        </w:numPr>
        <w:rPr>
          <w:lang w:val="sl-SI"/>
        </w:rPr>
      </w:pPr>
      <w:r>
        <w:rPr>
          <w:lang w:val="sl-SI"/>
        </w:rPr>
        <w:t>Poboljšan FLOW RATE 15ml/minut</w:t>
      </w:r>
    </w:p>
    <w:p w:rsidR="0035403E" w:rsidRPr="0035403E" w:rsidRDefault="0035403E" w:rsidP="0035403E">
      <w:pPr>
        <w:rPr>
          <w:lang w:val="sl-SI"/>
        </w:rPr>
      </w:pPr>
      <w:r>
        <w:rPr>
          <w:lang w:val="sl-SI"/>
        </w:rPr>
        <w:tab/>
      </w:r>
    </w:p>
    <w:p w:rsidR="0035403E" w:rsidRDefault="0035403E" w:rsidP="0035403E">
      <w:pPr>
        <w:ind w:firstLine="420"/>
        <w:rPr>
          <w:b/>
          <w:bCs/>
          <w:lang w:val="sr-Latn-CS"/>
        </w:rPr>
      </w:pPr>
      <w:r>
        <w:rPr>
          <w:b/>
          <w:bCs/>
          <w:lang w:val="sr-Latn-CS"/>
        </w:rPr>
        <w:t xml:space="preserve">NAPOMENA (za partije 15 i 16): </w:t>
      </w:r>
      <w:r w:rsidRPr="002617F7">
        <w:rPr>
          <w:lang w:val="sr-Latn-CS"/>
        </w:rPr>
        <w:t xml:space="preserve">ponuđač je dužan da dostavi </w:t>
      </w:r>
      <w:r w:rsidRPr="002617F7">
        <w:rPr>
          <w:b/>
          <w:bCs/>
          <w:lang w:val="sr-Latn-CS"/>
        </w:rPr>
        <w:t>sertifikate</w:t>
      </w:r>
      <w:r>
        <w:rPr>
          <w:lang w:val="sr-Latn-CS"/>
        </w:rPr>
        <w:t xml:space="preserve"> analiza kojima će</w:t>
      </w:r>
      <w:r w:rsidRPr="002617F7">
        <w:rPr>
          <w:lang w:val="sr-Latn-CS"/>
        </w:rPr>
        <w:t xml:space="preserve"> </w:t>
      </w:r>
      <w:r>
        <w:rPr>
          <w:lang w:val="sr-Latn-CS"/>
        </w:rPr>
        <w:t xml:space="preserve">se </w:t>
      </w:r>
      <w:r w:rsidRPr="002617F7">
        <w:rPr>
          <w:lang w:val="sr-Latn-CS"/>
        </w:rPr>
        <w:t>dokazati</w:t>
      </w:r>
      <w:r w:rsidR="00C45532">
        <w:rPr>
          <w:lang w:val="sr-Latn-CS"/>
        </w:rPr>
        <w:t xml:space="preserve"> svojstv</w:t>
      </w:r>
      <w:r>
        <w:rPr>
          <w:lang w:val="sr-Latn-CS"/>
        </w:rPr>
        <w:t>a proizvoda</w:t>
      </w:r>
    </w:p>
    <w:p w:rsidR="0035403E" w:rsidRDefault="0035403E" w:rsidP="0035403E">
      <w:pPr>
        <w:ind w:left="10080" w:firstLine="720"/>
        <w:jc w:val="center"/>
        <w:rPr>
          <w:b/>
          <w:bCs/>
          <w:lang w:val="sr-Latn-CS"/>
        </w:rPr>
      </w:pPr>
    </w:p>
    <w:p w:rsidR="00DF76D2" w:rsidRDefault="00DF76D2" w:rsidP="009B02E1">
      <w:pPr>
        <w:rPr>
          <w:lang w:val="sr-Latn-CS"/>
        </w:rPr>
      </w:pPr>
    </w:p>
    <w:p w:rsidR="00862710" w:rsidRDefault="00DF76D2" w:rsidP="009B02E1">
      <w:pPr>
        <w:rPr>
          <w:lang w:val="sr-Latn-CS"/>
        </w:rPr>
      </w:pPr>
      <w:r>
        <w:rPr>
          <w:lang w:val="sr-Latn-CS"/>
        </w:rPr>
        <w:t>Partija 1</w:t>
      </w:r>
      <w:r w:rsidR="00F5264E">
        <w:rPr>
          <w:lang w:val="sr-Latn-CS"/>
        </w:rPr>
        <w:t>7</w:t>
      </w:r>
      <w:r>
        <w:rPr>
          <w:lang w:val="sr-Latn-CS"/>
        </w:rPr>
        <w:t xml:space="preserve"> – </w:t>
      </w:r>
      <w:r w:rsidR="00862710">
        <w:rPr>
          <w:lang w:val="sr-Latn-CS"/>
        </w:rPr>
        <w:t>Hiruški konac</w:t>
      </w:r>
    </w:p>
    <w:p w:rsidR="00DF76D2" w:rsidRDefault="00DF76D2" w:rsidP="009B02E1">
      <w:pPr>
        <w:rPr>
          <w:lang w:val="sr-Latn-CS"/>
        </w:rPr>
      </w:pPr>
      <w:r>
        <w:rPr>
          <w:lang w:val="sr-Latn-CS"/>
        </w:rPr>
        <w:t>Nisu dozvoljena odstupanja u dužini konca i veličini igle, indikator sterilnosti na svakom pakovanju folije konca (kontrola sterilnosti), ISO 13485 i ISO 9001 za dobavljača (sledljivost proizvoda).</w:t>
      </w:r>
    </w:p>
    <w:p w:rsidR="00DF76D2" w:rsidRDefault="00DF76D2" w:rsidP="009B02E1">
      <w:pPr>
        <w:rPr>
          <w:lang w:val="sr-Latn-CS"/>
        </w:rPr>
      </w:pPr>
    </w:p>
    <w:p w:rsidR="00862710" w:rsidRDefault="00862710" w:rsidP="009B02E1">
      <w:pPr>
        <w:rPr>
          <w:lang w:val="sr-Latn-CS"/>
        </w:rPr>
      </w:pPr>
    </w:p>
    <w:p w:rsidR="00862710" w:rsidRDefault="00862710" w:rsidP="009B02E1">
      <w:pPr>
        <w:rPr>
          <w:lang w:val="sr-Latn-CS"/>
        </w:rPr>
      </w:pPr>
    </w:p>
    <w:p w:rsidR="00862710" w:rsidRDefault="00DF76D2" w:rsidP="009B02E1">
      <w:pPr>
        <w:rPr>
          <w:lang w:val="sr-Latn-CS"/>
        </w:rPr>
      </w:pPr>
      <w:r>
        <w:rPr>
          <w:lang w:val="sr-Latn-CS"/>
        </w:rPr>
        <w:t>Partija 1</w:t>
      </w:r>
      <w:r w:rsidR="00F5264E">
        <w:rPr>
          <w:lang w:val="sr-Latn-CS"/>
        </w:rPr>
        <w:t>8</w:t>
      </w:r>
      <w:r>
        <w:rPr>
          <w:lang w:val="sr-Latn-CS"/>
        </w:rPr>
        <w:t xml:space="preserve"> – </w:t>
      </w:r>
      <w:r w:rsidR="00862710">
        <w:rPr>
          <w:lang w:val="sr-Latn-CS"/>
        </w:rPr>
        <w:t>Rukavice pregledne</w:t>
      </w:r>
    </w:p>
    <w:p w:rsidR="00DF76D2" w:rsidRDefault="00DF76D2" w:rsidP="009B02E1">
      <w:pPr>
        <w:rPr>
          <w:lang w:val="sr-Latn-CS"/>
        </w:rPr>
      </w:pPr>
      <w:r>
        <w:rPr>
          <w:lang w:val="sr-Latn-CS"/>
        </w:rPr>
        <w:lastRenderedPageBreak/>
        <w:t>Pozicija 1 – Pregledne, ekstra meke rukavice, za jednokratnu upotrebu, nesterilne, lateks sa talkom, min. Snaga rastezanja 6.0N, da nisu porozne AQL 1,5 i da instrumenti ne klize iz ruku. U skladu sa normom EN 455.</w:t>
      </w:r>
    </w:p>
    <w:p w:rsidR="00862710" w:rsidRDefault="00862710" w:rsidP="009B02E1">
      <w:pPr>
        <w:rPr>
          <w:lang w:val="sr-Latn-CS"/>
        </w:rPr>
      </w:pPr>
      <w:r>
        <w:rPr>
          <w:lang w:val="sr-Latn-CS"/>
        </w:rPr>
        <w:t xml:space="preserve"> </w:t>
      </w:r>
    </w:p>
    <w:p w:rsidR="00862710" w:rsidRDefault="00862710" w:rsidP="009B02E1">
      <w:pPr>
        <w:rPr>
          <w:lang w:val="sr-Latn-CS"/>
        </w:rPr>
      </w:pPr>
      <w:r>
        <w:rPr>
          <w:lang w:val="sr-Latn-CS"/>
        </w:rPr>
        <w:t>Partija 21 – Lancete</w:t>
      </w:r>
    </w:p>
    <w:p w:rsidR="001E6CD6" w:rsidRDefault="00862710" w:rsidP="009B02E1">
      <w:pPr>
        <w:rPr>
          <w:lang w:val="sr-Latn-CS"/>
        </w:rPr>
      </w:pPr>
      <w:r>
        <w:rPr>
          <w:lang w:val="sr-Latn-CS"/>
        </w:rPr>
        <w:t xml:space="preserve">-Čelične lancete (krvne, sterilne); Osnova lancete 36mm x 5mm, </w:t>
      </w:r>
      <w:r w:rsidR="00DF76D2">
        <w:rPr>
          <w:lang w:val="sr-Latn-CS"/>
        </w:rPr>
        <w:t xml:space="preserve">  </w:t>
      </w:r>
      <w:r>
        <w:rPr>
          <w:lang w:val="sr-Latn-CS"/>
        </w:rPr>
        <w:t>ubodni deo</w:t>
      </w:r>
      <w:r w:rsidRPr="00862710">
        <w:rPr>
          <w:lang w:val="sr-Latn-CS"/>
        </w:rPr>
        <w:t xml:space="preserve"> </w:t>
      </w:r>
      <w:r>
        <w:rPr>
          <w:lang w:val="sr-Latn-CS"/>
        </w:rPr>
        <w:t>dužina 2,9mm, širina u osnovi 1 mm</w:t>
      </w:r>
      <w:r w:rsidR="00DF76D2">
        <w:rPr>
          <w:lang w:val="sr-Latn-CS"/>
        </w:rPr>
        <w:t xml:space="preserve"> </w:t>
      </w:r>
      <w:r>
        <w:rPr>
          <w:lang w:val="sr-Latn-CS"/>
        </w:rPr>
        <w:t>sužavano ka vrhu</w:t>
      </w:r>
      <w:r w:rsidR="00DF76D2">
        <w:rPr>
          <w:lang w:val="sr-Latn-CS"/>
        </w:rPr>
        <w:t xml:space="preserve"> </w:t>
      </w:r>
    </w:p>
    <w:p w:rsidR="001E6CD6" w:rsidRDefault="001E6CD6" w:rsidP="009B02E1">
      <w:pPr>
        <w:rPr>
          <w:lang w:val="sr-Latn-CS"/>
        </w:rPr>
      </w:pPr>
    </w:p>
    <w:p w:rsidR="001E6CD6" w:rsidRDefault="001E6CD6" w:rsidP="009B02E1">
      <w:pPr>
        <w:rPr>
          <w:lang w:val="sr-Latn-CS"/>
        </w:rPr>
      </w:pPr>
      <w:r>
        <w:rPr>
          <w:lang w:val="sr-Latn-CS"/>
        </w:rPr>
        <w:t>Partija 22 – Lancete neonatalne</w:t>
      </w:r>
    </w:p>
    <w:p w:rsidR="001E6CD6" w:rsidRDefault="001E6CD6" w:rsidP="001E6CD6">
      <w:pPr>
        <w:rPr>
          <w:lang w:val="sr-Latn-CS"/>
        </w:rPr>
      </w:pPr>
      <w:r>
        <w:rPr>
          <w:lang w:val="sr-Latn-CS"/>
        </w:rPr>
        <w:t>-Atraumatske, kontaktaktivirajuća za punkciju pete, sečivo 18G, dubina uboda 1,8mm. Upotreba sigurna, jer je sečivo zaštićeno pre i posle upotrebe lancete.</w:t>
      </w:r>
    </w:p>
    <w:p w:rsidR="00DF76D2" w:rsidRDefault="00DF76D2" w:rsidP="001E6CD6">
      <w:pPr>
        <w:rPr>
          <w:lang w:val="sr-Latn-CS"/>
        </w:rPr>
      </w:pPr>
      <w:r>
        <w:rPr>
          <w:lang w:val="sr-Latn-CS"/>
        </w:rPr>
        <w:t xml:space="preserve">         </w:t>
      </w:r>
    </w:p>
    <w:p w:rsidR="001E6CD6" w:rsidRDefault="00DF76D2" w:rsidP="009B02E1">
      <w:pPr>
        <w:rPr>
          <w:lang w:val="sr-Latn-CS"/>
        </w:rPr>
      </w:pPr>
      <w:r>
        <w:rPr>
          <w:lang w:val="sr-Latn-CS"/>
        </w:rPr>
        <w:t>Partija 2</w:t>
      </w:r>
      <w:r w:rsidR="00F5264E">
        <w:rPr>
          <w:lang w:val="sr-Latn-CS"/>
        </w:rPr>
        <w:t>4</w:t>
      </w:r>
      <w:r>
        <w:rPr>
          <w:lang w:val="sr-Latn-CS"/>
        </w:rPr>
        <w:t xml:space="preserve"> </w:t>
      </w:r>
      <w:r w:rsidR="001E6CD6">
        <w:rPr>
          <w:lang w:val="sr-Latn-CS"/>
        </w:rPr>
        <w:t>–</w:t>
      </w:r>
      <w:r>
        <w:rPr>
          <w:lang w:val="sr-Latn-CS"/>
        </w:rPr>
        <w:t xml:space="preserve"> </w:t>
      </w:r>
      <w:r w:rsidR="001E6CD6">
        <w:rPr>
          <w:lang w:val="sr-Latn-CS"/>
        </w:rPr>
        <w:t>Hipoalergeni elastični flaster</w:t>
      </w:r>
    </w:p>
    <w:p w:rsidR="00DF76D2" w:rsidRDefault="001E6CD6" w:rsidP="009B02E1">
      <w:pPr>
        <w:rPr>
          <w:lang w:val="sr-Latn-CS"/>
        </w:rPr>
      </w:pPr>
      <w:r>
        <w:rPr>
          <w:lang w:val="sr-Latn-CS"/>
        </w:rPr>
        <w:t>-</w:t>
      </w:r>
      <w:r w:rsidR="00DF76D2">
        <w:rPr>
          <w:lang w:val="sr-Latn-CS"/>
        </w:rPr>
        <w:t>Samoadhezivan, od netkanog materijala, elastičan, propusan za vazduh i vodena isparenja, mek i savitljiv.</w:t>
      </w:r>
    </w:p>
    <w:p w:rsidR="00DF76D2" w:rsidRDefault="00DF76D2" w:rsidP="009B02E1">
      <w:pPr>
        <w:rPr>
          <w:lang w:val="sr-Latn-CS"/>
        </w:rPr>
      </w:pPr>
    </w:p>
    <w:p w:rsidR="001E6CD6" w:rsidRDefault="00DF76D2" w:rsidP="009B02E1">
      <w:pPr>
        <w:rPr>
          <w:lang w:val="sr-Latn-CS"/>
        </w:rPr>
      </w:pPr>
      <w:r>
        <w:rPr>
          <w:lang w:val="sr-Latn-CS"/>
        </w:rPr>
        <w:t>Partija 2</w:t>
      </w:r>
      <w:r w:rsidR="00F5264E">
        <w:rPr>
          <w:lang w:val="sr-Latn-CS"/>
        </w:rPr>
        <w:t>5</w:t>
      </w:r>
      <w:r>
        <w:rPr>
          <w:lang w:val="sr-Latn-CS"/>
        </w:rPr>
        <w:t xml:space="preserve"> – </w:t>
      </w:r>
      <w:r w:rsidR="001E6CD6">
        <w:rPr>
          <w:lang w:val="sr-Latn-CS"/>
        </w:rPr>
        <w:t>Flaster platno</w:t>
      </w:r>
    </w:p>
    <w:p w:rsidR="00DF76D2" w:rsidRDefault="001E6CD6" w:rsidP="009B02E1">
      <w:pPr>
        <w:rPr>
          <w:lang w:val="sr-Latn-CS"/>
        </w:rPr>
      </w:pPr>
      <w:r>
        <w:rPr>
          <w:lang w:val="sr-Latn-CS"/>
        </w:rPr>
        <w:t>-</w:t>
      </w:r>
      <w:r w:rsidR="00DF76D2">
        <w:rPr>
          <w:lang w:val="sr-Latn-CS"/>
        </w:rPr>
        <w:t>Pamučno platno na koje je homogeno nanet sloj lepljive mase (na bazi prirodnih i sintetskih smola sa cink-oksidom, namanje 70g/m2), lepak ne sme sadržati lateks, velike zatezne jačine, lepljivost 4,0 N/cm.</w:t>
      </w:r>
    </w:p>
    <w:p w:rsidR="00DF76D2" w:rsidRDefault="00DF76D2" w:rsidP="009B02E1">
      <w:pPr>
        <w:rPr>
          <w:lang w:val="sr-Latn-CS"/>
        </w:rPr>
      </w:pPr>
    </w:p>
    <w:p w:rsidR="001E6CD6" w:rsidRDefault="00DF76D2" w:rsidP="009B02E1">
      <w:pPr>
        <w:rPr>
          <w:lang w:val="sr-Latn-CS"/>
        </w:rPr>
      </w:pPr>
      <w:r>
        <w:rPr>
          <w:lang w:val="sr-Latn-CS"/>
        </w:rPr>
        <w:t>Partija 2</w:t>
      </w:r>
      <w:r w:rsidR="00F5264E">
        <w:rPr>
          <w:lang w:val="sr-Latn-CS"/>
        </w:rPr>
        <w:t>6</w:t>
      </w:r>
      <w:r>
        <w:rPr>
          <w:lang w:val="sr-Latn-CS"/>
        </w:rPr>
        <w:t xml:space="preserve"> – </w:t>
      </w:r>
      <w:r w:rsidR="001E6CD6">
        <w:rPr>
          <w:lang w:val="sr-Latn-CS"/>
        </w:rPr>
        <w:t xml:space="preserve">Flaster </w:t>
      </w:r>
    </w:p>
    <w:p w:rsidR="00DF76D2" w:rsidRDefault="001E6CD6" w:rsidP="009B02E1">
      <w:pPr>
        <w:rPr>
          <w:lang w:val="sr-Latn-CS"/>
        </w:rPr>
      </w:pPr>
      <w:r>
        <w:rPr>
          <w:lang w:val="sr-Latn-CS"/>
        </w:rPr>
        <w:t>-</w:t>
      </w:r>
      <w:r w:rsidR="00DF76D2">
        <w:rPr>
          <w:lang w:val="sr-Latn-CS"/>
        </w:rPr>
        <w:t>Pozicija 1 – Flaster na svili, nazubljenih ivica, radi lakšeg kidanja, sila lepljenja 5N/25mm, hipoalergijski adheziv namenjen osetljivoj koži.</w:t>
      </w:r>
    </w:p>
    <w:p w:rsidR="00DF76D2" w:rsidRDefault="001E6CD6" w:rsidP="009B02E1">
      <w:pPr>
        <w:rPr>
          <w:lang w:val="sr-Latn-CS"/>
        </w:rPr>
      </w:pPr>
      <w:r>
        <w:rPr>
          <w:lang w:val="sr-Latn-CS"/>
        </w:rPr>
        <w:t>-</w:t>
      </w:r>
      <w:r w:rsidR="00DF76D2">
        <w:rPr>
          <w:lang w:val="sr-Latn-CS"/>
        </w:rPr>
        <w:t>Pozicija 2 – Sterilni flaster od mekane samolepljive podloge, od netkanog tekstila i hipoalergenog poliakrilnog lepljivog nanosa sa upijajućim jastučićem koji se ne lepi na</w:t>
      </w:r>
      <w:r>
        <w:rPr>
          <w:lang w:val="sr-Latn-CS"/>
        </w:rPr>
        <w:t xml:space="preserve"> </w:t>
      </w:r>
      <w:r w:rsidR="00DF76D2">
        <w:rPr>
          <w:lang w:val="sr-Latn-CS"/>
        </w:rPr>
        <w:t>ranu (sadrži hidrofobni, mikroperforirani PE film)</w:t>
      </w:r>
    </w:p>
    <w:p w:rsidR="00DF76D2" w:rsidRDefault="00DF76D2" w:rsidP="009B02E1">
      <w:pPr>
        <w:rPr>
          <w:lang w:val="sr-Latn-CS"/>
        </w:rPr>
      </w:pPr>
    </w:p>
    <w:p w:rsidR="00DF76D2" w:rsidRDefault="00DF76D2" w:rsidP="009B02E1">
      <w:pPr>
        <w:rPr>
          <w:lang w:val="sr-Latn-CS"/>
        </w:rPr>
      </w:pPr>
      <w:r>
        <w:rPr>
          <w:lang w:val="sr-Latn-CS"/>
        </w:rPr>
        <w:t>Partija 3</w:t>
      </w:r>
      <w:r w:rsidR="00F5264E">
        <w:rPr>
          <w:lang w:val="sr-Latn-CS"/>
        </w:rPr>
        <w:t>0</w:t>
      </w:r>
      <w:r>
        <w:rPr>
          <w:lang w:val="sr-Latn-CS"/>
        </w:rPr>
        <w:t xml:space="preserve"> – Gaza</w:t>
      </w:r>
    </w:p>
    <w:p w:rsidR="00F5264E" w:rsidRDefault="00DF76D2" w:rsidP="009B02E1">
      <w:pPr>
        <w:rPr>
          <w:lang w:val="sr-Latn-CS"/>
        </w:rPr>
      </w:pPr>
      <w:r>
        <w:rPr>
          <w:lang w:val="sr-Latn-CS"/>
        </w:rPr>
        <w:t xml:space="preserve">-Nesterilna, beljena, hidrofilna, 80x100m, utkan rub, gustina tkanja 17 niti po cm2, pamučno predivo Nm 50/1 i Nm 60/1. Moć upijanja: </w:t>
      </w:r>
      <w:r w:rsidR="00F5264E">
        <w:rPr>
          <w:lang w:val="sr-Latn-CS"/>
        </w:rPr>
        <w:t>vreme potapanja najviše 10 sec, površinske mase 23,5 g/m2. Da odgovara PH JUG IV i V.</w:t>
      </w:r>
    </w:p>
    <w:p w:rsidR="00DF76D2" w:rsidRDefault="00DF76D2" w:rsidP="009B02E1">
      <w:pPr>
        <w:rPr>
          <w:lang w:val="sr-Latn-CS"/>
        </w:rPr>
      </w:pPr>
      <w:r>
        <w:rPr>
          <w:lang w:val="sr-Latn-CS"/>
        </w:rPr>
        <w:t xml:space="preserve">Pakovano pojedinačno po 100m u vrećicu od polietilena a zatim u kartonsku kutiju.    </w:t>
      </w:r>
    </w:p>
    <w:p w:rsidR="00DF76D2" w:rsidRDefault="00DF76D2" w:rsidP="009B02E1">
      <w:pPr>
        <w:ind w:firstLine="720"/>
        <w:rPr>
          <w:lang w:val="sr-Latn-CS"/>
        </w:rPr>
      </w:pPr>
      <w:r>
        <w:rPr>
          <w:lang w:val="sr-Latn-CS"/>
        </w:rPr>
        <w:t xml:space="preserve"> - Vata</w:t>
      </w:r>
    </w:p>
    <w:p w:rsidR="00DF76D2" w:rsidRDefault="00DF76D2" w:rsidP="009B02E1">
      <w:pPr>
        <w:rPr>
          <w:lang w:val="sr-Latn-CS"/>
        </w:rPr>
      </w:pPr>
      <w:r>
        <w:rPr>
          <w:lang w:val="sr-Latn-CS"/>
        </w:rPr>
        <w:t>-Pamučna, bela, meka i hemijski neutralna. Moć zadržavanja vode najmanje 22g u 1g uzorka, najviše 10 mekih čvorića u 1g uzorka. Pakovana u polietilensku vrećicu, umotana u svitak koji je prethodno postavljen tankim papirom. Da odgovara  PH JUG IV.</w:t>
      </w:r>
    </w:p>
    <w:p w:rsidR="00DF76D2" w:rsidRDefault="00DF76D2" w:rsidP="009B02E1">
      <w:pPr>
        <w:rPr>
          <w:lang w:val="sr-Latn-CS"/>
        </w:rPr>
      </w:pPr>
      <w:r>
        <w:rPr>
          <w:lang w:val="sr-Latn-CS"/>
        </w:rPr>
        <w:t xml:space="preserve">                - Zavoj</w:t>
      </w:r>
    </w:p>
    <w:p w:rsidR="00DF76D2" w:rsidRDefault="00DF76D2" w:rsidP="009B02E1">
      <w:pPr>
        <w:rPr>
          <w:lang w:val="sr-Latn-CS"/>
        </w:rPr>
      </w:pPr>
      <w:r>
        <w:rPr>
          <w:lang w:val="sr-Latn-CS"/>
        </w:rPr>
        <w:t>-Nesterilan, pamuk 100%, gustina tkanja 14/10 niti po cm2, obostrano utkan rub. Da odgovara PH JUG IV.</w:t>
      </w:r>
    </w:p>
    <w:p w:rsidR="00DF76D2" w:rsidRDefault="00F5264E" w:rsidP="009B02E1">
      <w:pPr>
        <w:rPr>
          <w:lang w:val="sr-Latn-CS"/>
        </w:rPr>
      </w:pPr>
      <w:r>
        <w:rPr>
          <w:lang w:val="sr-Latn-CS"/>
        </w:rPr>
        <w:t>Za sve tri stavke dostaviti proizvođački atest sa original pečatom i potpisom proizvođača. Dostaviti uzorke sa sa originalno potpisanim sertifikatima.</w:t>
      </w:r>
    </w:p>
    <w:p w:rsidR="00F5264E" w:rsidRDefault="00F5264E" w:rsidP="009B02E1">
      <w:pPr>
        <w:rPr>
          <w:lang w:val="sr-Latn-CS"/>
        </w:rPr>
      </w:pPr>
      <w:r>
        <w:rPr>
          <w:lang w:val="sr-Latn-CS"/>
        </w:rPr>
        <w:lastRenderedPageBreak/>
        <w:t>ISO standard za proizvođača 13485 i C znak.</w:t>
      </w:r>
    </w:p>
    <w:p w:rsidR="00F5264E" w:rsidRPr="006A4219" w:rsidRDefault="006A4219" w:rsidP="009B02E1">
      <w:pPr>
        <w:rPr>
          <w:b/>
          <w:lang w:val="sr-Latn-CS"/>
        </w:rPr>
      </w:pPr>
      <w:r w:rsidRPr="006A4219">
        <w:rPr>
          <w:b/>
          <w:lang w:val="sr-Latn-CS"/>
        </w:rPr>
        <w:t>Napomena nije potrebno celo pakovanje kao uzorak</w:t>
      </w:r>
    </w:p>
    <w:p w:rsidR="006A4219" w:rsidRDefault="006A4219" w:rsidP="009B02E1">
      <w:pPr>
        <w:rPr>
          <w:lang w:val="sr-Latn-CS"/>
        </w:rPr>
      </w:pPr>
    </w:p>
    <w:p w:rsidR="001E6CD6" w:rsidRDefault="00F5264E" w:rsidP="009B02E1">
      <w:pPr>
        <w:rPr>
          <w:lang w:val="sr-Latn-CS"/>
        </w:rPr>
      </w:pPr>
      <w:r>
        <w:rPr>
          <w:lang w:val="sr-Latn-CS"/>
        </w:rPr>
        <w:t xml:space="preserve">Partija 31 – </w:t>
      </w:r>
      <w:r w:rsidR="001E6CD6">
        <w:rPr>
          <w:lang w:val="sr-Latn-CS"/>
        </w:rPr>
        <w:t>Vazelinska gaza</w:t>
      </w:r>
    </w:p>
    <w:p w:rsidR="00F5264E" w:rsidRDefault="001E6CD6" w:rsidP="009B02E1">
      <w:pPr>
        <w:rPr>
          <w:lang w:val="sr-Latn-CS"/>
        </w:rPr>
      </w:pPr>
      <w:r>
        <w:rPr>
          <w:lang w:val="sr-Latn-CS"/>
        </w:rPr>
        <w:t>-</w:t>
      </w:r>
      <w:r w:rsidR="00F5264E">
        <w:rPr>
          <w:lang w:val="sr-Latn-CS"/>
        </w:rPr>
        <w:t>Klasa II b po rešenju ALIMS-a.</w:t>
      </w:r>
    </w:p>
    <w:p w:rsidR="00974EDB" w:rsidRDefault="00974EDB" w:rsidP="009B02E1">
      <w:pPr>
        <w:rPr>
          <w:lang w:val="sr-Latn-CS"/>
        </w:rPr>
      </w:pPr>
    </w:p>
    <w:p w:rsidR="00F5264E" w:rsidRDefault="00974EDB" w:rsidP="009B02E1">
      <w:pPr>
        <w:rPr>
          <w:lang w:val="sr-Latn-CS"/>
        </w:rPr>
      </w:pPr>
      <w:r>
        <w:rPr>
          <w:lang w:val="sr-Latn-CS"/>
        </w:rPr>
        <w:t>Partija 40 Kapilari</w:t>
      </w:r>
    </w:p>
    <w:p w:rsidR="00974EDB" w:rsidRDefault="00974EDB" w:rsidP="009B02E1">
      <w:pPr>
        <w:rPr>
          <w:lang w:val="sr-Latn-CS"/>
        </w:rPr>
      </w:pPr>
      <w:r>
        <w:rPr>
          <w:lang w:val="sr-Latn-CS"/>
        </w:rPr>
        <w:t>-Za uzorak formirati dva kompleta</w:t>
      </w:r>
    </w:p>
    <w:p w:rsidR="00974EDB" w:rsidRDefault="00974EDB" w:rsidP="009B02E1">
      <w:pPr>
        <w:rPr>
          <w:lang w:val="sr-Latn-CS"/>
        </w:rPr>
      </w:pPr>
    </w:p>
    <w:p w:rsidR="001E6CD6" w:rsidRDefault="00DF76D2" w:rsidP="009B02E1">
      <w:pPr>
        <w:rPr>
          <w:lang w:val="sr-Latn-CS"/>
        </w:rPr>
      </w:pPr>
      <w:r>
        <w:rPr>
          <w:lang w:val="sr-Latn-CS"/>
        </w:rPr>
        <w:t>Partija 4</w:t>
      </w:r>
      <w:r w:rsidR="000A7DDB">
        <w:rPr>
          <w:lang w:val="sr-Latn-CS"/>
        </w:rPr>
        <w:t>4</w:t>
      </w:r>
      <w:r>
        <w:rPr>
          <w:lang w:val="sr-Latn-CS"/>
        </w:rPr>
        <w:t xml:space="preserve"> – </w:t>
      </w:r>
      <w:r w:rsidR="001E6CD6">
        <w:rPr>
          <w:lang w:val="sr-Latn-CS"/>
        </w:rPr>
        <w:t>Papir za sterilizaciju</w:t>
      </w:r>
    </w:p>
    <w:p w:rsidR="00DF76D2" w:rsidRDefault="001E6CD6" w:rsidP="009B02E1">
      <w:pPr>
        <w:rPr>
          <w:lang w:val="sr-Latn-CS"/>
        </w:rPr>
      </w:pPr>
      <w:r>
        <w:rPr>
          <w:lang w:val="sr-Latn-CS"/>
        </w:rPr>
        <w:t>-</w:t>
      </w:r>
      <w:r w:rsidR="00DF76D2">
        <w:rPr>
          <w:lang w:val="sr-Latn-CS"/>
        </w:rPr>
        <w:t xml:space="preserve"> 100% celuloza, 60g/m2</w:t>
      </w:r>
    </w:p>
    <w:p w:rsidR="004C4676" w:rsidRDefault="004C4676" w:rsidP="009B02E1">
      <w:pPr>
        <w:rPr>
          <w:lang w:val="sr-Latn-CS"/>
        </w:rPr>
      </w:pPr>
    </w:p>
    <w:p w:rsidR="001E6CD6" w:rsidRDefault="00DF76D2" w:rsidP="009B02E1">
      <w:pPr>
        <w:rPr>
          <w:lang w:val="sr-Latn-CS"/>
        </w:rPr>
      </w:pPr>
      <w:r>
        <w:rPr>
          <w:lang w:val="sr-Latn-CS"/>
        </w:rPr>
        <w:t>Partija 4</w:t>
      </w:r>
      <w:r w:rsidR="000A7DDB">
        <w:rPr>
          <w:lang w:val="sr-Latn-CS"/>
        </w:rPr>
        <w:t>5</w:t>
      </w:r>
      <w:r>
        <w:rPr>
          <w:lang w:val="sr-Latn-CS"/>
        </w:rPr>
        <w:t xml:space="preserve"> – </w:t>
      </w:r>
      <w:r w:rsidR="001E6CD6">
        <w:rPr>
          <w:lang w:val="sr-Latn-CS"/>
        </w:rPr>
        <w:t>Ravna traka</w:t>
      </w:r>
    </w:p>
    <w:p w:rsidR="00DF76D2" w:rsidRDefault="00DF76D2" w:rsidP="009B02E1">
      <w:pPr>
        <w:rPr>
          <w:lang w:val="sr-Latn-CS"/>
        </w:rPr>
      </w:pPr>
      <w:r>
        <w:rPr>
          <w:lang w:val="sr-Latn-CS"/>
        </w:rPr>
        <w:t>Obavezno: unutar originalnog pakovanja mora sadržati lot, datum proizvodnje i rok trajanja. Dostaviti jednu originalnu rolnu bilo koje veličine.</w:t>
      </w:r>
    </w:p>
    <w:p w:rsidR="00DF76D2" w:rsidRDefault="00DF76D2" w:rsidP="009B02E1">
      <w:pPr>
        <w:rPr>
          <w:lang w:val="sr-Latn-CS"/>
        </w:rPr>
      </w:pPr>
    </w:p>
    <w:p w:rsidR="001E6CD6" w:rsidRDefault="001E6CD6" w:rsidP="001E6CD6">
      <w:pPr>
        <w:rPr>
          <w:bCs/>
          <w:lang w:val="sr-Latn-CS"/>
        </w:rPr>
      </w:pPr>
      <w:r>
        <w:rPr>
          <w:bCs/>
          <w:lang w:val="sr-Latn-CS"/>
        </w:rPr>
        <w:t>Partija 50</w:t>
      </w:r>
      <w:r w:rsidRPr="00350245">
        <w:rPr>
          <w:bCs/>
          <w:lang w:val="sr-Latn-CS"/>
        </w:rPr>
        <w:t xml:space="preserve"> </w:t>
      </w:r>
      <w:r>
        <w:rPr>
          <w:bCs/>
          <w:lang w:val="sr-Latn-CS"/>
        </w:rPr>
        <w:t>– Mešni sistem</w:t>
      </w:r>
    </w:p>
    <w:p w:rsidR="001E6CD6" w:rsidRDefault="001E6CD6" w:rsidP="001E6CD6">
      <w:pPr>
        <w:rPr>
          <w:bCs/>
          <w:lang w:val="sr-Latn-CS"/>
        </w:rPr>
      </w:pPr>
      <w:r>
        <w:rPr>
          <w:bCs/>
          <w:lang w:val="sr-Latn-CS"/>
        </w:rPr>
        <w:t>- Mešni sistem sa četiri dovoda</w:t>
      </w:r>
    </w:p>
    <w:p w:rsidR="001E6CD6" w:rsidRDefault="001E6CD6" w:rsidP="001E6CD6">
      <w:pPr>
        <w:rPr>
          <w:bCs/>
          <w:lang w:val="sr-Latn-CS"/>
        </w:rPr>
      </w:pPr>
      <w:r>
        <w:rPr>
          <w:bCs/>
          <w:lang w:val="sr-Latn-CS"/>
        </w:rPr>
        <w:t xml:space="preserve">- </w:t>
      </w:r>
      <w:r w:rsidRPr="00350245">
        <w:rPr>
          <w:bCs/>
          <w:lang w:val="sr-Latn-CS"/>
        </w:rPr>
        <w:t>Ponuđač je u obavezi da dostavi potvrdu proizvođača opreme da je ponuđeni mešni sistem kompatibilan mešaču, te da se može postaviti i primeniti na odgovarajući aparat za koji je tražen mešni sistem</w:t>
      </w:r>
      <w:r>
        <w:rPr>
          <w:bCs/>
          <w:lang w:val="sr-Latn-CS"/>
        </w:rPr>
        <w:t>.</w:t>
      </w:r>
    </w:p>
    <w:p w:rsidR="001E6CD6" w:rsidRDefault="001E6CD6" w:rsidP="001E6CD6">
      <w:pPr>
        <w:rPr>
          <w:bCs/>
          <w:lang w:val="sr-Latn-CS"/>
        </w:rPr>
      </w:pPr>
    </w:p>
    <w:p w:rsidR="001E6CD6" w:rsidRDefault="001E6CD6" w:rsidP="001E6CD6">
      <w:pPr>
        <w:rPr>
          <w:bCs/>
          <w:lang w:val="sr-Latn-CS"/>
        </w:rPr>
      </w:pPr>
      <w:r>
        <w:rPr>
          <w:bCs/>
          <w:lang w:val="sr-Latn-CS"/>
        </w:rPr>
        <w:t>Partija 51- EVA kese 100ml</w:t>
      </w:r>
    </w:p>
    <w:p w:rsidR="001E6CD6" w:rsidRDefault="001E6CD6" w:rsidP="001E6CD6">
      <w:pPr>
        <w:rPr>
          <w:bCs/>
          <w:lang w:val="sr-Latn-CS"/>
        </w:rPr>
      </w:pPr>
      <w:r>
        <w:rPr>
          <w:bCs/>
          <w:lang w:val="sr-Latn-CS"/>
        </w:rPr>
        <w:t>-Providne kese napravljene od etilen vinil acetata (EVA), 100% bez PVC-a, DEHP-a i lateksa, tri mesta konekcije: luer lock adapter, ulaz za bezbednu konekciju medikamenata, adapter za sigurnu konekciju za infuzioni set.</w:t>
      </w:r>
    </w:p>
    <w:p w:rsidR="001E6CD6" w:rsidRDefault="001E6CD6" w:rsidP="001E6CD6">
      <w:pPr>
        <w:rPr>
          <w:bCs/>
          <w:lang w:val="sr-Latn-CS"/>
        </w:rPr>
      </w:pPr>
    </w:p>
    <w:p w:rsidR="001E6CD6" w:rsidRPr="00350245" w:rsidRDefault="001E6CD6" w:rsidP="001E6CD6">
      <w:pPr>
        <w:rPr>
          <w:bCs/>
          <w:lang w:val="sr-Latn-CS"/>
        </w:rPr>
      </w:pPr>
      <w:r>
        <w:rPr>
          <w:bCs/>
          <w:lang w:val="sr-Latn-CS"/>
        </w:rPr>
        <w:t>Partija 52- EVA kese 150ml</w:t>
      </w:r>
    </w:p>
    <w:p w:rsidR="001E6CD6" w:rsidRDefault="001E6CD6" w:rsidP="001E6CD6">
      <w:pPr>
        <w:rPr>
          <w:bCs/>
          <w:lang w:val="sr-Latn-CS"/>
        </w:rPr>
      </w:pPr>
      <w:r>
        <w:rPr>
          <w:bCs/>
          <w:lang w:val="sr-Latn-CS"/>
        </w:rPr>
        <w:t>-Providne kese napravljene od etilen vinil acetata (EVA), 100% bez PVC-a, DEHP-a i lateksa, tri mesta konekcije: luer lock adapter, ulaz za bezbednu konekciju medikamenata, adapter za sigurnu konekciju za infuzioni set.</w:t>
      </w:r>
    </w:p>
    <w:p w:rsidR="001E6CD6" w:rsidRPr="00350245" w:rsidRDefault="001E6CD6" w:rsidP="001E6CD6">
      <w:pPr>
        <w:rPr>
          <w:bCs/>
          <w:lang w:val="sr-Latn-CS"/>
        </w:rPr>
      </w:pPr>
    </w:p>
    <w:p w:rsidR="00DF76D2" w:rsidRDefault="00DF76D2" w:rsidP="009B02E1">
      <w:pPr>
        <w:rPr>
          <w:lang w:val="sr-Latn-CS"/>
        </w:rPr>
      </w:pPr>
    </w:p>
    <w:p w:rsidR="00DF76D2" w:rsidRPr="00F77FDF" w:rsidRDefault="00DF76D2" w:rsidP="009B02E1">
      <w:pPr>
        <w:rPr>
          <w:b/>
          <w:bCs/>
          <w:lang w:val="sr-Latn-CS"/>
        </w:rPr>
        <w:sectPr w:rsidR="00DF76D2" w:rsidRPr="00F77FDF" w:rsidSect="006A316E">
          <w:pgSz w:w="16838" w:h="11906" w:orient="landscape"/>
          <w:pgMar w:top="1134" w:right="1134" w:bottom="1134" w:left="1134" w:header="709" w:footer="709" w:gutter="0"/>
          <w:cols w:space="708"/>
        </w:sectPr>
      </w:pPr>
      <w:r w:rsidRPr="00F77FDF">
        <w:rPr>
          <w:b/>
          <w:bCs/>
          <w:lang w:val="sr-Latn-CS"/>
        </w:rPr>
        <w:t>Za partije 1,  9,</w:t>
      </w:r>
      <w:r w:rsidR="004C4676">
        <w:rPr>
          <w:b/>
          <w:bCs/>
          <w:lang w:val="sr-Latn-CS"/>
        </w:rPr>
        <w:t xml:space="preserve"> 15,</w:t>
      </w:r>
      <w:r w:rsidRPr="00F77FDF">
        <w:rPr>
          <w:b/>
          <w:bCs/>
          <w:lang w:val="sr-Latn-CS"/>
        </w:rPr>
        <w:t xml:space="preserve"> 16,</w:t>
      </w:r>
      <w:r w:rsidR="00DF434D">
        <w:rPr>
          <w:b/>
          <w:bCs/>
          <w:lang w:val="sr-Latn-CS"/>
        </w:rPr>
        <w:t xml:space="preserve"> 18</w:t>
      </w:r>
      <w:r w:rsidR="006A4219">
        <w:rPr>
          <w:b/>
          <w:bCs/>
          <w:lang w:val="sr-Latn-CS"/>
        </w:rPr>
        <w:t>, 21, 22</w:t>
      </w:r>
      <w:r w:rsidRPr="00F77FDF">
        <w:rPr>
          <w:b/>
          <w:bCs/>
          <w:lang w:val="sr-Latn-CS"/>
        </w:rPr>
        <w:t xml:space="preserve">  potrebno je dostaviti minimum 5 (pet) uzoraka, a za ostale partije obeležene zvezdicom dovoljno je dostaviti jedan uzorak.</w:t>
      </w:r>
    </w:p>
    <w:p w:rsidR="00DF76D2" w:rsidRDefault="00DF76D2" w:rsidP="009B02E1">
      <w:pPr>
        <w:rPr>
          <w:b/>
          <w:bCs/>
          <w:lang w:val="sr-Latn-CS"/>
        </w:rPr>
      </w:pPr>
    </w:p>
    <w:p w:rsidR="00DF76D2" w:rsidRPr="005D46EC" w:rsidRDefault="00DF76D2"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DF76D2" w:rsidRPr="007F1E49" w:rsidRDefault="00DF76D2" w:rsidP="009B02E1">
      <w:pPr>
        <w:jc w:val="center"/>
        <w:rPr>
          <w:b/>
          <w:bCs/>
          <w:sz w:val="36"/>
          <w:szCs w:val="36"/>
        </w:rPr>
      </w:pPr>
      <w:r w:rsidRPr="007F1E49">
        <w:rPr>
          <w:b/>
          <w:bCs/>
          <w:sz w:val="36"/>
          <w:szCs w:val="36"/>
        </w:rPr>
        <w:t>OBRAZAC STRUKTURE CENE</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DF76D2" w:rsidRPr="007F1E49" w:rsidRDefault="00DF76D2" w:rsidP="009B02E1">
      <w:pPr>
        <w:rPr>
          <w:b/>
          <w:bCs/>
          <w:sz w:val="44"/>
          <w:szCs w:val="44"/>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12"/>
        <w:gridCol w:w="508"/>
        <w:gridCol w:w="900"/>
        <w:gridCol w:w="860"/>
        <w:gridCol w:w="2308"/>
        <w:gridCol w:w="2520"/>
        <w:gridCol w:w="2520"/>
        <w:gridCol w:w="2160"/>
      </w:tblGrid>
      <w:tr w:rsidR="00DF76D2">
        <w:trPr>
          <w:trHeight w:val="726"/>
        </w:trPr>
        <w:tc>
          <w:tcPr>
            <w:tcW w:w="1080" w:type="dxa"/>
            <w:shd w:val="clear" w:color="auto" w:fill="CCCCCC"/>
            <w:vAlign w:val="center"/>
          </w:tcPr>
          <w:p w:rsidR="00DF76D2" w:rsidRPr="009414F8" w:rsidRDefault="00DF76D2" w:rsidP="005C6A1E">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2012" w:type="dxa"/>
            <w:shd w:val="clear" w:color="auto" w:fill="CCCCCC"/>
            <w:vAlign w:val="center"/>
          </w:tcPr>
          <w:p w:rsidR="00DF76D2" w:rsidRPr="0073532A" w:rsidRDefault="00DF76D2" w:rsidP="005C6A1E">
            <w:pPr>
              <w:jc w:val="center"/>
              <w:rPr>
                <w:sz w:val="16"/>
                <w:szCs w:val="16"/>
              </w:rPr>
            </w:pPr>
            <w:r w:rsidRPr="0073532A">
              <w:rPr>
                <w:sz w:val="16"/>
                <w:szCs w:val="16"/>
              </w:rPr>
              <w:t>NAZIV DOBRA</w:t>
            </w:r>
          </w:p>
        </w:tc>
        <w:tc>
          <w:tcPr>
            <w:tcW w:w="508" w:type="dxa"/>
            <w:shd w:val="clear" w:color="auto" w:fill="CCCCCC"/>
            <w:vAlign w:val="center"/>
          </w:tcPr>
          <w:p w:rsidR="00DF76D2" w:rsidRPr="0073532A" w:rsidRDefault="00DF76D2" w:rsidP="005C6A1E">
            <w:pPr>
              <w:jc w:val="center"/>
              <w:rPr>
                <w:sz w:val="16"/>
                <w:szCs w:val="16"/>
              </w:rPr>
            </w:pPr>
            <w:r w:rsidRPr="0073532A">
              <w:rPr>
                <w:sz w:val="16"/>
                <w:szCs w:val="16"/>
              </w:rPr>
              <w:t>JED. MERE</w:t>
            </w:r>
          </w:p>
        </w:tc>
        <w:tc>
          <w:tcPr>
            <w:tcW w:w="900" w:type="dxa"/>
            <w:shd w:val="clear" w:color="auto" w:fill="CCCCCC"/>
            <w:vAlign w:val="center"/>
          </w:tcPr>
          <w:p w:rsidR="00DF76D2" w:rsidRPr="0073532A" w:rsidRDefault="00DF76D2" w:rsidP="005C6A1E">
            <w:pPr>
              <w:jc w:val="center"/>
              <w:rPr>
                <w:sz w:val="16"/>
                <w:szCs w:val="16"/>
              </w:rPr>
            </w:pPr>
            <w:r w:rsidRPr="0073532A">
              <w:rPr>
                <w:sz w:val="16"/>
                <w:szCs w:val="16"/>
              </w:rPr>
              <w:t>KOL.</w:t>
            </w:r>
          </w:p>
        </w:tc>
        <w:tc>
          <w:tcPr>
            <w:tcW w:w="860" w:type="dxa"/>
            <w:shd w:val="clear" w:color="auto" w:fill="CCCCCC"/>
            <w:vAlign w:val="center"/>
          </w:tcPr>
          <w:p w:rsidR="00DF76D2" w:rsidRPr="0073532A" w:rsidRDefault="00DF76D2" w:rsidP="005C6A1E">
            <w:pPr>
              <w:jc w:val="center"/>
              <w:rPr>
                <w:sz w:val="16"/>
                <w:szCs w:val="16"/>
              </w:rPr>
            </w:pPr>
            <w:r w:rsidRPr="0073532A">
              <w:rPr>
                <w:sz w:val="16"/>
                <w:szCs w:val="16"/>
              </w:rPr>
              <w:t>STOPA PDV U %</w:t>
            </w:r>
          </w:p>
        </w:tc>
        <w:tc>
          <w:tcPr>
            <w:tcW w:w="2308" w:type="dxa"/>
            <w:shd w:val="clear" w:color="auto" w:fill="CCCCCC"/>
            <w:vAlign w:val="center"/>
          </w:tcPr>
          <w:p w:rsidR="00DF76D2" w:rsidRPr="007C30A4" w:rsidRDefault="00DF76D2"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DF76D2" w:rsidRPr="007C30A4" w:rsidRDefault="00DF76D2"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DF76D2" w:rsidRPr="007C30A4" w:rsidRDefault="00DF76D2" w:rsidP="005C6A1E">
            <w:pPr>
              <w:jc w:val="center"/>
              <w:rPr>
                <w:sz w:val="16"/>
                <w:szCs w:val="16"/>
              </w:rPr>
            </w:pPr>
            <w:r>
              <w:rPr>
                <w:sz w:val="16"/>
                <w:szCs w:val="16"/>
              </w:rPr>
              <w:t>UKUPNA VREDNOST BEZ PDV-A</w:t>
            </w:r>
          </w:p>
        </w:tc>
        <w:tc>
          <w:tcPr>
            <w:tcW w:w="2160" w:type="dxa"/>
            <w:shd w:val="clear" w:color="auto" w:fill="CCCCCC"/>
            <w:vAlign w:val="center"/>
          </w:tcPr>
          <w:p w:rsidR="00DF76D2" w:rsidRPr="0073532A" w:rsidRDefault="00DF76D2" w:rsidP="005C6A1E">
            <w:pPr>
              <w:jc w:val="center"/>
              <w:rPr>
                <w:sz w:val="16"/>
                <w:szCs w:val="16"/>
              </w:rPr>
            </w:pPr>
            <w:r>
              <w:rPr>
                <w:sz w:val="16"/>
                <w:szCs w:val="16"/>
              </w:rPr>
              <w:t>UKUPNA VREDNOST SA PDV-OM</w:t>
            </w:r>
          </w:p>
        </w:tc>
      </w:tr>
      <w:tr w:rsidR="00DF76D2">
        <w:trPr>
          <w:trHeight w:val="430"/>
        </w:trPr>
        <w:tc>
          <w:tcPr>
            <w:tcW w:w="1080" w:type="dxa"/>
            <w:vAlign w:val="center"/>
          </w:tcPr>
          <w:p w:rsidR="00DF76D2" w:rsidRPr="0073532A" w:rsidRDefault="00DF76D2" w:rsidP="005C6A1E">
            <w:pPr>
              <w:jc w:val="center"/>
              <w:rPr>
                <w:sz w:val="20"/>
                <w:szCs w:val="20"/>
                <w:lang w:val="sr-Latn-CS"/>
              </w:rPr>
            </w:pPr>
            <w:r w:rsidRPr="0073532A">
              <w:rPr>
                <w:sz w:val="20"/>
                <w:szCs w:val="20"/>
                <w:lang w:val="sr-Latn-CS"/>
              </w:rPr>
              <w:t>1</w:t>
            </w:r>
          </w:p>
        </w:tc>
        <w:tc>
          <w:tcPr>
            <w:tcW w:w="2012" w:type="dxa"/>
            <w:vAlign w:val="center"/>
          </w:tcPr>
          <w:p w:rsidR="00DF76D2" w:rsidRPr="0073532A" w:rsidRDefault="00DF76D2" w:rsidP="005C6A1E">
            <w:pPr>
              <w:jc w:val="center"/>
              <w:rPr>
                <w:sz w:val="20"/>
                <w:szCs w:val="20"/>
                <w:lang w:val="sr-Latn-CS"/>
              </w:rPr>
            </w:pPr>
            <w:r w:rsidRPr="0073532A">
              <w:rPr>
                <w:sz w:val="20"/>
                <w:szCs w:val="20"/>
                <w:lang w:val="sr-Latn-CS"/>
              </w:rPr>
              <w:t>2</w:t>
            </w:r>
          </w:p>
        </w:tc>
        <w:tc>
          <w:tcPr>
            <w:tcW w:w="508" w:type="dxa"/>
            <w:vAlign w:val="center"/>
          </w:tcPr>
          <w:p w:rsidR="00DF76D2" w:rsidRPr="0073532A" w:rsidRDefault="00DF76D2" w:rsidP="005C6A1E">
            <w:pPr>
              <w:jc w:val="center"/>
              <w:rPr>
                <w:sz w:val="20"/>
                <w:szCs w:val="20"/>
                <w:lang w:val="sr-Latn-CS"/>
              </w:rPr>
            </w:pPr>
            <w:r w:rsidRPr="0073532A">
              <w:rPr>
                <w:sz w:val="20"/>
                <w:szCs w:val="20"/>
                <w:lang w:val="sr-Latn-CS"/>
              </w:rPr>
              <w:t>3</w:t>
            </w:r>
          </w:p>
        </w:tc>
        <w:tc>
          <w:tcPr>
            <w:tcW w:w="900" w:type="dxa"/>
            <w:vAlign w:val="center"/>
          </w:tcPr>
          <w:p w:rsidR="00DF76D2" w:rsidRPr="0073532A" w:rsidRDefault="00DF76D2" w:rsidP="005C6A1E">
            <w:pPr>
              <w:jc w:val="center"/>
              <w:rPr>
                <w:sz w:val="20"/>
                <w:szCs w:val="20"/>
              </w:rPr>
            </w:pPr>
            <w:r w:rsidRPr="0073532A">
              <w:rPr>
                <w:sz w:val="20"/>
                <w:szCs w:val="20"/>
              </w:rPr>
              <w:t>4</w:t>
            </w:r>
          </w:p>
        </w:tc>
        <w:tc>
          <w:tcPr>
            <w:tcW w:w="860" w:type="dxa"/>
            <w:vAlign w:val="center"/>
          </w:tcPr>
          <w:p w:rsidR="00DF76D2" w:rsidRPr="0073532A" w:rsidRDefault="00DF76D2" w:rsidP="005C6A1E">
            <w:pPr>
              <w:jc w:val="center"/>
              <w:rPr>
                <w:sz w:val="20"/>
                <w:szCs w:val="20"/>
              </w:rPr>
            </w:pPr>
            <w:r w:rsidRPr="0073532A">
              <w:rPr>
                <w:sz w:val="20"/>
                <w:szCs w:val="20"/>
              </w:rPr>
              <w:t>5</w:t>
            </w:r>
          </w:p>
        </w:tc>
        <w:tc>
          <w:tcPr>
            <w:tcW w:w="2308" w:type="dxa"/>
            <w:vAlign w:val="center"/>
          </w:tcPr>
          <w:p w:rsidR="00DF76D2" w:rsidRPr="0073532A" w:rsidRDefault="00DF76D2" w:rsidP="005C6A1E">
            <w:pPr>
              <w:jc w:val="center"/>
              <w:rPr>
                <w:sz w:val="20"/>
                <w:szCs w:val="20"/>
              </w:rPr>
            </w:pPr>
            <w:r w:rsidRPr="0073532A">
              <w:rPr>
                <w:sz w:val="20"/>
                <w:szCs w:val="20"/>
              </w:rPr>
              <w:t>6</w:t>
            </w:r>
          </w:p>
        </w:tc>
        <w:tc>
          <w:tcPr>
            <w:tcW w:w="2520" w:type="dxa"/>
            <w:vAlign w:val="center"/>
          </w:tcPr>
          <w:p w:rsidR="00DF76D2" w:rsidRPr="0073532A" w:rsidRDefault="00DF76D2" w:rsidP="005C6A1E">
            <w:pPr>
              <w:jc w:val="center"/>
              <w:rPr>
                <w:sz w:val="20"/>
                <w:szCs w:val="20"/>
              </w:rPr>
            </w:pPr>
            <w:r w:rsidRPr="0073532A">
              <w:rPr>
                <w:sz w:val="20"/>
                <w:szCs w:val="20"/>
              </w:rPr>
              <w:t>7</w:t>
            </w:r>
          </w:p>
        </w:tc>
        <w:tc>
          <w:tcPr>
            <w:tcW w:w="2520" w:type="dxa"/>
            <w:vAlign w:val="center"/>
          </w:tcPr>
          <w:p w:rsidR="00DF76D2" w:rsidRPr="0073532A" w:rsidRDefault="00DF76D2" w:rsidP="005C6A1E">
            <w:pPr>
              <w:jc w:val="center"/>
              <w:rPr>
                <w:sz w:val="20"/>
                <w:szCs w:val="20"/>
              </w:rPr>
            </w:pPr>
            <w:r>
              <w:rPr>
                <w:sz w:val="20"/>
                <w:szCs w:val="20"/>
              </w:rPr>
              <w:t>8 (4x6)</w:t>
            </w:r>
          </w:p>
        </w:tc>
        <w:tc>
          <w:tcPr>
            <w:tcW w:w="2160" w:type="dxa"/>
            <w:vAlign w:val="center"/>
          </w:tcPr>
          <w:p w:rsidR="00DF76D2" w:rsidRPr="007C30A4" w:rsidRDefault="00DF76D2" w:rsidP="005C6A1E">
            <w:pPr>
              <w:jc w:val="center"/>
              <w:rPr>
                <w:sz w:val="20"/>
                <w:szCs w:val="20"/>
              </w:rPr>
            </w:pPr>
            <w:r w:rsidRPr="0073532A">
              <w:rPr>
                <w:sz w:val="20"/>
                <w:szCs w:val="20"/>
              </w:rPr>
              <w:t>9</w:t>
            </w:r>
            <w:r>
              <w:rPr>
                <w:sz w:val="20"/>
                <w:szCs w:val="20"/>
              </w:rPr>
              <w:t xml:space="preserve"> (4x7)</w:t>
            </w:r>
          </w:p>
        </w:tc>
      </w:tr>
      <w:tr w:rsidR="00DC6E6E" w:rsidTr="00D2532A">
        <w:trPr>
          <w:trHeight w:val="339"/>
        </w:trPr>
        <w:tc>
          <w:tcPr>
            <w:tcW w:w="1080" w:type="dxa"/>
            <w:vMerge w:val="restart"/>
            <w:vAlign w:val="center"/>
          </w:tcPr>
          <w:p w:rsidR="00DC6E6E" w:rsidRPr="0073532A" w:rsidRDefault="00DC6E6E" w:rsidP="005C6A1E">
            <w:pPr>
              <w:jc w:val="center"/>
              <w:rPr>
                <w:sz w:val="16"/>
                <w:szCs w:val="16"/>
                <w:lang w:val="sr-Latn-CS"/>
              </w:rPr>
            </w:pPr>
            <w:r w:rsidRPr="0073532A">
              <w:rPr>
                <w:sz w:val="16"/>
                <w:szCs w:val="16"/>
                <w:lang w:val="sr-Latn-CS"/>
              </w:rPr>
              <w:t>1.</w:t>
            </w:r>
          </w:p>
        </w:tc>
        <w:tc>
          <w:tcPr>
            <w:tcW w:w="2012" w:type="dxa"/>
            <w:vAlign w:val="center"/>
          </w:tcPr>
          <w:p w:rsidR="00DC6E6E" w:rsidRPr="00DC6E6E" w:rsidRDefault="00DC6E6E" w:rsidP="00D2532A">
            <w:pPr>
              <w:rPr>
                <w:sz w:val="16"/>
                <w:szCs w:val="16"/>
              </w:rPr>
            </w:pPr>
            <w:r w:rsidRPr="00DC6E6E">
              <w:rPr>
                <w:sz w:val="16"/>
                <w:szCs w:val="16"/>
              </w:rPr>
              <w:t xml:space="preserve">Igle 1,2*            </w:t>
            </w:r>
          </w:p>
        </w:tc>
        <w:tc>
          <w:tcPr>
            <w:tcW w:w="508" w:type="dxa"/>
            <w:vAlign w:val="center"/>
          </w:tcPr>
          <w:p w:rsidR="00DC6E6E" w:rsidRPr="00DC6E6E" w:rsidRDefault="00DC6E6E" w:rsidP="00D2532A">
            <w:pPr>
              <w:jc w:val="center"/>
              <w:rPr>
                <w:sz w:val="16"/>
                <w:szCs w:val="16"/>
              </w:rPr>
            </w:pPr>
            <w:r w:rsidRPr="00DC6E6E">
              <w:rPr>
                <w:sz w:val="16"/>
                <w:szCs w:val="16"/>
              </w:rPr>
              <w:t>kom</w:t>
            </w:r>
          </w:p>
        </w:tc>
        <w:tc>
          <w:tcPr>
            <w:tcW w:w="900" w:type="dxa"/>
            <w:vAlign w:val="center"/>
          </w:tcPr>
          <w:p w:rsidR="00DC6E6E" w:rsidRPr="00DC6E6E" w:rsidRDefault="00DC6E6E" w:rsidP="00D2532A">
            <w:pPr>
              <w:jc w:val="center"/>
              <w:rPr>
                <w:sz w:val="16"/>
                <w:szCs w:val="16"/>
              </w:rPr>
            </w:pPr>
            <w:r w:rsidRPr="00DC6E6E">
              <w:rPr>
                <w:sz w:val="16"/>
                <w:szCs w:val="16"/>
              </w:rPr>
              <w:t>50.000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C6E6E" w:rsidTr="00D2532A">
        <w:trPr>
          <w:trHeight w:val="339"/>
        </w:trPr>
        <w:tc>
          <w:tcPr>
            <w:tcW w:w="1080" w:type="dxa"/>
            <w:vMerge/>
            <w:vAlign w:val="center"/>
          </w:tcPr>
          <w:p w:rsidR="00DC6E6E" w:rsidRPr="0073532A" w:rsidRDefault="00DC6E6E" w:rsidP="005C6A1E">
            <w:pPr>
              <w:jc w:val="center"/>
              <w:rPr>
                <w:sz w:val="16"/>
                <w:szCs w:val="16"/>
                <w:lang w:val="sr-Latn-CS"/>
              </w:rPr>
            </w:pPr>
          </w:p>
        </w:tc>
        <w:tc>
          <w:tcPr>
            <w:tcW w:w="2012" w:type="dxa"/>
            <w:vAlign w:val="center"/>
          </w:tcPr>
          <w:p w:rsidR="00DC6E6E" w:rsidRPr="00DC6E6E" w:rsidRDefault="00DC6E6E" w:rsidP="00D2532A">
            <w:pPr>
              <w:rPr>
                <w:sz w:val="16"/>
                <w:szCs w:val="16"/>
              </w:rPr>
            </w:pPr>
            <w:r w:rsidRPr="00DC6E6E">
              <w:rPr>
                <w:sz w:val="16"/>
                <w:szCs w:val="16"/>
              </w:rPr>
              <w:t xml:space="preserve">Igle 0,8*              </w:t>
            </w:r>
          </w:p>
        </w:tc>
        <w:tc>
          <w:tcPr>
            <w:tcW w:w="508" w:type="dxa"/>
            <w:vAlign w:val="center"/>
          </w:tcPr>
          <w:p w:rsidR="00DC6E6E" w:rsidRPr="00DC6E6E" w:rsidRDefault="00DC6E6E" w:rsidP="00D2532A">
            <w:pPr>
              <w:jc w:val="center"/>
              <w:rPr>
                <w:sz w:val="16"/>
                <w:szCs w:val="16"/>
              </w:rPr>
            </w:pPr>
            <w:r w:rsidRPr="00DC6E6E">
              <w:rPr>
                <w:sz w:val="16"/>
                <w:szCs w:val="16"/>
              </w:rPr>
              <w:t>kom</w:t>
            </w:r>
          </w:p>
        </w:tc>
        <w:tc>
          <w:tcPr>
            <w:tcW w:w="900" w:type="dxa"/>
            <w:vAlign w:val="center"/>
          </w:tcPr>
          <w:p w:rsidR="00DC6E6E" w:rsidRPr="00DC6E6E" w:rsidRDefault="00DC6E6E" w:rsidP="00D2532A">
            <w:pPr>
              <w:jc w:val="center"/>
              <w:rPr>
                <w:sz w:val="16"/>
                <w:szCs w:val="16"/>
              </w:rPr>
            </w:pPr>
            <w:r w:rsidRPr="00DC6E6E">
              <w:rPr>
                <w:sz w:val="16"/>
                <w:szCs w:val="16"/>
              </w:rPr>
              <w:t>50.000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C6E6E" w:rsidTr="00D2532A">
        <w:trPr>
          <w:trHeight w:val="339"/>
        </w:trPr>
        <w:tc>
          <w:tcPr>
            <w:tcW w:w="1080" w:type="dxa"/>
            <w:vMerge/>
            <w:vAlign w:val="center"/>
          </w:tcPr>
          <w:p w:rsidR="00DC6E6E" w:rsidRPr="0073532A" w:rsidRDefault="00DC6E6E" w:rsidP="005C6A1E">
            <w:pPr>
              <w:jc w:val="center"/>
              <w:rPr>
                <w:sz w:val="16"/>
                <w:szCs w:val="16"/>
                <w:lang w:val="sr-Latn-CS"/>
              </w:rPr>
            </w:pPr>
          </w:p>
        </w:tc>
        <w:tc>
          <w:tcPr>
            <w:tcW w:w="2012" w:type="dxa"/>
            <w:vAlign w:val="center"/>
          </w:tcPr>
          <w:p w:rsidR="00DC6E6E" w:rsidRPr="00DC6E6E" w:rsidRDefault="00DC6E6E" w:rsidP="00D2532A">
            <w:pPr>
              <w:rPr>
                <w:sz w:val="16"/>
                <w:szCs w:val="16"/>
              </w:rPr>
            </w:pPr>
            <w:r w:rsidRPr="00DC6E6E">
              <w:rPr>
                <w:sz w:val="16"/>
                <w:szCs w:val="16"/>
              </w:rPr>
              <w:t xml:space="preserve">Igle 0, 6*             </w:t>
            </w:r>
          </w:p>
        </w:tc>
        <w:tc>
          <w:tcPr>
            <w:tcW w:w="508" w:type="dxa"/>
            <w:vAlign w:val="center"/>
          </w:tcPr>
          <w:p w:rsidR="00DC6E6E" w:rsidRPr="00DC6E6E" w:rsidRDefault="00DC6E6E" w:rsidP="00D2532A">
            <w:pPr>
              <w:jc w:val="center"/>
              <w:rPr>
                <w:sz w:val="16"/>
                <w:szCs w:val="16"/>
              </w:rPr>
            </w:pPr>
            <w:r w:rsidRPr="00DC6E6E">
              <w:rPr>
                <w:sz w:val="16"/>
                <w:szCs w:val="16"/>
              </w:rPr>
              <w:t>kom</w:t>
            </w:r>
          </w:p>
        </w:tc>
        <w:tc>
          <w:tcPr>
            <w:tcW w:w="900" w:type="dxa"/>
            <w:vAlign w:val="center"/>
          </w:tcPr>
          <w:p w:rsidR="00DC6E6E" w:rsidRPr="00DC6E6E" w:rsidRDefault="00DC6E6E" w:rsidP="00D2532A">
            <w:pPr>
              <w:jc w:val="center"/>
              <w:rPr>
                <w:sz w:val="16"/>
                <w:szCs w:val="16"/>
              </w:rPr>
            </w:pPr>
            <w:r w:rsidRPr="00DC6E6E">
              <w:rPr>
                <w:sz w:val="16"/>
                <w:szCs w:val="16"/>
              </w:rPr>
              <w:t>40.000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C6E6E" w:rsidTr="00D2532A">
        <w:trPr>
          <w:trHeight w:val="339"/>
        </w:trPr>
        <w:tc>
          <w:tcPr>
            <w:tcW w:w="1080" w:type="dxa"/>
            <w:vMerge/>
            <w:vAlign w:val="center"/>
          </w:tcPr>
          <w:p w:rsidR="00DC6E6E" w:rsidRPr="0073532A" w:rsidRDefault="00DC6E6E" w:rsidP="005C6A1E">
            <w:pPr>
              <w:jc w:val="center"/>
              <w:rPr>
                <w:sz w:val="16"/>
                <w:szCs w:val="16"/>
                <w:lang w:val="sr-Latn-CS"/>
              </w:rPr>
            </w:pPr>
          </w:p>
        </w:tc>
        <w:tc>
          <w:tcPr>
            <w:tcW w:w="2012" w:type="dxa"/>
            <w:vAlign w:val="center"/>
          </w:tcPr>
          <w:p w:rsidR="00DC6E6E" w:rsidRPr="00DC6E6E" w:rsidRDefault="00DC6E6E" w:rsidP="00D2532A">
            <w:pPr>
              <w:rPr>
                <w:sz w:val="16"/>
                <w:szCs w:val="16"/>
              </w:rPr>
            </w:pPr>
            <w:r w:rsidRPr="00DC6E6E">
              <w:rPr>
                <w:sz w:val="16"/>
                <w:szCs w:val="16"/>
              </w:rPr>
              <w:t xml:space="preserve">Igle 0,45* </w:t>
            </w:r>
          </w:p>
        </w:tc>
        <w:tc>
          <w:tcPr>
            <w:tcW w:w="508" w:type="dxa"/>
            <w:vAlign w:val="center"/>
          </w:tcPr>
          <w:p w:rsidR="00DC6E6E" w:rsidRPr="00DC6E6E" w:rsidRDefault="00DC6E6E" w:rsidP="00D2532A">
            <w:pPr>
              <w:jc w:val="center"/>
              <w:rPr>
                <w:sz w:val="16"/>
                <w:szCs w:val="16"/>
              </w:rPr>
            </w:pPr>
            <w:r w:rsidRPr="00DC6E6E">
              <w:rPr>
                <w:sz w:val="16"/>
                <w:szCs w:val="16"/>
              </w:rPr>
              <w:t>kom</w:t>
            </w:r>
          </w:p>
        </w:tc>
        <w:tc>
          <w:tcPr>
            <w:tcW w:w="900" w:type="dxa"/>
            <w:vAlign w:val="center"/>
          </w:tcPr>
          <w:p w:rsidR="00DC6E6E" w:rsidRPr="00DC6E6E" w:rsidRDefault="00DC6E6E" w:rsidP="00D2532A">
            <w:pPr>
              <w:jc w:val="center"/>
              <w:rPr>
                <w:sz w:val="16"/>
                <w:szCs w:val="16"/>
              </w:rPr>
            </w:pPr>
            <w:r w:rsidRPr="00DC6E6E">
              <w:rPr>
                <w:sz w:val="16"/>
                <w:szCs w:val="16"/>
              </w:rPr>
              <w:t>40.000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C6E6E" w:rsidTr="00D2532A">
        <w:trPr>
          <w:trHeight w:val="339"/>
        </w:trPr>
        <w:tc>
          <w:tcPr>
            <w:tcW w:w="1080" w:type="dxa"/>
            <w:vMerge/>
            <w:vAlign w:val="center"/>
          </w:tcPr>
          <w:p w:rsidR="00DC6E6E" w:rsidRPr="0073532A" w:rsidRDefault="00DC6E6E" w:rsidP="005C6A1E">
            <w:pPr>
              <w:jc w:val="center"/>
              <w:rPr>
                <w:sz w:val="16"/>
                <w:szCs w:val="16"/>
                <w:lang w:val="sr-Latn-CS"/>
              </w:rPr>
            </w:pPr>
          </w:p>
        </w:tc>
        <w:tc>
          <w:tcPr>
            <w:tcW w:w="2012" w:type="dxa"/>
            <w:vAlign w:val="center"/>
          </w:tcPr>
          <w:p w:rsidR="00DC6E6E" w:rsidRPr="00DC6E6E" w:rsidRDefault="00DC6E6E" w:rsidP="00D2532A">
            <w:pPr>
              <w:rPr>
                <w:sz w:val="16"/>
                <w:szCs w:val="16"/>
              </w:rPr>
            </w:pPr>
            <w:r w:rsidRPr="00DC6E6E">
              <w:rPr>
                <w:sz w:val="16"/>
                <w:szCs w:val="16"/>
              </w:rPr>
              <w:t xml:space="preserve">Igle 0.3*              </w:t>
            </w:r>
          </w:p>
        </w:tc>
        <w:tc>
          <w:tcPr>
            <w:tcW w:w="508" w:type="dxa"/>
            <w:vAlign w:val="center"/>
          </w:tcPr>
          <w:p w:rsidR="00DC6E6E" w:rsidRPr="00DC6E6E" w:rsidRDefault="00DC6E6E" w:rsidP="00D2532A">
            <w:pPr>
              <w:jc w:val="center"/>
              <w:rPr>
                <w:sz w:val="16"/>
                <w:szCs w:val="16"/>
              </w:rPr>
            </w:pPr>
            <w:r w:rsidRPr="00DC6E6E">
              <w:rPr>
                <w:sz w:val="16"/>
                <w:szCs w:val="16"/>
              </w:rPr>
              <w:t>kom</w:t>
            </w:r>
          </w:p>
        </w:tc>
        <w:tc>
          <w:tcPr>
            <w:tcW w:w="900" w:type="dxa"/>
            <w:vAlign w:val="center"/>
          </w:tcPr>
          <w:p w:rsidR="00DC6E6E" w:rsidRPr="00DC6E6E" w:rsidRDefault="00DC6E6E" w:rsidP="00D2532A">
            <w:pPr>
              <w:jc w:val="center"/>
              <w:rPr>
                <w:sz w:val="16"/>
                <w:szCs w:val="16"/>
              </w:rPr>
            </w:pPr>
            <w:r w:rsidRPr="00DC6E6E">
              <w:rPr>
                <w:sz w:val="16"/>
                <w:szCs w:val="16"/>
              </w:rPr>
              <w:t>700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C6E6E" w:rsidTr="00D2532A">
        <w:trPr>
          <w:trHeight w:val="339"/>
        </w:trPr>
        <w:tc>
          <w:tcPr>
            <w:tcW w:w="1080" w:type="dxa"/>
            <w:vAlign w:val="center"/>
          </w:tcPr>
          <w:p w:rsidR="00DC6E6E" w:rsidRPr="0073532A" w:rsidRDefault="00DC6E6E" w:rsidP="005C6A1E">
            <w:pPr>
              <w:jc w:val="center"/>
              <w:rPr>
                <w:sz w:val="20"/>
                <w:szCs w:val="20"/>
                <w:lang w:val="sr-Latn-CS"/>
              </w:rPr>
            </w:pPr>
            <w:r w:rsidRPr="0073532A">
              <w:rPr>
                <w:sz w:val="20"/>
                <w:szCs w:val="20"/>
                <w:lang w:val="sr-Latn-CS"/>
              </w:rPr>
              <w:t>2</w:t>
            </w:r>
          </w:p>
        </w:tc>
        <w:tc>
          <w:tcPr>
            <w:tcW w:w="2012" w:type="dxa"/>
            <w:vAlign w:val="center"/>
          </w:tcPr>
          <w:p w:rsidR="00DC6E6E" w:rsidRPr="00DC6E6E" w:rsidRDefault="00DC6E6E" w:rsidP="00D2532A">
            <w:pPr>
              <w:rPr>
                <w:sz w:val="16"/>
                <w:szCs w:val="16"/>
              </w:rPr>
            </w:pPr>
            <w:r w:rsidRPr="00DC6E6E">
              <w:rPr>
                <w:sz w:val="16"/>
                <w:szCs w:val="16"/>
              </w:rPr>
              <w:t xml:space="preserve">Špric 1 ml* bez igle </w:t>
            </w:r>
          </w:p>
        </w:tc>
        <w:tc>
          <w:tcPr>
            <w:tcW w:w="508" w:type="dxa"/>
            <w:vAlign w:val="center"/>
          </w:tcPr>
          <w:p w:rsidR="00DC6E6E" w:rsidRPr="00DC6E6E" w:rsidRDefault="00DC6E6E" w:rsidP="00D2532A">
            <w:pPr>
              <w:jc w:val="center"/>
              <w:rPr>
                <w:sz w:val="16"/>
                <w:szCs w:val="16"/>
              </w:rPr>
            </w:pPr>
            <w:r w:rsidRPr="00DC6E6E">
              <w:rPr>
                <w:sz w:val="16"/>
                <w:szCs w:val="16"/>
              </w:rPr>
              <w:t>kom</w:t>
            </w:r>
          </w:p>
        </w:tc>
        <w:tc>
          <w:tcPr>
            <w:tcW w:w="900" w:type="dxa"/>
            <w:vAlign w:val="center"/>
          </w:tcPr>
          <w:p w:rsidR="00DC6E6E" w:rsidRPr="00DC6E6E" w:rsidRDefault="00DC6E6E" w:rsidP="00D2532A">
            <w:pPr>
              <w:jc w:val="center"/>
              <w:rPr>
                <w:sz w:val="16"/>
                <w:szCs w:val="16"/>
              </w:rPr>
            </w:pPr>
            <w:r w:rsidRPr="00DC6E6E">
              <w:rPr>
                <w:sz w:val="16"/>
                <w:szCs w:val="16"/>
              </w:rPr>
              <w:t>10.000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C6E6E" w:rsidTr="00D2532A">
        <w:trPr>
          <w:trHeight w:val="339"/>
        </w:trPr>
        <w:tc>
          <w:tcPr>
            <w:tcW w:w="1080" w:type="dxa"/>
            <w:vMerge w:val="restart"/>
            <w:vAlign w:val="center"/>
          </w:tcPr>
          <w:p w:rsidR="00DC6E6E" w:rsidRPr="0073532A" w:rsidRDefault="00DC6E6E" w:rsidP="005C6A1E">
            <w:pPr>
              <w:jc w:val="center"/>
              <w:rPr>
                <w:sz w:val="20"/>
                <w:szCs w:val="20"/>
                <w:lang w:val="sr-Latn-CS"/>
              </w:rPr>
            </w:pPr>
            <w:r w:rsidRPr="0073532A">
              <w:rPr>
                <w:sz w:val="20"/>
                <w:szCs w:val="20"/>
                <w:lang w:val="sr-Latn-CS"/>
              </w:rPr>
              <w:t>3</w:t>
            </w:r>
          </w:p>
        </w:tc>
        <w:tc>
          <w:tcPr>
            <w:tcW w:w="2012" w:type="dxa"/>
            <w:vAlign w:val="center"/>
          </w:tcPr>
          <w:p w:rsidR="00DC6E6E" w:rsidRPr="00DC6E6E" w:rsidRDefault="00DC6E6E" w:rsidP="00D2532A">
            <w:pPr>
              <w:rPr>
                <w:sz w:val="16"/>
                <w:szCs w:val="16"/>
              </w:rPr>
            </w:pPr>
            <w:r w:rsidRPr="00DC6E6E">
              <w:rPr>
                <w:sz w:val="16"/>
                <w:szCs w:val="16"/>
              </w:rPr>
              <w:t xml:space="preserve">Špric 2 ml* bez igle (graduisan podeocima 0.1 i to do 3ml) </w:t>
            </w:r>
          </w:p>
        </w:tc>
        <w:tc>
          <w:tcPr>
            <w:tcW w:w="508" w:type="dxa"/>
            <w:vAlign w:val="center"/>
          </w:tcPr>
          <w:p w:rsidR="00DC6E6E" w:rsidRPr="00DC6E6E" w:rsidRDefault="00DC6E6E" w:rsidP="00D2532A">
            <w:pPr>
              <w:jc w:val="center"/>
              <w:rPr>
                <w:sz w:val="16"/>
                <w:szCs w:val="16"/>
              </w:rPr>
            </w:pPr>
            <w:r w:rsidRPr="00DC6E6E">
              <w:rPr>
                <w:sz w:val="16"/>
                <w:szCs w:val="16"/>
              </w:rPr>
              <w:t>kom</w:t>
            </w:r>
          </w:p>
        </w:tc>
        <w:tc>
          <w:tcPr>
            <w:tcW w:w="900" w:type="dxa"/>
            <w:vAlign w:val="center"/>
          </w:tcPr>
          <w:p w:rsidR="00DC6E6E" w:rsidRPr="00DC6E6E" w:rsidRDefault="00DC6E6E" w:rsidP="00D2532A">
            <w:pPr>
              <w:jc w:val="center"/>
              <w:rPr>
                <w:sz w:val="16"/>
                <w:szCs w:val="16"/>
              </w:rPr>
            </w:pPr>
            <w:r w:rsidRPr="00DC6E6E">
              <w:rPr>
                <w:sz w:val="16"/>
                <w:szCs w:val="16"/>
              </w:rPr>
              <w:t>130.000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C6E6E" w:rsidTr="00D2532A">
        <w:trPr>
          <w:trHeight w:val="339"/>
        </w:trPr>
        <w:tc>
          <w:tcPr>
            <w:tcW w:w="1080" w:type="dxa"/>
            <w:vMerge/>
            <w:vAlign w:val="center"/>
          </w:tcPr>
          <w:p w:rsidR="00DC6E6E" w:rsidRPr="0073532A" w:rsidRDefault="00DC6E6E" w:rsidP="005C6A1E">
            <w:pPr>
              <w:jc w:val="center"/>
              <w:rPr>
                <w:sz w:val="20"/>
                <w:szCs w:val="20"/>
                <w:lang w:val="sr-Latn-CS"/>
              </w:rPr>
            </w:pPr>
          </w:p>
        </w:tc>
        <w:tc>
          <w:tcPr>
            <w:tcW w:w="2012" w:type="dxa"/>
            <w:vAlign w:val="center"/>
          </w:tcPr>
          <w:p w:rsidR="00DC6E6E" w:rsidRPr="00DC6E6E" w:rsidRDefault="00DC6E6E" w:rsidP="00D2532A">
            <w:pPr>
              <w:rPr>
                <w:sz w:val="16"/>
                <w:szCs w:val="16"/>
              </w:rPr>
            </w:pPr>
            <w:r w:rsidRPr="00DC6E6E">
              <w:rPr>
                <w:sz w:val="16"/>
                <w:szCs w:val="16"/>
              </w:rPr>
              <w:t xml:space="preserve">Špric 5 ml* bez igle </w:t>
            </w:r>
          </w:p>
        </w:tc>
        <w:tc>
          <w:tcPr>
            <w:tcW w:w="508" w:type="dxa"/>
            <w:vAlign w:val="center"/>
          </w:tcPr>
          <w:p w:rsidR="00DC6E6E" w:rsidRPr="00DC6E6E" w:rsidRDefault="00DC6E6E" w:rsidP="00D2532A">
            <w:pPr>
              <w:jc w:val="center"/>
              <w:rPr>
                <w:sz w:val="16"/>
                <w:szCs w:val="16"/>
              </w:rPr>
            </w:pPr>
            <w:r w:rsidRPr="00DC6E6E">
              <w:rPr>
                <w:sz w:val="16"/>
                <w:szCs w:val="16"/>
              </w:rPr>
              <w:t>kom</w:t>
            </w:r>
          </w:p>
        </w:tc>
        <w:tc>
          <w:tcPr>
            <w:tcW w:w="900" w:type="dxa"/>
            <w:vAlign w:val="center"/>
          </w:tcPr>
          <w:p w:rsidR="00DC6E6E" w:rsidRPr="00DC6E6E" w:rsidRDefault="00DC6E6E" w:rsidP="00D2532A">
            <w:pPr>
              <w:jc w:val="center"/>
              <w:rPr>
                <w:sz w:val="16"/>
                <w:szCs w:val="16"/>
              </w:rPr>
            </w:pPr>
            <w:r w:rsidRPr="00DC6E6E">
              <w:rPr>
                <w:sz w:val="16"/>
                <w:szCs w:val="16"/>
              </w:rPr>
              <w:t>47.000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C6E6E" w:rsidTr="00D2532A">
        <w:trPr>
          <w:trHeight w:val="339"/>
        </w:trPr>
        <w:tc>
          <w:tcPr>
            <w:tcW w:w="1080" w:type="dxa"/>
            <w:vMerge w:val="restart"/>
            <w:vAlign w:val="center"/>
          </w:tcPr>
          <w:p w:rsidR="00DC6E6E" w:rsidRPr="0073532A" w:rsidRDefault="00DC6E6E" w:rsidP="005C6A1E">
            <w:pPr>
              <w:jc w:val="center"/>
              <w:rPr>
                <w:sz w:val="20"/>
                <w:szCs w:val="20"/>
                <w:lang w:val="sr-Latn-CS"/>
              </w:rPr>
            </w:pPr>
            <w:r w:rsidRPr="0073532A">
              <w:rPr>
                <w:sz w:val="20"/>
                <w:szCs w:val="20"/>
                <w:lang w:val="sr-Latn-CS"/>
              </w:rPr>
              <w:t>4</w:t>
            </w:r>
          </w:p>
        </w:tc>
        <w:tc>
          <w:tcPr>
            <w:tcW w:w="2012" w:type="dxa"/>
            <w:vAlign w:val="center"/>
          </w:tcPr>
          <w:p w:rsidR="00DC6E6E" w:rsidRPr="00DC6E6E" w:rsidRDefault="00DC6E6E" w:rsidP="00D2532A">
            <w:pPr>
              <w:rPr>
                <w:sz w:val="16"/>
                <w:szCs w:val="16"/>
              </w:rPr>
            </w:pPr>
            <w:r w:rsidRPr="00DC6E6E">
              <w:rPr>
                <w:sz w:val="16"/>
                <w:szCs w:val="16"/>
              </w:rPr>
              <w:t xml:space="preserve">Špric 10 ml* bez igle LUER LOCK </w:t>
            </w:r>
          </w:p>
        </w:tc>
        <w:tc>
          <w:tcPr>
            <w:tcW w:w="508" w:type="dxa"/>
            <w:vAlign w:val="center"/>
          </w:tcPr>
          <w:p w:rsidR="00DC6E6E" w:rsidRPr="00DC6E6E" w:rsidRDefault="00DC6E6E" w:rsidP="00D2532A">
            <w:pPr>
              <w:jc w:val="center"/>
              <w:rPr>
                <w:sz w:val="16"/>
                <w:szCs w:val="16"/>
              </w:rPr>
            </w:pPr>
            <w:r w:rsidRPr="00DC6E6E">
              <w:rPr>
                <w:sz w:val="16"/>
                <w:szCs w:val="16"/>
              </w:rPr>
              <w:t>kom</w:t>
            </w:r>
          </w:p>
        </w:tc>
        <w:tc>
          <w:tcPr>
            <w:tcW w:w="900" w:type="dxa"/>
            <w:vAlign w:val="center"/>
          </w:tcPr>
          <w:p w:rsidR="00DC6E6E" w:rsidRPr="00DC6E6E" w:rsidRDefault="00DC6E6E" w:rsidP="00D2532A">
            <w:pPr>
              <w:jc w:val="center"/>
              <w:rPr>
                <w:sz w:val="16"/>
                <w:szCs w:val="16"/>
              </w:rPr>
            </w:pPr>
            <w:r w:rsidRPr="00DC6E6E">
              <w:rPr>
                <w:sz w:val="16"/>
                <w:szCs w:val="16"/>
              </w:rPr>
              <w:t>60.000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C6E6E" w:rsidTr="00D2532A">
        <w:trPr>
          <w:trHeight w:val="339"/>
        </w:trPr>
        <w:tc>
          <w:tcPr>
            <w:tcW w:w="1080" w:type="dxa"/>
            <w:vMerge/>
            <w:vAlign w:val="center"/>
          </w:tcPr>
          <w:p w:rsidR="00DC6E6E" w:rsidRPr="0073532A" w:rsidRDefault="00DC6E6E" w:rsidP="005C6A1E">
            <w:pPr>
              <w:jc w:val="center"/>
              <w:rPr>
                <w:sz w:val="20"/>
                <w:szCs w:val="20"/>
                <w:lang w:val="sr-Latn-CS"/>
              </w:rPr>
            </w:pPr>
          </w:p>
        </w:tc>
        <w:tc>
          <w:tcPr>
            <w:tcW w:w="2012" w:type="dxa"/>
            <w:vAlign w:val="center"/>
          </w:tcPr>
          <w:p w:rsidR="00DC6E6E" w:rsidRPr="00DC6E6E" w:rsidRDefault="00DC6E6E" w:rsidP="00D2532A">
            <w:pPr>
              <w:rPr>
                <w:sz w:val="16"/>
                <w:szCs w:val="16"/>
              </w:rPr>
            </w:pPr>
            <w:r w:rsidRPr="00DC6E6E">
              <w:rPr>
                <w:sz w:val="16"/>
                <w:szCs w:val="16"/>
              </w:rPr>
              <w:t xml:space="preserve">Špric 20 ml* bez igle LUER LOCK </w:t>
            </w:r>
          </w:p>
        </w:tc>
        <w:tc>
          <w:tcPr>
            <w:tcW w:w="508" w:type="dxa"/>
            <w:vAlign w:val="center"/>
          </w:tcPr>
          <w:p w:rsidR="00DC6E6E" w:rsidRPr="00DC6E6E" w:rsidRDefault="00DC6E6E" w:rsidP="00D2532A">
            <w:pPr>
              <w:jc w:val="center"/>
              <w:rPr>
                <w:sz w:val="16"/>
                <w:szCs w:val="16"/>
              </w:rPr>
            </w:pPr>
            <w:r w:rsidRPr="00DC6E6E">
              <w:rPr>
                <w:sz w:val="16"/>
                <w:szCs w:val="16"/>
              </w:rPr>
              <w:t>kom</w:t>
            </w:r>
          </w:p>
        </w:tc>
        <w:tc>
          <w:tcPr>
            <w:tcW w:w="900" w:type="dxa"/>
            <w:vAlign w:val="center"/>
          </w:tcPr>
          <w:p w:rsidR="00DC6E6E" w:rsidRPr="00DC6E6E" w:rsidRDefault="00DC6E6E" w:rsidP="00D2532A">
            <w:pPr>
              <w:jc w:val="center"/>
              <w:rPr>
                <w:sz w:val="16"/>
                <w:szCs w:val="16"/>
              </w:rPr>
            </w:pPr>
            <w:r w:rsidRPr="00DC6E6E">
              <w:rPr>
                <w:sz w:val="16"/>
                <w:szCs w:val="16"/>
              </w:rPr>
              <w:t>78.000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C6E6E" w:rsidTr="00D2532A">
        <w:trPr>
          <w:trHeight w:val="339"/>
        </w:trPr>
        <w:tc>
          <w:tcPr>
            <w:tcW w:w="1080" w:type="dxa"/>
            <w:vMerge/>
            <w:vAlign w:val="center"/>
          </w:tcPr>
          <w:p w:rsidR="00DC6E6E" w:rsidRPr="0073532A" w:rsidRDefault="00DC6E6E" w:rsidP="005C6A1E">
            <w:pPr>
              <w:jc w:val="center"/>
              <w:rPr>
                <w:sz w:val="20"/>
                <w:szCs w:val="20"/>
                <w:lang w:val="sr-Latn-CS"/>
              </w:rPr>
            </w:pPr>
          </w:p>
        </w:tc>
        <w:tc>
          <w:tcPr>
            <w:tcW w:w="2012" w:type="dxa"/>
            <w:vAlign w:val="center"/>
          </w:tcPr>
          <w:p w:rsidR="00DC6E6E" w:rsidRPr="00DC6E6E" w:rsidRDefault="00DC6E6E" w:rsidP="00D2532A">
            <w:pPr>
              <w:rPr>
                <w:sz w:val="16"/>
                <w:szCs w:val="16"/>
              </w:rPr>
            </w:pPr>
            <w:r w:rsidRPr="00DC6E6E">
              <w:rPr>
                <w:sz w:val="16"/>
                <w:szCs w:val="16"/>
              </w:rPr>
              <w:t xml:space="preserve">Špric 50 ml* bez igle (LUER LOCK) </w:t>
            </w:r>
          </w:p>
        </w:tc>
        <w:tc>
          <w:tcPr>
            <w:tcW w:w="508" w:type="dxa"/>
            <w:vAlign w:val="center"/>
          </w:tcPr>
          <w:p w:rsidR="00DC6E6E" w:rsidRPr="00DC6E6E" w:rsidRDefault="00DC6E6E" w:rsidP="00D2532A">
            <w:pPr>
              <w:jc w:val="center"/>
              <w:rPr>
                <w:sz w:val="16"/>
                <w:szCs w:val="16"/>
              </w:rPr>
            </w:pPr>
            <w:r w:rsidRPr="00DC6E6E">
              <w:rPr>
                <w:sz w:val="16"/>
                <w:szCs w:val="16"/>
              </w:rPr>
              <w:t>kom</w:t>
            </w:r>
          </w:p>
        </w:tc>
        <w:tc>
          <w:tcPr>
            <w:tcW w:w="900" w:type="dxa"/>
            <w:vAlign w:val="center"/>
          </w:tcPr>
          <w:p w:rsidR="00DC6E6E" w:rsidRPr="00DC6E6E" w:rsidRDefault="00DC6E6E" w:rsidP="00D2532A">
            <w:pPr>
              <w:jc w:val="center"/>
              <w:rPr>
                <w:sz w:val="16"/>
                <w:szCs w:val="16"/>
              </w:rPr>
            </w:pPr>
            <w:r w:rsidRPr="00DC6E6E">
              <w:rPr>
                <w:sz w:val="16"/>
                <w:szCs w:val="16"/>
              </w:rPr>
              <w:t>17.000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C6E6E" w:rsidTr="00D2532A">
        <w:trPr>
          <w:trHeight w:val="339"/>
        </w:trPr>
        <w:tc>
          <w:tcPr>
            <w:tcW w:w="1080" w:type="dxa"/>
            <w:vAlign w:val="center"/>
          </w:tcPr>
          <w:p w:rsidR="00DC6E6E" w:rsidRPr="0073532A" w:rsidRDefault="00DC6E6E" w:rsidP="005C6A1E">
            <w:pPr>
              <w:jc w:val="center"/>
              <w:rPr>
                <w:sz w:val="20"/>
                <w:szCs w:val="20"/>
                <w:lang w:val="sr-Latn-CS"/>
              </w:rPr>
            </w:pPr>
            <w:r w:rsidRPr="0073532A">
              <w:rPr>
                <w:sz w:val="20"/>
                <w:szCs w:val="20"/>
                <w:lang w:val="sr-Latn-CS"/>
              </w:rPr>
              <w:t>5</w:t>
            </w:r>
          </w:p>
        </w:tc>
        <w:tc>
          <w:tcPr>
            <w:tcW w:w="2012" w:type="dxa"/>
            <w:vAlign w:val="center"/>
          </w:tcPr>
          <w:p w:rsidR="00DC6E6E" w:rsidRPr="00DC6E6E" w:rsidRDefault="00DC6E6E" w:rsidP="00D2532A">
            <w:pPr>
              <w:rPr>
                <w:sz w:val="16"/>
                <w:szCs w:val="16"/>
                <w:lang w:val="de-DE"/>
              </w:rPr>
            </w:pPr>
            <w:r w:rsidRPr="00DC6E6E">
              <w:rPr>
                <w:sz w:val="16"/>
                <w:szCs w:val="16"/>
                <w:lang w:val="de-DE"/>
              </w:rPr>
              <w:t xml:space="preserve">Bebi sistem 25G* (igla 0,5x15mm) </w:t>
            </w:r>
          </w:p>
        </w:tc>
        <w:tc>
          <w:tcPr>
            <w:tcW w:w="508" w:type="dxa"/>
            <w:vAlign w:val="center"/>
          </w:tcPr>
          <w:p w:rsidR="00DC6E6E" w:rsidRPr="00DC6E6E" w:rsidRDefault="00DC6E6E" w:rsidP="00D2532A">
            <w:pPr>
              <w:jc w:val="center"/>
              <w:rPr>
                <w:sz w:val="16"/>
                <w:szCs w:val="16"/>
              </w:rPr>
            </w:pPr>
            <w:r w:rsidRPr="00DC6E6E">
              <w:rPr>
                <w:sz w:val="16"/>
                <w:szCs w:val="16"/>
              </w:rPr>
              <w:t>kom</w:t>
            </w:r>
          </w:p>
        </w:tc>
        <w:tc>
          <w:tcPr>
            <w:tcW w:w="900" w:type="dxa"/>
            <w:vAlign w:val="center"/>
          </w:tcPr>
          <w:p w:rsidR="00DC6E6E" w:rsidRPr="00DC6E6E" w:rsidRDefault="00DC6E6E" w:rsidP="00D2532A">
            <w:pPr>
              <w:jc w:val="center"/>
              <w:rPr>
                <w:sz w:val="16"/>
                <w:szCs w:val="16"/>
              </w:rPr>
            </w:pPr>
            <w:r w:rsidRPr="00DC6E6E">
              <w:rPr>
                <w:sz w:val="16"/>
                <w:szCs w:val="16"/>
              </w:rPr>
              <w:t>600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C6E6E" w:rsidTr="00D2532A">
        <w:trPr>
          <w:trHeight w:val="339"/>
        </w:trPr>
        <w:tc>
          <w:tcPr>
            <w:tcW w:w="1080" w:type="dxa"/>
            <w:vAlign w:val="center"/>
          </w:tcPr>
          <w:p w:rsidR="00DC6E6E" w:rsidRPr="0073532A" w:rsidRDefault="00DC6E6E" w:rsidP="005C6A1E">
            <w:pPr>
              <w:jc w:val="center"/>
              <w:rPr>
                <w:sz w:val="20"/>
                <w:szCs w:val="20"/>
                <w:lang w:val="sr-Latn-CS"/>
              </w:rPr>
            </w:pPr>
            <w:r w:rsidRPr="0073532A">
              <w:rPr>
                <w:sz w:val="20"/>
                <w:szCs w:val="20"/>
                <w:lang w:val="sr-Latn-CS"/>
              </w:rPr>
              <w:t>6</w:t>
            </w:r>
          </w:p>
        </w:tc>
        <w:tc>
          <w:tcPr>
            <w:tcW w:w="2012" w:type="dxa"/>
            <w:vAlign w:val="center"/>
          </w:tcPr>
          <w:p w:rsidR="00DC6E6E" w:rsidRPr="00DC6E6E" w:rsidRDefault="00DC6E6E" w:rsidP="00D2532A">
            <w:pPr>
              <w:rPr>
                <w:sz w:val="16"/>
                <w:szCs w:val="16"/>
              </w:rPr>
            </w:pPr>
            <w:r w:rsidRPr="00DC6E6E">
              <w:rPr>
                <w:sz w:val="16"/>
                <w:szCs w:val="16"/>
              </w:rPr>
              <w:t xml:space="preserve">Infuzioni sistem </w:t>
            </w:r>
          </w:p>
        </w:tc>
        <w:tc>
          <w:tcPr>
            <w:tcW w:w="508" w:type="dxa"/>
          </w:tcPr>
          <w:p w:rsidR="00DC6E6E" w:rsidRPr="00DC6E6E" w:rsidRDefault="00DC6E6E" w:rsidP="00D2532A">
            <w:pPr>
              <w:jc w:val="center"/>
              <w:rPr>
                <w:sz w:val="16"/>
                <w:szCs w:val="16"/>
              </w:rPr>
            </w:pPr>
            <w:r w:rsidRPr="00DC6E6E">
              <w:rPr>
                <w:sz w:val="16"/>
                <w:szCs w:val="16"/>
              </w:rPr>
              <w:t>kom</w:t>
            </w:r>
          </w:p>
        </w:tc>
        <w:tc>
          <w:tcPr>
            <w:tcW w:w="900" w:type="dxa"/>
            <w:vAlign w:val="center"/>
          </w:tcPr>
          <w:p w:rsidR="00DC6E6E" w:rsidRPr="00DC6E6E" w:rsidRDefault="00DC6E6E" w:rsidP="00D2532A">
            <w:pPr>
              <w:jc w:val="center"/>
              <w:rPr>
                <w:sz w:val="16"/>
                <w:szCs w:val="16"/>
              </w:rPr>
            </w:pPr>
            <w:r w:rsidRPr="00DC6E6E">
              <w:rPr>
                <w:sz w:val="16"/>
                <w:szCs w:val="16"/>
              </w:rPr>
              <w:t>13.000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C6E6E" w:rsidTr="00D2532A">
        <w:trPr>
          <w:trHeight w:val="339"/>
        </w:trPr>
        <w:tc>
          <w:tcPr>
            <w:tcW w:w="1080" w:type="dxa"/>
            <w:vAlign w:val="center"/>
          </w:tcPr>
          <w:p w:rsidR="00DC6E6E" w:rsidRPr="0073532A" w:rsidRDefault="00DC6E6E" w:rsidP="005C6A1E">
            <w:pPr>
              <w:jc w:val="center"/>
              <w:rPr>
                <w:sz w:val="20"/>
                <w:szCs w:val="20"/>
                <w:lang w:val="sr-Latn-CS"/>
              </w:rPr>
            </w:pPr>
            <w:r w:rsidRPr="0073532A">
              <w:rPr>
                <w:sz w:val="20"/>
                <w:szCs w:val="20"/>
                <w:lang w:val="sr-Latn-CS"/>
              </w:rPr>
              <w:lastRenderedPageBreak/>
              <w:t>7</w:t>
            </w:r>
          </w:p>
        </w:tc>
        <w:tc>
          <w:tcPr>
            <w:tcW w:w="2012" w:type="dxa"/>
            <w:vAlign w:val="center"/>
          </w:tcPr>
          <w:p w:rsidR="00DC6E6E" w:rsidRPr="00DC6E6E" w:rsidRDefault="00DC6E6E" w:rsidP="00D2532A">
            <w:pPr>
              <w:rPr>
                <w:sz w:val="16"/>
                <w:szCs w:val="16"/>
              </w:rPr>
            </w:pPr>
            <w:r w:rsidRPr="00DC6E6E">
              <w:rPr>
                <w:sz w:val="16"/>
                <w:szCs w:val="16"/>
              </w:rPr>
              <w:t xml:space="preserve">Transfuzioni sistemi </w:t>
            </w:r>
          </w:p>
        </w:tc>
        <w:tc>
          <w:tcPr>
            <w:tcW w:w="508" w:type="dxa"/>
            <w:vAlign w:val="center"/>
          </w:tcPr>
          <w:p w:rsidR="00DC6E6E" w:rsidRPr="00DC6E6E" w:rsidRDefault="00DC6E6E" w:rsidP="00D2532A">
            <w:pPr>
              <w:jc w:val="center"/>
              <w:rPr>
                <w:sz w:val="16"/>
                <w:szCs w:val="16"/>
              </w:rPr>
            </w:pPr>
            <w:r w:rsidRPr="00DC6E6E">
              <w:rPr>
                <w:sz w:val="16"/>
                <w:szCs w:val="16"/>
              </w:rPr>
              <w:t>kom</w:t>
            </w:r>
          </w:p>
        </w:tc>
        <w:tc>
          <w:tcPr>
            <w:tcW w:w="900" w:type="dxa"/>
            <w:vAlign w:val="center"/>
          </w:tcPr>
          <w:p w:rsidR="00DC6E6E" w:rsidRPr="00DC6E6E" w:rsidRDefault="00DC6E6E" w:rsidP="00D2532A">
            <w:pPr>
              <w:jc w:val="center"/>
              <w:rPr>
                <w:sz w:val="16"/>
                <w:szCs w:val="16"/>
              </w:rPr>
            </w:pPr>
            <w:r w:rsidRPr="00DC6E6E">
              <w:rPr>
                <w:sz w:val="16"/>
                <w:szCs w:val="16"/>
              </w:rPr>
              <w:t>1.600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C6E6E" w:rsidTr="00D2532A">
        <w:trPr>
          <w:trHeight w:val="339"/>
        </w:trPr>
        <w:tc>
          <w:tcPr>
            <w:tcW w:w="1080" w:type="dxa"/>
            <w:vMerge w:val="restart"/>
            <w:vAlign w:val="center"/>
          </w:tcPr>
          <w:p w:rsidR="00DC6E6E" w:rsidRPr="0073532A" w:rsidRDefault="00DC6E6E" w:rsidP="005C6A1E">
            <w:pPr>
              <w:jc w:val="center"/>
              <w:rPr>
                <w:sz w:val="20"/>
                <w:szCs w:val="20"/>
                <w:lang w:val="sr-Latn-CS"/>
              </w:rPr>
            </w:pPr>
            <w:r w:rsidRPr="0073532A">
              <w:rPr>
                <w:sz w:val="20"/>
                <w:szCs w:val="20"/>
                <w:lang w:val="sr-Latn-CS"/>
              </w:rPr>
              <w:t>8</w:t>
            </w:r>
          </w:p>
        </w:tc>
        <w:tc>
          <w:tcPr>
            <w:tcW w:w="2012" w:type="dxa"/>
            <w:vAlign w:val="center"/>
          </w:tcPr>
          <w:p w:rsidR="00DC6E6E" w:rsidRPr="00DC6E6E" w:rsidRDefault="00DC6E6E" w:rsidP="00D2532A">
            <w:pPr>
              <w:rPr>
                <w:sz w:val="16"/>
                <w:szCs w:val="16"/>
              </w:rPr>
            </w:pPr>
            <w:r w:rsidRPr="00DC6E6E">
              <w:rPr>
                <w:sz w:val="16"/>
                <w:szCs w:val="16"/>
              </w:rPr>
              <w:t xml:space="preserve">Ekstenziona tuba 1,5 m (perfuzor Ǿ 2,7mm* transparentni) </w:t>
            </w:r>
          </w:p>
        </w:tc>
        <w:tc>
          <w:tcPr>
            <w:tcW w:w="508" w:type="dxa"/>
            <w:vAlign w:val="center"/>
          </w:tcPr>
          <w:p w:rsidR="00DC6E6E" w:rsidRPr="00DC6E6E" w:rsidRDefault="00DC6E6E" w:rsidP="00D2532A">
            <w:pPr>
              <w:jc w:val="center"/>
              <w:rPr>
                <w:sz w:val="16"/>
                <w:szCs w:val="16"/>
              </w:rPr>
            </w:pPr>
            <w:r w:rsidRPr="00DC6E6E">
              <w:rPr>
                <w:sz w:val="16"/>
                <w:szCs w:val="16"/>
              </w:rPr>
              <w:t>kom</w:t>
            </w:r>
          </w:p>
        </w:tc>
        <w:tc>
          <w:tcPr>
            <w:tcW w:w="900" w:type="dxa"/>
            <w:vAlign w:val="center"/>
          </w:tcPr>
          <w:p w:rsidR="00DC6E6E" w:rsidRPr="00DC6E6E" w:rsidRDefault="00DC6E6E" w:rsidP="00D2532A">
            <w:pPr>
              <w:jc w:val="center"/>
              <w:rPr>
                <w:sz w:val="16"/>
                <w:szCs w:val="16"/>
              </w:rPr>
            </w:pPr>
            <w:r w:rsidRPr="00DC6E6E">
              <w:rPr>
                <w:sz w:val="16"/>
                <w:szCs w:val="16"/>
              </w:rPr>
              <w:t>22.000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C6E6E" w:rsidTr="00D2532A">
        <w:trPr>
          <w:trHeight w:val="339"/>
        </w:trPr>
        <w:tc>
          <w:tcPr>
            <w:tcW w:w="1080" w:type="dxa"/>
            <w:vMerge/>
            <w:vAlign w:val="center"/>
          </w:tcPr>
          <w:p w:rsidR="00DC6E6E" w:rsidRPr="0073532A" w:rsidRDefault="00DC6E6E" w:rsidP="005C6A1E">
            <w:pPr>
              <w:jc w:val="center"/>
              <w:rPr>
                <w:sz w:val="20"/>
                <w:szCs w:val="20"/>
                <w:lang w:val="sr-Latn-CS"/>
              </w:rPr>
            </w:pPr>
          </w:p>
        </w:tc>
        <w:tc>
          <w:tcPr>
            <w:tcW w:w="2012" w:type="dxa"/>
            <w:vAlign w:val="center"/>
          </w:tcPr>
          <w:p w:rsidR="00DC6E6E" w:rsidRPr="00DC6E6E" w:rsidRDefault="00DC6E6E" w:rsidP="00D2532A">
            <w:pPr>
              <w:rPr>
                <w:sz w:val="16"/>
                <w:szCs w:val="16"/>
              </w:rPr>
            </w:pPr>
            <w:r w:rsidRPr="00DC6E6E">
              <w:rPr>
                <w:sz w:val="16"/>
                <w:szCs w:val="16"/>
              </w:rPr>
              <w:t xml:space="preserve">Ekstenziona tuba 1,5 m (perfuzor Ǿ 2,7mm* transparentni- žuti) </w:t>
            </w:r>
          </w:p>
        </w:tc>
        <w:tc>
          <w:tcPr>
            <w:tcW w:w="508" w:type="dxa"/>
            <w:vAlign w:val="center"/>
          </w:tcPr>
          <w:p w:rsidR="00DC6E6E" w:rsidRPr="00DC6E6E" w:rsidRDefault="00DC6E6E" w:rsidP="00D2532A">
            <w:pPr>
              <w:jc w:val="center"/>
              <w:rPr>
                <w:sz w:val="16"/>
                <w:szCs w:val="16"/>
              </w:rPr>
            </w:pPr>
            <w:r w:rsidRPr="00DC6E6E">
              <w:rPr>
                <w:sz w:val="16"/>
                <w:szCs w:val="16"/>
              </w:rPr>
              <w:t>kom</w:t>
            </w:r>
          </w:p>
        </w:tc>
        <w:tc>
          <w:tcPr>
            <w:tcW w:w="900" w:type="dxa"/>
            <w:vAlign w:val="center"/>
          </w:tcPr>
          <w:p w:rsidR="00DC6E6E" w:rsidRPr="00DC6E6E" w:rsidRDefault="00DC6E6E" w:rsidP="00D2532A">
            <w:pPr>
              <w:jc w:val="center"/>
              <w:rPr>
                <w:sz w:val="16"/>
                <w:szCs w:val="16"/>
              </w:rPr>
            </w:pPr>
            <w:r w:rsidRPr="00DC6E6E">
              <w:rPr>
                <w:sz w:val="16"/>
                <w:szCs w:val="16"/>
              </w:rPr>
              <w:t>3.000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C6E6E" w:rsidTr="00D2532A">
        <w:trPr>
          <w:trHeight w:val="339"/>
        </w:trPr>
        <w:tc>
          <w:tcPr>
            <w:tcW w:w="1080" w:type="dxa"/>
            <w:vMerge/>
            <w:vAlign w:val="center"/>
          </w:tcPr>
          <w:p w:rsidR="00DC6E6E" w:rsidRPr="0073532A" w:rsidRDefault="00DC6E6E" w:rsidP="005C6A1E">
            <w:pPr>
              <w:jc w:val="center"/>
              <w:rPr>
                <w:sz w:val="20"/>
                <w:szCs w:val="20"/>
                <w:lang w:val="sr-Latn-CS"/>
              </w:rPr>
            </w:pPr>
          </w:p>
        </w:tc>
        <w:tc>
          <w:tcPr>
            <w:tcW w:w="2012" w:type="dxa"/>
            <w:vAlign w:val="center"/>
          </w:tcPr>
          <w:p w:rsidR="00DC6E6E" w:rsidRPr="00DC6E6E" w:rsidRDefault="00DC6E6E" w:rsidP="00D2532A">
            <w:pPr>
              <w:rPr>
                <w:sz w:val="16"/>
                <w:szCs w:val="16"/>
              </w:rPr>
            </w:pPr>
            <w:r w:rsidRPr="00DC6E6E">
              <w:rPr>
                <w:sz w:val="16"/>
                <w:szCs w:val="16"/>
              </w:rPr>
              <w:t>Igle za punkciju boca sa dodatkom filtera za višekratno doziranje rastvora (</w:t>
            </w:r>
            <w:r w:rsidRPr="00DC6E6E">
              <w:rPr>
                <w:sz w:val="16"/>
                <w:szCs w:val="16"/>
                <w:lang w:val="sr-Latn-RS"/>
              </w:rPr>
              <w:t>EXTRA</w:t>
            </w:r>
            <w:r w:rsidRPr="00DC6E6E">
              <w:rPr>
                <w:sz w:val="16"/>
                <w:szCs w:val="16"/>
              </w:rPr>
              <w:t xml:space="preserve"> SPIKE ili ekvivalent</w:t>
            </w:r>
            <w:r w:rsidRPr="00DC6E6E">
              <w:rPr>
                <w:sz w:val="16"/>
                <w:szCs w:val="16"/>
                <w:lang w:val="sr-Latn-RS"/>
              </w:rPr>
              <w:t xml:space="preserve"> – zeleni filter</w:t>
            </w:r>
            <w:r w:rsidRPr="00DC6E6E">
              <w:rPr>
                <w:sz w:val="16"/>
                <w:szCs w:val="16"/>
              </w:rPr>
              <w:t xml:space="preserve">)* </w:t>
            </w:r>
          </w:p>
        </w:tc>
        <w:tc>
          <w:tcPr>
            <w:tcW w:w="508" w:type="dxa"/>
            <w:vAlign w:val="center"/>
          </w:tcPr>
          <w:p w:rsidR="00DC6E6E" w:rsidRPr="00DC6E6E" w:rsidRDefault="00DC6E6E" w:rsidP="00D2532A">
            <w:pPr>
              <w:jc w:val="center"/>
              <w:rPr>
                <w:sz w:val="16"/>
                <w:szCs w:val="16"/>
                <w:lang w:val="sr-Latn-RS"/>
              </w:rPr>
            </w:pPr>
            <w:r w:rsidRPr="00DC6E6E">
              <w:rPr>
                <w:sz w:val="16"/>
                <w:szCs w:val="16"/>
                <w:lang w:val="sr-Latn-RS"/>
              </w:rPr>
              <w:t>kom</w:t>
            </w:r>
          </w:p>
        </w:tc>
        <w:tc>
          <w:tcPr>
            <w:tcW w:w="900" w:type="dxa"/>
            <w:vAlign w:val="center"/>
          </w:tcPr>
          <w:p w:rsidR="00DC6E6E" w:rsidRPr="00DC6E6E" w:rsidRDefault="00DC6E6E" w:rsidP="00D2532A">
            <w:pPr>
              <w:jc w:val="center"/>
              <w:rPr>
                <w:sz w:val="16"/>
                <w:szCs w:val="16"/>
                <w:lang w:val="sr-Latn-RS"/>
              </w:rPr>
            </w:pPr>
            <w:r w:rsidRPr="00DC6E6E">
              <w:rPr>
                <w:sz w:val="16"/>
                <w:szCs w:val="16"/>
                <w:lang w:val="sr-Latn-RS"/>
              </w:rPr>
              <w:t>7.500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C6E6E" w:rsidTr="00D2532A">
        <w:trPr>
          <w:trHeight w:val="339"/>
        </w:trPr>
        <w:tc>
          <w:tcPr>
            <w:tcW w:w="1080" w:type="dxa"/>
            <w:vMerge/>
            <w:vAlign w:val="center"/>
          </w:tcPr>
          <w:p w:rsidR="00DC6E6E" w:rsidRPr="0073532A" w:rsidRDefault="00DC6E6E" w:rsidP="005C6A1E">
            <w:pPr>
              <w:jc w:val="center"/>
              <w:rPr>
                <w:sz w:val="20"/>
                <w:szCs w:val="20"/>
                <w:lang w:val="sr-Latn-CS"/>
              </w:rPr>
            </w:pPr>
          </w:p>
        </w:tc>
        <w:tc>
          <w:tcPr>
            <w:tcW w:w="2012" w:type="dxa"/>
            <w:vAlign w:val="center"/>
          </w:tcPr>
          <w:p w:rsidR="00DC6E6E" w:rsidRPr="00DC6E6E" w:rsidRDefault="00DC6E6E" w:rsidP="00D2532A">
            <w:pPr>
              <w:rPr>
                <w:sz w:val="16"/>
                <w:szCs w:val="16"/>
              </w:rPr>
            </w:pPr>
            <w:r w:rsidRPr="00DC6E6E">
              <w:rPr>
                <w:sz w:val="16"/>
                <w:szCs w:val="16"/>
              </w:rPr>
              <w:t>Igle za punkciju boca sa dodatkom filtera za višekratno doziranje rastvora (</w:t>
            </w:r>
            <w:r w:rsidRPr="00DC6E6E">
              <w:rPr>
                <w:sz w:val="16"/>
                <w:szCs w:val="16"/>
                <w:lang w:val="sr-Latn-RS"/>
              </w:rPr>
              <w:t>EXTRA</w:t>
            </w:r>
            <w:r w:rsidRPr="00DC6E6E">
              <w:rPr>
                <w:sz w:val="16"/>
                <w:szCs w:val="16"/>
              </w:rPr>
              <w:t xml:space="preserve"> SPIKE ili ekvivalent</w:t>
            </w:r>
            <w:r w:rsidRPr="00DC6E6E">
              <w:rPr>
                <w:sz w:val="16"/>
                <w:szCs w:val="16"/>
                <w:lang w:val="sr-Latn-RS"/>
              </w:rPr>
              <w:t xml:space="preserve"> – crveni filter</w:t>
            </w:r>
            <w:r w:rsidRPr="00DC6E6E">
              <w:rPr>
                <w:sz w:val="16"/>
                <w:szCs w:val="16"/>
              </w:rPr>
              <w:t>)*</w:t>
            </w:r>
          </w:p>
        </w:tc>
        <w:tc>
          <w:tcPr>
            <w:tcW w:w="508" w:type="dxa"/>
            <w:vAlign w:val="center"/>
          </w:tcPr>
          <w:p w:rsidR="00DC6E6E" w:rsidRPr="00DC6E6E" w:rsidRDefault="00DC6E6E" w:rsidP="00D2532A">
            <w:pPr>
              <w:jc w:val="center"/>
              <w:rPr>
                <w:sz w:val="16"/>
                <w:szCs w:val="16"/>
                <w:lang w:val="sr-Latn-RS"/>
              </w:rPr>
            </w:pPr>
            <w:r w:rsidRPr="00DC6E6E">
              <w:rPr>
                <w:sz w:val="16"/>
                <w:szCs w:val="16"/>
                <w:lang w:val="sr-Latn-RS"/>
              </w:rPr>
              <w:t>kom</w:t>
            </w:r>
          </w:p>
        </w:tc>
        <w:tc>
          <w:tcPr>
            <w:tcW w:w="900" w:type="dxa"/>
            <w:vAlign w:val="center"/>
          </w:tcPr>
          <w:p w:rsidR="00DC6E6E" w:rsidRPr="00DC6E6E" w:rsidRDefault="00DC6E6E" w:rsidP="00D2532A">
            <w:pPr>
              <w:jc w:val="center"/>
              <w:rPr>
                <w:sz w:val="16"/>
                <w:szCs w:val="16"/>
                <w:lang w:val="sr-Latn-RS"/>
              </w:rPr>
            </w:pPr>
            <w:r w:rsidRPr="00DC6E6E">
              <w:rPr>
                <w:sz w:val="16"/>
                <w:szCs w:val="16"/>
                <w:lang w:val="sr-Latn-RS"/>
              </w:rPr>
              <w:t>50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2532A" w:rsidTr="00D2532A">
        <w:trPr>
          <w:trHeight w:val="339"/>
        </w:trPr>
        <w:tc>
          <w:tcPr>
            <w:tcW w:w="1080" w:type="dxa"/>
            <w:vAlign w:val="center"/>
          </w:tcPr>
          <w:p w:rsidR="00D2532A" w:rsidRPr="0073532A" w:rsidRDefault="00D2532A" w:rsidP="005C6A1E">
            <w:pPr>
              <w:jc w:val="center"/>
              <w:rPr>
                <w:sz w:val="20"/>
                <w:szCs w:val="20"/>
                <w:lang w:val="sr-Latn-CS"/>
              </w:rPr>
            </w:pPr>
            <w:r w:rsidRPr="0073532A">
              <w:rPr>
                <w:sz w:val="20"/>
                <w:szCs w:val="20"/>
                <w:lang w:val="sr-Latn-CS"/>
              </w:rPr>
              <w:t>9</w:t>
            </w:r>
          </w:p>
        </w:tc>
        <w:tc>
          <w:tcPr>
            <w:tcW w:w="2012" w:type="dxa"/>
            <w:vAlign w:val="center"/>
          </w:tcPr>
          <w:p w:rsidR="00D2532A" w:rsidRPr="00D2532A" w:rsidRDefault="00D2532A" w:rsidP="00D2532A">
            <w:pPr>
              <w:rPr>
                <w:sz w:val="16"/>
                <w:szCs w:val="16"/>
              </w:rPr>
            </w:pPr>
            <w:r w:rsidRPr="00D2532A">
              <w:rPr>
                <w:sz w:val="16"/>
                <w:szCs w:val="16"/>
              </w:rPr>
              <w:t xml:space="preserve">Trokrake slavine bez nastavka*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24.000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restart"/>
            <w:vAlign w:val="center"/>
          </w:tcPr>
          <w:p w:rsidR="00D2532A" w:rsidRPr="0073532A" w:rsidRDefault="00D2532A" w:rsidP="005C6A1E">
            <w:pPr>
              <w:jc w:val="center"/>
              <w:rPr>
                <w:sz w:val="20"/>
                <w:szCs w:val="20"/>
                <w:lang w:val="sr-Latn-CS"/>
              </w:rPr>
            </w:pPr>
            <w:r>
              <w:rPr>
                <w:sz w:val="20"/>
                <w:szCs w:val="20"/>
                <w:lang w:val="sr-Latn-CS"/>
              </w:rPr>
              <w:t>10</w:t>
            </w:r>
          </w:p>
        </w:tc>
        <w:tc>
          <w:tcPr>
            <w:tcW w:w="2012" w:type="dxa"/>
            <w:vAlign w:val="center"/>
          </w:tcPr>
          <w:p w:rsidR="00D2532A" w:rsidRPr="00D2532A" w:rsidRDefault="00D2532A" w:rsidP="00D2532A">
            <w:pPr>
              <w:rPr>
                <w:sz w:val="16"/>
                <w:szCs w:val="16"/>
                <w:lang w:val="fr-FR"/>
              </w:rPr>
            </w:pPr>
            <w:r w:rsidRPr="00D2532A">
              <w:rPr>
                <w:sz w:val="16"/>
                <w:szCs w:val="16"/>
                <w:lang w:val="fr-FR"/>
              </w:rPr>
              <w:t>Nazalna kanila sa crevom CH 0*</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400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ign w:val="center"/>
          </w:tcPr>
          <w:p w:rsidR="00D2532A" w:rsidRPr="0073532A" w:rsidRDefault="00D2532A" w:rsidP="005C6A1E">
            <w:pPr>
              <w:jc w:val="center"/>
              <w:rPr>
                <w:sz w:val="20"/>
                <w:szCs w:val="20"/>
                <w:lang w:val="sr-Latn-CS"/>
              </w:rPr>
            </w:pPr>
          </w:p>
        </w:tc>
        <w:tc>
          <w:tcPr>
            <w:tcW w:w="2012" w:type="dxa"/>
            <w:vAlign w:val="center"/>
          </w:tcPr>
          <w:p w:rsidR="00D2532A" w:rsidRPr="00D2532A" w:rsidRDefault="00D2532A" w:rsidP="00D2532A">
            <w:pPr>
              <w:rPr>
                <w:sz w:val="16"/>
                <w:szCs w:val="16"/>
                <w:lang w:val="fr-FR"/>
              </w:rPr>
            </w:pPr>
            <w:r w:rsidRPr="00D2532A">
              <w:rPr>
                <w:sz w:val="16"/>
                <w:szCs w:val="16"/>
                <w:lang w:val="fr-FR"/>
              </w:rPr>
              <w:t>Nazalna kanila sa crevom CH 1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250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Align w:val="center"/>
          </w:tcPr>
          <w:p w:rsidR="00D2532A" w:rsidRPr="0073532A" w:rsidRDefault="00D2532A" w:rsidP="00AE2B2F">
            <w:pPr>
              <w:jc w:val="center"/>
              <w:rPr>
                <w:sz w:val="20"/>
                <w:szCs w:val="20"/>
                <w:lang w:val="sr-Latn-CS"/>
              </w:rPr>
            </w:pPr>
            <w:r w:rsidRPr="0073532A">
              <w:rPr>
                <w:sz w:val="20"/>
                <w:szCs w:val="20"/>
                <w:lang w:val="sr-Latn-CS"/>
              </w:rPr>
              <w:t>1</w:t>
            </w:r>
            <w:r>
              <w:rPr>
                <w:sz w:val="20"/>
                <w:szCs w:val="20"/>
                <w:lang w:val="sr-Latn-CS"/>
              </w:rPr>
              <w:t>1</w:t>
            </w:r>
          </w:p>
        </w:tc>
        <w:tc>
          <w:tcPr>
            <w:tcW w:w="2012" w:type="dxa"/>
            <w:vAlign w:val="center"/>
          </w:tcPr>
          <w:p w:rsidR="00D2532A" w:rsidRPr="00D2532A" w:rsidRDefault="00D2532A" w:rsidP="00D2532A">
            <w:pPr>
              <w:rPr>
                <w:sz w:val="16"/>
                <w:szCs w:val="16"/>
              </w:rPr>
            </w:pPr>
            <w:r w:rsidRPr="00D2532A">
              <w:rPr>
                <w:sz w:val="16"/>
                <w:szCs w:val="16"/>
              </w:rPr>
              <w:t xml:space="preserve">Trokrake slavine sa nastavkom 10 cm*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1.200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restart"/>
            <w:vAlign w:val="center"/>
          </w:tcPr>
          <w:p w:rsidR="00D2532A" w:rsidRPr="0073532A" w:rsidRDefault="00D2532A" w:rsidP="005C6A1E">
            <w:pPr>
              <w:jc w:val="center"/>
              <w:rPr>
                <w:sz w:val="20"/>
                <w:szCs w:val="20"/>
                <w:lang w:val="sr-Latn-CS"/>
              </w:rPr>
            </w:pPr>
            <w:r>
              <w:rPr>
                <w:sz w:val="20"/>
                <w:szCs w:val="20"/>
                <w:lang w:val="sr-Latn-CS"/>
              </w:rPr>
              <w:t>12</w:t>
            </w:r>
          </w:p>
        </w:tc>
        <w:tc>
          <w:tcPr>
            <w:tcW w:w="2012" w:type="dxa"/>
            <w:vAlign w:val="center"/>
          </w:tcPr>
          <w:p w:rsidR="00D2532A" w:rsidRPr="00D2532A" w:rsidRDefault="00D2532A" w:rsidP="00D2532A">
            <w:pPr>
              <w:rPr>
                <w:sz w:val="16"/>
                <w:szCs w:val="16"/>
              </w:rPr>
            </w:pPr>
            <w:r w:rsidRPr="00D2532A">
              <w:rPr>
                <w:sz w:val="16"/>
                <w:szCs w:val="16"/>
              </w:rPr>
              <w:t>Kateter aspiracioni CH 4 bez lateralnih otvora*</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200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ign w:val="center"/>
          </w:tcPr>
          <w:p w:rsidR="00D2532A" w:rsidRPr="0073532A" w:rsidRDefault="00D2532A" w:rsidP="005C6A1E">
            <w:pPr>
              <w:jc w:val="center"/>
              <w:rPr>
                <w:sz w:val="20"/>
                <w:szCs w:val="20"/>
                <w:lang w:val="sr-Latn-CS"/>
              </w:rPr>
            </w:pPr>
          </w:p>
        </w:tc>
        <w:tc>
          <w:tcPr>
            <w:tcW w:w="2012" w:type="dxa"/>
            <w:vAlign w:val="center"/>
          </w:tcPr>
          <w:p w:rsidR="00D2532A" w:rsidRPr="00D2532A" w:rsidRDefault="00D2532A" w:rsidP="00D2532A">
            <w:pPr>
              <w:rPr>
                <w:sz w:val="16"/>
                <w:szCs w:val="16"/>
              </w:rPr>
            </w:pPr>
            <w:r w:rsidRPr="00D2532A">
              <w:rPr>
                <w:sz w:val="16"/>
                <w:szCs w:val="16"/>
              </w:rPr>
              <w:t>Kateter aspiracioni CH 6 bez lateralnih otvora*</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44.000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ign w:val="center"/>
          </w:tcPr>
          <w:p w:rsidR="00D2532A" w:rsidRPr="0073532A" w:rsidRDefault="00D2532A" w:rsidP="005C6A1E">
            <w:pPr>
              <w:jc w:val="center"/>
              <w:rPr>
                <w:sz w:val="20"/>
                <w:szCs w:val="20"/>
                <w:lang w:val="sr-Latn-CS"/>
              </w:rPr>
            </w:pPr>
          </w:p>
        </w:tc>
        <w:tc>
          <w:tcPr>
            <w:tcW w:w="2012" w:type="dxa"/>
            <w:vAlign w:val="center"/>
          </w:tcPr>
          <w:p w:rsidR="00D2532A" w:rsidRPr="00D2532A" w:rsidRDefault="00D2532A" w:rsidP="00D2532A">
            <w:pPr>
              <w:spacing w:line="360" w:lineRule="auto"/>
              <w:rPr>
                <w:sz w:val="16"/>
                <w:szCs w:val="16"/>
              </w:rPr>
            </w:pPr>
            <w:r w:rsidRPr="00D2532A">
              <w:rPr>
                <w:sz w:val="16"/>
                <w:szCs w:val="16"/>
              </w:rPr>
              <w:t xml:space="preserve">Kateter aspiracioni CH 8 bez lateralnih otvora*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10.000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restart"/>
            <w:vAlign w:val="center"/>
          </w:tcPr>
          <w:p w:rsidR="00D2532A" w:rsidRPr="0073532A" w:rsidRDefault="00D2532A" w:rsidP="005C6A1E">
            <w:pPr>
              <w:jc w:val="center"/>
              <w:rPr>
                <w:sz w:val="20"/>
                <w:szCs w:val="20"/>
                <w:lang w:val="sr-Latn-CS"/>
              </w:rPr>
            </w:pPr>
            <w:r>
              <w:rPr>
                <w:sz w:val="20"/>
                <w:szCs w:val="20"/>
                <w:lang w:val="sr-Latn-CS"/>
              </w:rPr>
              <w:t>13</w:t>
            </w:r>
          </w:p>
        </w:tc>
        <w:tc>
          <w:tcPr>
            <w:tcW w:w="2012" w:type="dxa"/>
            <w:vAlign w:val="center"/>
          </w:tcPr>
          <w:p w:rsidR="00D2532A" w:rsidRPr="00D2532A" w:rsidRDefault="00D2532A" w:rsidP="00D2532A">
            <w:pPr>
              <w:rPr>
                <w:sz w:val="16"/>
                <w:szCs w:val="16"/>
                <w:lang w:val="de-DE"/>
              </w:rPr>
            </w:pPr>
            <w:r w:rsidRPr="00D2532A">
              <w:rPr>
                <w:sz w:val="16"/>
                <w:szCs w:val="16"/>
                <w:lang w:val="de-DE"/>
              </w:rPr>
              <w:t xml:space="preserve">Sonda za ishranu CH 6* meke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35.000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ign w:val="center"/>
          </w:tcPr>
          <w:p w:rsidR="00D2532A" w:rsidRPr="0073532A" w:rsidRDefault="00D2532A" w:rsidP="005C6A1E">
            <w:pPr>
              <w:jc w:val="center"/>
              <w:rPr>
                <w:sz w:val="20"/>
                <w:szCs w:val="20"/>
                <w:lang w:val="sr-Latn-CS"/>
              </w:rPr>
            </w:pPr>
          </w:p>
        </w:tc>
        <w:tc>
          <w:tcPr>
            <w:tcW w:w="2012" w:type="dxa"/>
            <w:vAlign w:val="center"/>
          </w:tcPr>
          <w:p w:rsidR="00D2532A" w:rsidRPr="00D2532A" w:rsidRDefault="00D2532A" w:rsidP="00D2532A">
            <w:pPr>
              <w:rPr>
                <w:sz w:val="16"/>
                <w:szCs w:val="16"/>
                <w:lang w:val="de-DE"/>
              </w:rPr>
            </w:pPr>
            <w:r w:rsidRPr="00D2532A">
              <w:rPr>
                <w:sz w:val="16"/>
                <w:szCs w:val="16"/>
                <w:lang w:val="de-DE"/>
              </w:rPr>
              <w:t xml:space="preserve">Sonda za ishranu CH 8* meke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25.000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restart"/>
            <w:vAlign w:val="center"/>
          </w:tcPr>
          <w:p w:rsidR="00D2532A" w:rsidRPr="0073532A" w:rsidRDefault="00D2532A" w:rsidP="005C6A1E">
            <w:pPr>
              <w:jc w:val="center"/>
              <w:rPr>
                <w:sz w:val="20"/>
                <w:szCs w:val="20"/>
                <w:lang w:val="sr-Latn-CS"/>
              </w:rPr>
            </w:pPr>
            <w:r>
              <w:rPr>
                <w:sz w:val="20"/>
                <w:szCs w:val="20"/>
                <w:lang w:val="sr-Latn-CS"/>
              </w:rPr>
              <w:t>14</w:t>
            </w:r>
          </w:p>
        </w:tc>
        <w:tc>
          <w:tcPr>
            <w:tcW w:w="2012" w:type="dxa"/>
            <w:vAlign w:val="center"/>
          </w:tcPr>
          <w:p w:rsidR="00D2532A" w:rsidRPr="00D2532A" w:rsidRDefault="00D2532A" w:rsidP="00D2532A">
            <w:pPr>
              <w:rPr>
                <w:sz w:val="16"/>
                <w:szCs w:val="16"/>
              </w:rPr>
            </w:pPr>
            <w:r w:rsidRPr="00D2532A">
              <w:rPr>
                <w:sz w:val="16"/>
                <w:szCs w:val="16"/>
              </w:rPr>
              <w:t xml:space="preserve">Endotrahealni tubusi bez balona CH -2*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20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ign w:val="center"/>
          </w:tcPr>
          <w:p w:rsidR="00D2532A" w:rsidRPr="0073532A" w:rsidRDefault="00D2532A" w:rsidP="005C6A1E">
            <w:pPr>
              <w:jc w:val="center"/>
              <w:rPr>
                <w:sz w:val="20"/>
                <w:szCs w:val="20"/>
                <w:lang w:val="sr-Latn-CS"/>
              </w:rPr>
            </w:pPr>
          </w:p>
        </w:tc>
        <w:tc>
          <w:tcPr>
            <w:tcW w:w="2012" w:type="dxa"/>
            <w:vAlign w:val="center"/>
          </w:tcPr>
          <w:p w:rsidR="00D2532A" w:rsidRPr="00D2532A" w:rsidRDefault="00D2532A" w:rsidP="00D2532A">
            <w:pPr>
              <w:rPr>
                <w:sz w:val="16"/>
                <w:szCs w:val="16"/>
              </w:rPr>
            </w:pPr>
            <w:r w:rsidRPr="00D2532A">
              <w:rPr>
                <w:sz w:val="16"/>
                <w:szCs w:val="16"/>
              </w:rPr>
              <w:t>Endotrahealni tubusi bez balona CH -2,5*</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130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ign w:val="center"/>
          </w:tcPr>
          <w:p w:rsidR="00D2532A" w:rsidRPr="0073532A" w:rsidRDefault="00D2532A" w:rsidP="005C6A1E">
            <w:pPr>
              <w:jc w:val="center"/>
              <w:rPr>
                <w:sz w:val="20"/>
                <w:szCs w:val="20"/>
                <w:lang w:val="sr-Latn-CS"/>
              </w:rPr>
            </w:pPr>
          </w:p>
        </w:tc>
        <w:tc>
          <w:tcPr>
            <w:tcW w:w="2012" w:type="dxa"/>
            <w:vAlign w:val="center"/>
          </w:tcPr>
          <w:p w:rsidR="00D2532A" w:rsidRPr="00D2532A" w:rsidRDefault="00D2532A" w:rsidP="00D2532A">
            <w:pPr>
              <w:rPr>
                <w:sz w:val="16"/>
                <w:szCs w:val="16"/>
              </w:rPr>
            </w:pPr>
            <w:r w:rsidRPr="00D2532A">
              <w:rPr>
                <w:sz w:val="16"/>
                <w:szCs w:val="16"/>
              </w:rPr>
              <w:t xml:space="preserve">Endotrahealni tubusi bez balona CH -3*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250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ign w:val="center"/>
          </w:tcPr>
          <w:p w:rsidR="00D2532A" w:rsidRPr="0073532A" w:rsidRDefault="00D2532A" w:rsidP="005C6A1E">
            <w:pPr>
              <w:jc w:val="center"/>
              <w:rPr>
                <w:sz w:val="20"/>
                <w:szCs w:val="20"/>
                <w:lang w:val="sr-Latn-CS"/>
              </w:rPr>
            </w:pPr>
          </w:p>
        </w:tc>
        <w:tc>
          <w:tcPr>
            <w:tcW w:w="2012" w:type="dxa"/>
            <w:vAlign w:val="center"/>
          </w:tcPr>
          <w:p w:rsidR="00D2532A" w:rsidRPr="00D2532A" w:rsidRDefault="00D2532A" w:rsidP="00D2532A">
            <w:pPr>
              <w:rPr>
                <w:sz w:val="16"/>
                <w:szCs w:val="16"/>
              </w:rPr>
            </w:pPr>
            <w:r w:rsidRPr="00D2532A">
              <w:rPr>
                <w:sz w:val="16"/>
                <w:szCs w:val="16"/>
              </w:rPr>
              <w:t>Endotrahealni tubusi bez balona CH -3,5*</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90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ign w:val="center"/>
          </w:tcPr>
          <w:p w:rsidR="00D2532A" w:rsidRPr="0073532A" w:rsidRDefault="00D2532A" w:rsidP="005C6A1E">
            <w:pPr>
              <w:jc w:val="center"/>
              <w:rPr>
                <w:sz w:val="20"/>
                <w:szCs w:val="20"/>
                <w:lang w:val="sr-Latn-CS"/>
              </w:rPr>
            </w:pPr>
          </w:p>
        </w:tc>
        <w:tc>
          <w:tcPr>
            <w:tcW w:w="2012" w:type="dxa"/>
            <w:vAlign w:val="center"/>
          </w:tcPr>
          <w:p w:rsidR="00D2532A" w:rsidRPr="00D2532A" w:rsidRDefault="00D2532A" w:rsidP="00D2532A">
            <w:pPr>
              <w:rPr>
                <w:sz w:val="16"/>
                <w:szCs w:val="16"/>
              </w:rPr>
            </w:pPr>
            <w:r w:rsidRPr="00D2532A">
              <w:rPr>
                <w:sz w:val="16"/>
                <w:szCs w:val="16"/>
              </w:rPr>
              <w:t xml:space="preserve">Endotrahealni tubusi bez balona CH -4*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10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Align w:val="center"/>
          </w:tcPr>
          <w:p w:rsidR="00D2532A" w:rsidRPr="0073532A" w:rsidRDefault="00D2532A" w:rsidP="005C6A1E">
            <w:pPr>
              <w:jc w:val="center"/>
              <w:rPr>
                <w:sz w:val="20"/>
                <w:szCs w:val="20"/>
                <w:lang w:val="sr-Latn-CS"/>
              </w:rPr>
            </w:pPr>
            <w:r>
              <w:rPr>
                <w:sz w:val="20"/>
                <w:szCs w:val="20"/>
                <w:lang w:val="sr-Latn-CS"/>
              </w:rPr>
              <w:t>15</w:t>
            </w:r>
          </w:p>
        </w:tc>
        <w:tc>
          <w:tcPr>
            <w:tcW w:w="2012" w:type="dxa"/>
            <w:vAlign w:val="center"/>
          </w:tcPr>
          <w:p w:rsidR="00D2532A" w:rsidRPr="00D2532A" w:rsidRDefault="00D2532A" w:rsidP="00D2532A">
            <w:pPr>
              <w:rPr>
                <w:sz w:val="16"/>
                <w:szCs w:val="16"/>
              </w:rPr>
            </w:pPr>
            <w:r w:rsidRPr="00D2532A">
              <w:rPr>
                <w:sz w:val="16"/>
                <w:szCs w:val="16"/>
              </w:rPr>
              <w:t xml:space="preserve">I. V. Kanila 24G (injekcioni port sa preciznim zatvaranjem, krilca flexi)*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7.000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Align w:val="center"/>
          </w:tcPr>
          <w:p w:rsidR="00D2532A" w:rsidRPr="0073532A" w:rsidRDefault="00D2532A" w:rsidP="005C6A1E">
            <w:pPr>
              <w:jc w:val="center"/>
              <w:rPr>
                <w:sz w:val="20"/>
                <w:szCs w:val="20"/>
                <w:lang w:val="sr-Latn-CS"/>
              </w:rPr>
            </w:pPr>
            <w:r>
              <w:rPr>
                <w:sz w:val="20"/>
                <w:szCs w:val="20"/>
                <w:lang w:val="sr-Latn-CS"/>
              </w:rPr>
              <w:t>16</w:t>
            </w:r>
          </w:p>
        </w:tc>
        <w:tc>
          <w:tcPr>
            <w:tcW w:w="2012" w:type="dxa"/>
            <w:vAlign w:val="center"/>
          </w:tcPr>
          <w:p w:rsidR="00D2532A" w:rsidRPr="00D2532A" w:rsidRDefault="00D2532A" w:rsidP="00D2532A">
            <w:pPr>
              <w:rPr>
                <w:sz w:val="16"/>
                <w:szCs w:val="16"/>
              </w:rPr>
            </w:pPr>
            <w:r w:rsidRPr="00D2532A">
              <w:rPr>
                <w:sz w:val="16"/>
                <w:szCs w:val="16"/>
              </w:rPr>
              <w:t xml:space="preserve">I. V. Kanila 26G (injekcioni port sa preciznim zatvaranjem, krilca flexi)*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27.000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restart"/>
            <w:vAlign w:val="center"/>
          </w:tcPr>
          <w:p w:rsidR="00D2532A" w:rsidRPr="0073532A" w:rsidRDefault="00D2532A" w:rsidP="005C6A1E">
            <w:pPr>
              <w:jc w:val="center"/>
              <w:rPr>
                <w:sz w:val="20"/>
                <w:szCs w:val="20"/>
                <w:lang w:val="sr-Latn-CS"/>
              </w:rPr>
            </w:pPr>
            <w:r>
              <w:rPr>
                <w:sz w:val="20"/>
                <w:szCs w:val="20"/>
                <w:lang w:val="sr-Latn-CS"/>
              </w:rPr>
              <w:t>17</w:t>
            </w:r>
          </w:p>
        </w:tc>
        <w:tc>
          <w:tcPr>
            <w:tcW w:w="2012" w:type="dxa"/>
            <w:vAlign w:val="center"/>
          </w:tcPr>
          <w:p w:rsidR="00D2532A" w:rsidRPr="00D2532A" w:rsidRDefault="00D2532A" w:rsidP="00D2532A">
            <w:pPr>
              <w:rPr>
                <w:sz w:val="16"/>
                <w:szCs w:val="16"/>
              </w:rPr>
            </w:pPr>
            <w:r w:rsidRPr="00D2532A">
              <w:rPr>
                <w:sz w:val="16"/>
                <w:szCs w:val="16"/>
              </w:rPr>
              <w:t>Konac hiruški, silk (4/0 neresorptivni, ▼ igla reverse cutting 3/8 kruga 19 mm), dužina konca 75cm*</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800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ign w:val="center"/>
          </w:tcPr>
          <w:p w:rsidR="00D2532A" w:rsidRPr="0073532A" w:rsidRDefault="00D2532A" w:rsidP="005C6A1E">
            <w:pPr>
              <w:jc w:val="center"/>
              <w:rPr>
                <w:sz w:val="20"/>
                <w:szCs w:val="20"/>
                <w:lang w:val="sr-Latn-CS"/>
              </w:rPr>
            </w:pPr>
          </w:p>
        </w:tc>
        <w:tc>
          <w:tcPr>
            <w:tcW w:w="2012" w:type="dxa"/>
            <w:vAlign w:val="center"/>
          </w:tcPr>
          <w:p w:rsidR="00D2532A" w:rsidRPr="00D2532A" w:rsidRDefault="00D2532A" w:rsidP="00D2532A">
            <w:pPr>
              <w:rPr>
                <w:sz w:val="16"/>
                <w:szCs w:val="16"/>
              </w:rPr>
            </w:pPr>
            <w:r w:rsidRPr="00D2532A">
              <w:rPr>
                <w:sz w:val="16"/>
                <w:szCs w:val="16"/>
              </w:rPr>
              <w:t xml:space="preserve">Konac hiruški, silk (6/0 neresorptivni, okrugla igla 3/8 kruga, 9mm, dužina konca 75cm*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12</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restart"/>
            <w:vAlign w:val="center"/>
          </w:tcPr>
          <w:p w:rsidR="00D2532A" w:rsidRPr="0073532A" w:rsidRDefault="00D2532A" w:rsidP="005C6A1E">
            <w:pPr>
              <w:jc w:val="center"/>
              <w:rPr>
                <w:sz w:val="20"/>
                <w:szCs w:val="20"/>
                <w:lang w:val="sr-Latn-CS"/>
              </w:rPr>
            </w:pPr>
            <w:r>
              <w:rPr>
                <w:sz w:val="20"/>
                <w:szCs w:val="20"/>
                <w:lang w:val="sr-Latn-CS"/>
              </w:rPr>
              <w:t>18</w:t>
            </w:r>
          </w:p>
        </w:tc>
        <w:tc>
          <w:tcPr>
            <w:tcW w:w="2012" w:type="dxa"/>
            <w:vAlign w:val="center"/>
          </w:tcPr>
          <w:p w:rsidR="00D2532A" w:rsidRPr="00D2532A" w:rsidRDefault="00D2532A" w:rsidP="00D2532A">
            <w:pPr>
              <w:rPr>
                <w:sz w:val="16"/>
                <w:szCs w:val="16"/>
              </w:rPr>
            </w:pPr>
            <w:r w:rsidRPr="00D2532A">
              <w:rPr>
                <w:sz w:val="16"/>
                <w:szCs w:val="16"/>
              </w:rPr>
              <w:t>Rukavice pregledne a 100 kom – M i S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300.000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ign w:val="center"/>
          </w:tcPr>
          <w:p w:rsidR="00D2532A" w:rsidRPr="0073532A" w:rsidRDefault="00D2532A" w:rsidP="005C6A1E">
            <w:pPr>
              <w:jc w:val="center"/>
              <w:rPr>
                <w:sz w:val="20"/>
                <w:szCs w:val="20"/>
                <w:lang w:val="sr-Latn-CS"/>
              </w:rPr>
            </w:pPr>
          </w:p>
        </w:tc>
        <w:tc>
          <w:tcPr>
            <w:tcW w:w="2012" w:type="dxa"/>
            <w:vAlign w:val="center"/>
          </w:tcPr>
          <w:p w:rsidR="00D2532A" w:rsidRPr="00D2532A" w:rsidRDefault="00D2532A" w:rsidP="00D2532A">
            <w:pPr>
              <w:rPr>
                <w:sz w:val="16"/>
                <w:szCs w:val="16"/>
              </w:rPr>
            </w:pPr>
            <w:r w:rsidRPr="00D2532A">
              <w:rPr>
                <w:sz w:val="16"/>
                <w:szCs w:val="16"/>
              </w:rPr>
              <w:t>Špatula sterilna (drvo)</w:t>
            </w:r>
          </w:p>
          <w:p w:rsidR="00D2532A" w:rsidRPr="00D2532A" w:rsidRDefault="00D2532A" w:rsidP="00D2532A">
            <w:pPr>
              <w:rPr>
                <w:sz w:val="16"/>
                <w:szCs w:val="16"/>
              </w:rPr>
            </w:pPr>
            <w:r w:rsidRPr="00D2532A">
              <w:rPr>
                <w:sz w:val="16"/>
                <w:szCs w:val="16"/>
              </w:rPr>
              <w:t>Pakovanje od 100 kom</w:t>
            </w:r>
          </w:p>
        </w:tc>
        <w:tc>
          <w:tcPr>
            <w:tcW w:w="508" w:type="dxa"/>
            <w:vAlign w:val="center"/>
          </w:tcPr>
          <w:p w:rsidR="00D2532A" w:rsidRPr="00D2532A" w:rsidRDefault="00D2532A" w:rsidP="00D2532A">
            <w:pPr>
              <w:jc w:val="center"/>
              <w:rPr>
                <w:sz w:val="16"/>
                <w:szCs w:val="16"/>
              </w:rPr>
            </w:pPr>
            <w:r w:rsidRPr="00D2532A">
              <w:rPr>
                <w:sz w:val="16"/>
                <w:szCs w:val="16"/>
              </w:rPr>
              <w:t>pak</w:t>
            </w:r>
          </w:p>
        </w:tc>
        <w:tc>
          <w:tcPr>
            <w:tcW w:w="900" w:type="dxa"/>
            <w:vAlign w:val="center"/>
          </w:tcPr>
          <w:p w:rsidR="00D2532A" w:rsidRPr="00D2532A" w:rsidRDefault="00D2532A" w:rsidP="00D2532A">
            <w:pPr>
              <w:jc w:val="center"/>
              <w:rPr>
                <w:sz w:val="16"/>
                <w:szCs w:val="16"/>
              </w:rPr>
            </w:pPr>
            <w:r w:rsidRPr="00D2532A">
              <w:rPr>
                <w:sz w:val="16"/>
                <w:szCs w:val="16"/>
              </w:rPr>
              <w:t>2</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Align w:val="center"/>
          </w:tcPr>
          <w:p w:rsidR="00D2532A" w:rsidRPr="0073532A" w:rsidRDefault="00D2532A" w:rsidP="005C6A1E">
            <w:pPr>
              <w:jc w:val="center"/>
              <w:rPr>
                <w:sz w:val="20"/>
                <w:szCs w:val="20"/>
                <w:lang w:val="sr-Latn-CS"/>
              </w:rPr>
            </w:pPr>
            <w:r>
              <w:rPr>
                <w:sz w:val="20"/>
                <w:szCs w:val="20"/>
                <w:lang w:val="sr-Latn-CS"/>
              </w:rPr>
              <w:t>19</w:t>
            </w:r>
          </w:p>
        </w:tc>
        <w:tc>
          <w:tcPr>
            <w:tcW w:w="2012" w:type="dxa"/>
            <w:vAlign w:val="center"/>
          </w:tcPr>
          <w:p w:rsidR="00D2532A" w:rsidRPr="00D2532A" w:rsidRDefault="00D2532A" w:rsidP="00D2532A">
            <w:pPr>
              <w:rPr>
                <w:sz w:val="16"/>
                <w:szCs w:val="16"/>
              </w:rPr>
            </w:pPr>
            <w:r w:rsidRPr="00D2532A">
              <w:rPr>
                <w:sz w:val="16"/>
                <w:szCs w:val="16"/>
              </w:rPr>
              <w:t>Hiruške rukavice *</w:t>
            </w:r>
          </w:p>
        </w:tc>
        <w:tc>
          <w:tcPr>
            <w:tcW w:w="508" w:type="dxa"/>
            <w:vAlign w:val="center"/>
          </w:tcPr>
          <w:p w:rsidR="00D2532A" w:rsidRPr="00D2532A" w:rsidRDefault="00D2532A" w:rsidP="00D2532A">
            <w:pPr>
              <w:jc w:val="center"/>
              <w:rPr>
                <w:sz w:val="16"/>
                <w:szCs w:val="16"/>
              </w:rPr>
            </w:pPr>
            <w:r w:rsidRPr="00D2532A">
              <w:rPr>
                <w:sz w:val="16"/>
                <w:szCs w:val="16"/>
              </w:rPr>
              <w:t>par</w:t>
            </w:r>
          </w:p>
        </w:tc>
        <w:tc>
          <w:tcPr>
            <w:tcW w:w="900" w:type="dxa"/>
            <w:vAlign w:val="center"/>
          </w:tcPr>
          <w:p w:rsidR="00D2532A" w:rsidRPr="00D2532A" w:rsidRDefault="00D2532A" w:rsidP="00D2532A">
            <w:pPr>
              <w:jc w:val="center"/>
              <w:rPr>
                <w:sz w:val="16"/>
                <w:szCs w:val="16"/>
              </w:rPr>
            </w:pPr>
            <w:r w:rsidRPr="00D2532A">
              <w:rPr>
                <w:sz w:val="16"/>
                <w:szCs w:val="16"/>
              </w:rPr>
              <w:t>4.200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Align w:val="center"/>
          </w:tcPr>
          <w:p w:rsidR="00D2532A" w:rsidRPr="0073532A" w:rsidRDefault="00D2532A" w:rsidP="005C6A1E">
            <w:pPr>
              <w:jc w:val="center"/>
              <w:rPr>
                <w:sz w:val="20"/>
                <w:szCs w:val="20"/>
                <w:lang w:val="sr-Latn-CS"/>
              </w:rPr>
            </w:pPr>
            <w:r>
              <w:rPr>
                <w:sz w:val="20"/>
                <w:szCs w:val="20"/>
                <w:lang w:val="sr-Latn-CS"/>
              </w:rPr>
              <w:t>20</w:t>
            </w:r>
          </w:p>
        </w:tc>
        <w:tc>
          <w:tcPr>
            <w:tcW w:w="2012" w:type="dxa"/>
            <w:vAlign w:val="center"/>
          </w:tcPr>
          <w:p w:rsidR="00D2532A" w:rsidRPr="00D2532A" w:rsidRDefault="00D2532A" w:rsidP="00D2532A">
            <w:pPr>
              <w:rPr>
                <w:sz w:val="16"/>
                <w:szCs w:val="16"/>
              </w:rPr>
            </w:pPr>
            <w:r w:rsidRPr="00D2532A">
              <w:rPr>
                <w:sz w:val="16"/>
                <w:szCs w:val="16"/>
              </w:rPr>
              <w:t xml:space="preserve">Urin kese bebi sterilne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3.600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Align w:val="center"/>
          </w:tcPr>
          <w:p w:rsidR="00D2532A" w:rsidRPr="0073532A" w:rsidRDefault="00D2532A" w:rsidP="005C6A1E">
            <w:pPr>
              <w:jc w:val="center"/>
              <w:rPr>
                <w:sz w:val="20"/>
                <w:szCs w:val="20"/>
                <w:lang w:val="sr-Latn-CS"/>
              </w:rPr>
            </w:pPr>
            <w:r>
              <w:rPr>
                <w:sz w:val="20"/>
                <w:szCs w:val="20"/>
                <w:lang w:val="sr-Latn-CS"/>
              </w:rPr>
              <w:t>21</w:t>
            </w:r>
          </w:p>
        </w:tc>
        <w:tc>
          <w:tcPr>
            <w:tcW w:w="2012" w:type="dxa"/>
            <w:vAlign w:val="center"/>
          </w:tcPr>
          <w:p w:rsidR="00D2532A" w:rsidRPr="00D2532A" w:rsidRDefault="00D2532A" w:rsidP="00D2532A">
            <w:pPr>
              <w:rPr>
                <w:sz w:val="16"/>
                <w:szCs w:val="16"/>
              </w:rPr>
            </w:pPr>
            <w:r w:rsidRPr="00D2532A">
              <w:rPr>
                <w:sz w:val="16"/>
                <w:szCs w:val="16"/>
              </w:rPr>
              <w:t>Lancete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12.000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Align w:val="center"/>
          </w:tcPr>
          <w:p w:rsidR="00D2532A" w:rsidRPr="0073532A" w:rsidRDefault="00D2532A" w:rsidP="005C6A1E">
            <w:pPr>
              <w:jc w:val="center"/>
              <w:rPr>
                <w:sz w:val="20"/>
                <w:szCs w:val="20"/>
                <w:lang w:val="sr-Latn-CS"/>
              </w:rPr>
            </w:pPr>
            <w:r>
              <w:rPr>
                <w:sz w:val="20"/>
                <w:szCs w:val="20"/>
                <w:lang w:val="sr-Latn-CS"/>
              </w:rPr>
              <w:t>22</w:t>
            </w:r>
          </w:p>
        </w:tc>
        <w:tc>
          <w:tcPr>
            <w:tcW w:w="2012" w:type="dxa"/>
            <w:vAlign w:val="center"/>
          </w:tcPr>
          <w:p w:rsidR="00D2532A" w:rsidRPr="00D2532A" w:rsidRDefault="00D2532A" w:rsidP="00D2532A">
            <w:pPr>
              <w:rPr>
                <w:sz w:val="16"/>
                <w:szCs w:val="16"/>
              </w:rPr>
            </w:pPr>
            <w:r w:rsidRPr="00D2532A">
              <w:rPr>
                <w:sz w:val="16"/>
                <w:szCs w:val="16"/>
              </w:rPr>
              <w:t xml:space="preserve">Lancete neonatalne 1,8 mm, potisne *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2.800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Align w:val="center"/>
          </w:tcPr>
          <w:p w:rsidR="00D2532A" w:rsidRPr="0073532A" w:rsidRDefault="00D2532A" w:rsidP="005C6A1E">
            <w:pPr>
              <w:jc w:val="center"/>
              <w:rPr>
                <w:sz w:val="20"/>
                <w:szCs w:val="20"/>
                <w:lang w:val="sr-Latn-CS"/>
              </w:rPr>
            </w:pPr>
            <w:r>
              <w:rPr>
                <w:sz w:val="20"/>
                <w:szCs w:val="20"/>
                <w:lang w:val="sr-Latn-CS"/>
              </w:rPr>
              <w:t>23</w:t>
            </w:r>
          </w:p>
        </w:tc>
        <w:tc>
          <w:tcPr>
            <w:tcW w:w="2012" w:type="dxa"/>
            <w:vAlign w:val="center"/>
          </w:tcPr>
          <w:p w:rsidR="00D2532A" w:rsidRPr="00D2532A" w:rsidRDefault="00D2532A" w:rsidP="00D2532A">
            <w:pPr>
              <w:rPr>
                <w:sz w:val="16"/>
                <w:szCs w:val="16"/>
              </w:rPr>
            </w:pPr>
            <w:r w:rsidRPr="00D2532A">
              <w:rPr>
                <w:sz w:val="16"/>
                <w:szCs w:val="16"/>
              </w:rPr>
              <w:t xml:space="preserve">Scalpel nožić br. 11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4.000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Align w:val="center"/>
          </w:tcPr>
          <w:p w:rsidR="00D2532A" w:rsidRPr="0073532A" w:rsidRDefault="00D2532A" w:rsidP="005C6A1E">
            <w:pPr>
              <w:jc w:val="center"/>
              <w:rPr>
                <w:sz w:val="20"/>
                <w:szCs w:val="20"/>
                <w:lang w:val="sr-Latn-CS"/>
              </w:rPr>
            </w:pPr>
            <w:r>
              <w:rPr>
                <w:sz w:val="20"/>
                <w:szCs w:val="20"/>
                <w:lang w:val="sr-Latn-CS"/>
              </w:rPr>
              <w:t>24</w:t>
            </w:r>
          </w:p>
        </w:tc>
        <w:tc>
          <w:tcPr>
            <w:tcW w:w="2012" w:type="dxa"/>
            <w:vAlign w:val="center"/>
          </w:tcPr>
          <w:p w:rsidR="00D2532A" w:rsidRPr="00D2532A" w:rsidRDefault="00D2532A" w:rsidP="00D2532A">
            <w:pPr>
              <w:rPr>
                <w:sz w:val="16"/>
                <w:szCs w:val="16"/>
              </w:rPr>
            </w:pPr>
            <w:r w:rsidRPr="00D2532A">
              <w:rPr>
                <w:sz w:val="16"/>
                <w:szCs w:val="16"/>
              </w:rPr>
              <w:t>Hipoalergeni elastični flaster za fiksiranje 5x10 m*</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60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2A43A6">
        <w:trPr>
          <w:trHeight w:val="339"/>
        </w:trPr>
        <w:tc>
          <w:tcPr>
            <w:tcW w:w="1080" w:type="dxa"/>
            <w:vAlign w:val="center"/>
          </w:tcPr>
          <w:p w:rsidR="00D2532A" w:rsidRPr="0073532A" w:rsidRDefault="00D2532A" w:rsidP="005C6A1E">
            <w:pPr>
              <w:jc w:val="center"/>
              <w:rPr>
                <w:sz w:val="20"/>
                <w:szCs w:val="20"/>
                <w:lang w:val="sr-Latn-CS"/>
              </w:rPr>
            </w:pPr>
            <w:r>
              <w:rPr>
                <w:sz w:val="20"/>
                <w:szCs w:val="20"/>
                <w:lang w:val="sr-Latn-CS"/>
              </w:rPr>
              <w:t>25</w:t>
            </w:r>
          </w:p>
        </w:tc>
        <w:tc>
          <w:tcPr>
            <w:tcW w:w="2012" w:type="dxa"/>
          </w:tcPr>
          <w:p w:rsidR="00D2532A" w:rsidRPr="00D2532A" w:rsidRDefault="00D2532A" w:rsidP="00D2532A">
            <w:pPr>
              <w:rPr>
                <w:sz w:val="16"/>
                <w:szCs w:val="16"/>
              </w:rPr>
            </w:pPr>
            <w:r w:rsidRPr="00D2532A">
              <w:rPr>
                <w:sz w:val="16"/>
                <w:szCs w:val="16"/>
              </w:rPr>
              <w:t>Flaster 5x5 m platno*</w:t>
            </w:r>
          </w:p>
        </w:tc>
        <w:tc>
          <w:tcPr>
            <w:tcW w:w="508" w:type="dxa"/>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200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restart"/>
            <w:vAlign w:val="center"/>
          </w:tcPr>
          <w:p w:rsidR="00D2532A" w:rsidRPr="0073532A" w:rsidRDefault="00D2532A" w:rsidP="005C6A1E">
            <w:pPr>
              <w:jc w:val="center"/>
              <w:rPr>
                <w:sz w:val="20"/>
                <w:szCs w:val="20"/>
                <w:lang w:val="sr-Latn-CS"/>
              </w:rPr>
            </w:pPr>
            <w:r>
              <w:rPr>
                <w:sz w:val="20"/>
                <w:szCs w:val="20"/>
                <w:lang w:val="sr-Latn-CS"/>
              </w:rPr>
              <w:t>26</w:t>
            </w:r>
          </w:p>
        </w:tc>
        <w:tc>
          <w:tcPr>
            <w:tcW w:w="2012" w:type="dxa"/>
            <w:vAlign w:val="center"/>
          </w:tcPr>
          <w:p w:rsidR="00D2532A" w:rsidRPr="00D2532A" w:rsidRDefault="00D2532A" w:rsidP="00D2532A">
            <w:pPr>
              <w:rPr>
                <w:sz w:val="16"/>
                <w:szCs w:val="16"/>
              </w:rPr>
            </w:pPr>
            <w:r w:rsidRPr="00D2532A">
              <w:rPr>
                <w:sz w:val="16"/>
                <w:szCs w:val="16"/>
              </w:rPr>
              <w:t xml:space="preserve">Flaster na svili 5 x 9,2*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650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ign w:val="center"/>
          </w:tcPr>
          <w:p w:rsidR="00D2532A" w:rsidRPr="0073532A" w:rsidRDefault="00D2532A" w:rsidP="005C6A1E">
            <w:pPr>
              <w:jc w:val="center"/>
              <w:rPr>
                <w:sz w:val="20"/>
                <w:szCs w:val="20"/>
                <w:lang w:val="sr-Latn-CS"/>
              </w:rPr>
            </w:pPr>
          </w:p>
        </w:tc>
        <w:tc>
          <w:tcPr>
            <w:tcW w:w="2012" w:type="dxa"/>
            <w:vAlign w:val="center"/>
          </w:tcPr>
          <w:p w:rsidR="00D2532A" w:rsidRPr="00D2532A" w:rsidRDefault="00D2532A" w:rsidP="00D2532A">
            <w:pPr>
              <w:rPr>
                <w:sz w:val="16"/>
                <w:szCs w:val="16"/>
              </w:rPr>
            </w:pPr>
            <w:r w:rsidRPr="00D2532A">
              <w:rPr>
                <w:sz w:val="16"/>
                <w:szCs w:val="16"/>
              </w:rPr>
              <w:t>Flaster za pupak 7x5cm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7.000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Align w:val="center"/>
          </w:tcPr>
          <w:p w:rsidR="00D2532A" w:rsidRPr="0073532A" w:rsidRDefault="00D2532A" w:rsidP="005C6A1E">
            <w:pPr>
              <w:jc w:val="center"/>
              <w:rPr>
                <w:sz w:val="20"/>
                <w:szCs w:val="20"/>
                <w:lang w:val="sr-Latn-CS"/>
              </w:rPr>
            </w:pPr>
            <w:r>
              <w:rPr>
                <w:sz w:val="20"/>
                <w:szCs w:val="20"/>
                <w:lang w:val="sr-Latn-CS"/>
              </w:rPr>
              <w:t>27</w:t>
            </w:r>
          </w:p>
        </w:tc>
        <w:tc>
          <w:tcPr>
            <w:tcW w:w="2012" w:type="dxa"/>
            <w:vAlign w:val="center"/>
          </w:tcPr>
          <w:p w:rsidR="00D2532A" w:rsidRPr="00D2532A" w:rsidRDefault="00D2532A" w:rsidP="00D2532A">
            <w:pPr>
              <w:rPr>
                <w:sz w:val="16"/>
                <w:szCs w:val="16"/>
              </w:rPr>
            </w:pPr>
            <w:r w:rsidRPr="00D2532A">
              <w:rPr>
                <w:sz w:val="16"/>
                <w:szCs w:val="16"/>
              </w:rPr>
              <w:t xml:space="preserve">Flaster transparentni 5 x 9,2m *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650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Align w:val="center"/>
          </w:tcPr>
          <w:p w:rsidR="00D2532A" w:rsidRPr="0073532A" w:rsidRDefault="00D2532A" w:rsidP="005C6A1E">
            <w:pPr>
              <w:jc w:val="center"/>
              <w:rPr>
                <w:sz w:val="20"/>
                <w:szCs w:val="20"/>
                <w:lang w:val="sr-Latn-CS"/>
              </w:rPr>
            </w:pPr>
            <w:r>
              <w:rPr>
                <w:sz w:val="20"/>
                <w:szCs w:val="20"/>
                <w:lang w:val="sr-Latn-CS"/>
              </w:rPr>
              <w:t>28</w:t>
            </w:r>
          </w:p>
        </w:tc>
        <w:tc>
          <w:tcPr>
            <w:tcW w:w="2012" w:type="dxa"/>
            <w:vAlign w:val="center"/>
          </w:tcPr>
          <w:p w:rsidR="00D2532A" w:rsidRPr="00D2532A" w:rsidRDefault="00D2532A" w:rsidP="00D2532A">
            <w:pPr>
              <w:rPr>
                <w:sz w:val="16"/>
                <w:szCs w:val="16"/>
                <w:lang w:val="de-DE"/>
              </w:rPr>
            </w:pPr>
            <w:r w:rsidRPr="00D2532A">
              <w:rPr>
                <w:sz w:val="16"/>
                <w:szCs w:val="16"/>
                <w:lang w:val="de-DE"/>
              </w:rPr>
              <w:t>Flaster za I.V. kanilu 6 x 7 kontrol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1.500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Align w:val="center"/>
          </w:tcPr>
          <w:p w:rsidR="00D2532A" w:rsidRPr="0073532A" w:rsidRDefault="00D2532A" w:rsidP="005C6A1E">
            <w:pPr>
              <w:jc w:val="center"/>
              <w:rPr>
                <w:sz w:val="20"/>
                <w:szCs w:val="20"/>
                <w:lang w:val="sr-Latn-CS"/>
              </w:rPr>
            </w:pPr>
            <w:r>
              <w:rPr>
                <w:sz w:val="20"/>
                <w:szCs w:val="20"/>
                <w:lang w:val="sr-Latn-CS"/>
              </w:rPr>
              <w:t>29</w:t>
            </w:r>
          </w:p>
        </w:tc>
        <w:tc>
          <w:tcPr>
            <w:tcW w:w="2012" w:type="dxa"/>
            <w:vAlign w:val="center"/>
          </w:tcPr>
          <w:p w:rsidR="00D2532A" w:rsidRPr="00D2532A" w:rsidRDefault="00D2532A" w:rsidP="00D2532A">
            <w:pPr>
              <w:rPr>
                <w:sz w:val="16"/>
                <w:szCs w:val="16"/>
              </w:rPr>
            </w:pPr>
            <w:r w:rsidRPr="00D2532A">
              <w:rPr>
                <w:sz w:val="16"/>
                <w:szCs w:val="16"/>
              </w:rPr>
              <w:t>Flaster – šav traka 6 x 38 a 50 kom *</w:t>
            </w:r>
          </w:p>
        </w:tc>
        <w:tc>
          <w:tcPr>
            <w:tcW w:w="508" w:type="dxa"/>
            <w:vAlign w:val="center"/>
          </w:tcPr>
          <w:p w:rsidR="00D2532A" w:rsidRPr="00D2532A" w:rsidRDefault="00D2532A" w:rsidP="00D2532A">
            <w:pPr>
              <w:jc w:val="center"/>
              <w:rPr>
                <w:sz w:val="16"/>
                <w:szCs w:val="16"/>
              </w:rPr>
            </w:pPr>
            <w:r w:rsidRPr="00D2532A">
              <w:rPr>
                <w:sz w:val="16"/>
                <w:szCs w:val="16"/>
              </w:rPr>
              <w:t>sc</w:t>
            </w:r>
          </w:p>
        </w:tc>
        <w:tc>
          <w:tcPr>
            <w:tcW w:w="900" w:type="dxa"/>
            <w:vAlign w:val="center"/>
          </w:tcPr>
          <w:p w:rsidR="00D2532A" w:rsidRPr="00D2532A" w:rsidRDefault="00D2532A" w:rsidP="00D2532A">
            <w:pPr>
              <w:jc w:val="center"/>
              <w:rPr>
                <w:sz w:val="16"/>
                <w:szCs w:val="16"/>
              </w:rPr>
            </w:pPr>
            <w:r w:rsidRPr="00D2532A">
              <w:rPr>
                <w:sz w:val="16"/>
                <w:szCs w:val="16"/>
              </w:rPr>
              <w:t>6</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restart"/>
            <w:vAlign w:val="center"/>
          </w:tcPr>
          <w:p w:rsidR="00D2532A" w:rsidRPr="0073532A" w:rsidRDefault="00D2532A" w:rsidP="005C6A1E">
            <w:pPr>
              <w:jc w:val="center"/>
              <w:rPr>
                <w:sz w:val="20"/>
                <w:szCs w:val="20"/>
                <w:lang w:val="sr-Latn-CS"/>
              </w:rPr>
            </w:pPr>
            <w:r>
              <w:rPr>
                <w:sz w:val="20"/>
                <w:szCs w:val="20"/>
                <w:lang w:val="sr-Latn-CS"/>
              </w:rPr>
              <w:lastRenderedPageBreak/>
              <w:t>30</w:t>
            </w:r>
          </w:p>
        </w:tc>
        <w:tc>
          <w:tcPr>
            <w:tcW w:w="2012" w:type="dxa"/>
            <w:vAlign w:val="center"/>
          </w:tcPr>
          <w:p w:rsidR="00D2532A" w:rsidRPr="00D2532A" w:rsidRDefault="00D2532A" w:rsidP="00D2532A">
            <w:pPr>
              <w:rPr>
                <w:sz w:val="16"/>
                <w:szCs w:val="16"/>
              </w:rPr>
            </w:pPr>
            <w:r w:rsidRPr="00D2532A">
              <w:rPr>
                <w:sz w:val="16"/>
                <w:szCs w:val="16"/>
              </w:rPr>
              <w:t>Gaza 100m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120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ign w:val="center"/>
          </w:tcPr>
          <w:p w:rsidR="00D2532A" w:rsidRPr="0073532A" w:rsidRDefault="00D2532A" w:rsidP="005C6A1E">
            <w:pPr>
              <w:jc w:val="center"/>
              <w:rPr>
                <w:sz w:val="20"/>
                <w:szCs w:val="20"/>
                <w:lang w:val="sr-Latn-CS"/>
              </w:rPr>
            </w:pPr>
          </w:p>
        </w:tc>
        <w:tc>
          <w:tcPr>
            <w:tcW w:w="2012" w:type="dxa"/>
            <w:vAlign w:val="center"/>
          </w:tcPr>
          <w:p w:rsidR="00D2532A" w:rsidRPr="00D2532A" w:rsidRDefault="00D2532A" w:rsidP="00D2532A">
            <w:pPr>
              <w:rPr>
                <w:sz w:val="16"/>
                <w:szCs w:val="16"/>
              </w:rPr>
            </w:pPr>
            <w:r w:rsidRPr="00D2532A">
              <w:rPr>
                <w:sz w:val="16"/>
                <w:szCs w:val="16"/>
              </w:rPr>
              <w:t>Vata sanitetska 1 kg*</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140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ign w:val="center"/>
          </w:tcPr>
          <w:p w:rsidR="00D2532A" w:rsidRPr="0073532A" w:rsidRDefault="00D2532A" w:rsidP="005C6A1E">
            <w:pPr>
              <w:jc w:val="center"/>
              <w:rPr>
                <w:sz w:val="20"/>
                <w:szCs w:val="20"/>
                <w:lang w:val="sr-Latn-CS"/>
              </w:rPr>
            </w:pPr>
          </w:p>
        </w:tc>
        <w:tc>
          <w:tcPr>
            <w:tcW w:w="2012" w:type="dxa"/>
            <w:vAlign w:val="center"/>
          </w:tcPr>
          <w:p w:rsidR="00D2532A" w:rsidRPr="00D2532A" w:rsidRDefault="00D2532A" w:rsidP="00D2532A">
            <w:pPr>
              <w:rPr>
                <w:sz w:val="16"/>
                <w:szCs w:val="16"/>
              </w:rPr>
            </w:pPr>
            <w:r w:rsidRPr="00D2532A">
              <w:rPr>
                <w:sz w:val="16"/>
                <w:szCs w:val="16"/>
              </w:rPr>
              <w:t>Zavoj 5 x 5*</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300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Align w:val="center"/>
          </w:tcPr>
          <w:p w:rsidR="00D2532A" w:rsidRPr="0073532A" w:rsidRDefault="00D2532A" w:rsidP="005C6A1E">
            <w:pPr>
              <w:jc w:val="center"/>
              <w:rPr>
                <w:sz w:val="20"/>
                <w:szCs w:val="20"/>
                <w:lang w:val="sr-Latn-CS"/>
              </w:rPr>
            </w:pPr>
            <w:r>
              <w:rPr>
                <w:sz w:val="20"/>
                <w:szCs w:val="20"/>
                <w:lang w:val="sr-Latn-CS"/>
              </w:rPr>
              <w:t>31</w:t>
            </w:r>
          </w:p>
        </w:tc>
        <w:tc>
          <w:tcPr>
            <w:tcW w:w="2012" w:type="dxa"/>
            <w:vAlign w:val="center"/>
          </w:tcPr>
          <w:p w:rsidR="00D2532A" w:rsidRPr="00D2532A" w:rsidRDefault="00D2532A" w:rsidP="00D2532A">
            <w:pPr>
              <w:rPr>
                <w:sz w:val="16"/>
                <w:szCs w:val="16"/>
              </w:rPr>
            </w:pPr>
            <w:r w:rsidRPr="00D2532A">
              <w:rPr>
                <w:sz w:val="16"/>
                <w:szCs w:val="16"/>
              </w:rPr>
              <w:t xml:space="preserve">Vazelinska gaza 10x10cm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100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restart"/>
            <w:vAlign w:val="center"/>
          </w:tcPr>
          <w:p w:rsidR="00D2532A" w:rsidRPr="0073532A" w:rsidRDefault="00D2532A" w:rsidP="005C6A1E">
            <w:pPr>
              <w:jc w:val="center"/>
              <w:rPr>
                <w:sz w:val="20"/>
                <w:szCs w:val="20"/>
                <w:lang w:val="sr-Latn-CS"/>
              </w:rPr>
            </w:pPr>
            <w:r>
              <w:rPr>
                <w:sz w:val="20"/>
                <w:szCs w:val="20"/>
                <w:lang w:val="sr-Latn-CS"/>
              </w:rPr>
              <w:t>32</w:t>
            </w:r>
          </w:p>
        </w:tc>
        <w:tc>
          <w:tcPr>
            <w:tcW w:w="2012" w:type="dxa"/>
            <w:vAlign w:val="center"/>
          </w:tcPr>
          <w:p w:rsidR="00D2532A" w:rsidRPr="00D2532A" w:rsidRDefault="00D2532A" w:rsidP="00D2532A">
            <w:pPr>
              <w:rPr>
                <w:sz w:val="16"/>
                <w:szCs w:val="16"/>
              </w:rPr>
            </w:pPr>
            <w:r w:rsidRPr="00D2532A">
              <w:rPr>
                <w:sz w:val="16"/>
                <w:szCs w:val="16"/>
              </w:rPr>
              <w:t xml:space="preserve">Kape – berete (od flisa)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8.000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ign w:val="center"/>
          </w:tcPr>
          <w:p w:rsidR="00D2532A" w:rsidRPr="0073532A" w:rsidRDefault="00D2532A" w:rsidP="005C6A1E">
            <w:pPr>
              <w:jc w:val="center"/>
              <w:rPr>
                <w:sz w:val="20"/>
                <w:szCs w:val="20"/>
                <w:lang w:val="sr-Latn-CS"/>
              </w:rPr>
            </w:pPr>
          </w:p>
        </w:tc>
        <w:tc>
          <w:tcPr>
            <w:tcW w:w="2012" w:type="dxa"/>
            <w:vAlign w:val="center"/>
          </w:tcPr>
          <w:p w:rsidR="00D2532A" w:rsidRPr="00D2532A" w:rsidRDefault="00D2532A" w:rsidP="00D2532A">
            <w:pPr>
              <w:rPr>
                <w:sz w:val="16"/>
                <w:szCs w:val="16"/>
              </w:rPr>
            </w:pPr>
            <w:r w:rsidRPr="00D2532A">
              <w:rPr>
                <w:sz w:val="16"/>
                <w:szCs w:val="16"/>
              </w:rPr>
              <w:t xml:space="preserve">Maske – flis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36.000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ign w:val="center"/>
          </w:tcPr>
          <w:p w:rsidR="00D2532A" w:rsidRPr="0073532A" w:rsidRDefault="00D2532A" w:rsidP="005C6A1E">
            <w:pPr>
              <w:jc w:val="center"/>
              <w:rPr>
                <w:sz w:val="20"/>
                <w:szCs w:val="20"/>
                <w:lang w:val="sr-Latn-CS"/>
              </w:rPr>
            </w:pPr>
          </w:p>
        </w:tc>
        <w:tc>
          <w:tcPr>
            <w:tcW w:w="2012" w:type="dxa"/>
            <w:vAlign w:val="center"/>
          </w:tcPr>
          <w:p w:rsidR="00D2532A" w:rsidRPr="00D2532A" w:rsidRDefault="00D2532A" w:rsidP="00D2532A">
            <w:pPr>
              <w:rPr>
                <w:sz w:val="16"/>
                <w:szCs w:val="16"/>
              </w:rPr>
            </w:pPr>
            <w:r w:rsidRPr="00D2532A">
              <w:rPr>
                <w:sz w:val="16"/>
                <w:szCs w:val="16"/>
              </w:rPr>
              <w:t xml:space="preserve">Kaljače – flis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28.000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ign w:val="center"/>
          </w:tcPr>
          <w:p w:rsidR="00D2532A" w:rsidRPr="0073532A" w:rsidRDefault="00D2532A" w:rsidP="005C6A1E">
            <w:pPr>
              <w:jc w:val="center"/>
              <w:rPr>
                <w:sz w:val="20"/>
                <w:szCs w:val="20"/>
                <w:lang w:val="sr-Latn-CS"/>
              </w:rPr>
            </w:pPr>
          </w:p>
        </w:tc>
        <w:tc>
          <w:tcPr>
            <w:tcW w:w="2012" w:type="dxa"/>
            <w:vAlign w:val="center"/>
          </w:tcPr>
          <w:p w:rsidR="00D2532A" w:rsidRPr="00D2532A" w:rsidRDefault="00D2532A" w:rsidP="00D2532A">
            <w:pPr>
              <w:rPr>
                <w:sz w:val="16"/>
                <w:szCs w:val="16"/>
              </w:rPr>
            </w:pPr>
            <w:r w:rsidRPr="00D2532A">
              <w:rPr>
                <w:sz w:val="16"/>
                <w:szCs w:val="16"/>
              </w:rPr>
              <w:t xml:space="preserve">Papir vata á 1 kg </w:t>
            </w:r>
          </w:p>
        </w:tc>
        <w:tc>
          <w:tcPr>
            <w:tcW w:w="508" w:type="dxa"/>
            <w:vAlign w:val="center"/>
          </w:tcPr>
          <w:p w:rsidR="00D2532A" w:rsidRPr="00D2532A" w:rsidRDefault="00D2532A" w:rsidP="00D2532A">
            <w:pPr>
              <w:jc w:val="center"/>
              <w:rPr>
                <w:sz w:val="16"/>
                <w:szCs w:val="16"/>
              </w:rPr>
            </w:pPr>
            <w:r w:rsidRPr="00D2532A">
              <w:rPr>
                <w:sz w:val="16"/>
                <w:szCs w:val="16"/>
              </w:rPr>
              <w:t>kg</w:t>
            </w:r>
          </w:p>
        </w:tc>
        <w:tc>
          <w:tcPr>
            <w:tcW w:w="900" w:type="dxa"/>
            <w:vAlign w:val="center"/>
          </w:tcPr>
          <w:p w:rsidR="00D2532A" w:rsidRPr="00D2532A" w:rsidRDefault="00D2532A" w:rsidP="00D2532A">
            <w:pPr>
              <w:jc w:val="center"/>
              <w:rPr>
                <w:sz w:val="16"/>
                <w:szCs w:val="16"/>
              </w:rPr>
            </w:pPr>
            <w:r w:rsidRPr="00D2532A">
              <w:rPr>
                <w:sz w:val="16"/>
                <w:szCs w:val="16"/>
              </w:rPr>
              <w:t>55</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Align w:val="center"/>
          </w:tcPr>
          <w:p w:rsidR="00D2532A" w:rsidRPr="0073532A" w:rsidRDefault="00D2532A" w:rsidP="005C6A1E">
            <w:pPr>
              <w:jc w:val="center"/>
              <w:rPr>
                <w:sz w:val="20"/>
                <w:szCs w:val="20"/>
                <w:lang w:val="sr-Latn-CS"/>
              </w:rPr>
            </w:pPr>
            <w:r>
              <w:rPr>
                <w:sz w:val="20"/>
                <w:szCs w:val="20"/>
                <w:lang w:val="sr-Latn-CS"/>
              </w:rPr>
              <w:t>33</w:t>
            </w:r>
          </w:p>
        </w:tc>
        <w:tc>
          <w:tcPr>
            <w:tcW w:w="2012" w:type="dxa"/>
            <w:vAlign w:val="center"/>
          </w:tcPr>
          <w:p w:rsidR="00D2532A" w:rsidRPr="00D2532A" w:rsidRDefault="00D2532A" w:rsidP="00D2532A">
            <w:pPr>
              <w:rPr>
                <w:sz w:val="16"/>
                <w:szCs w:val="16"/>
              </w:rPr>
            </w:pPr>
            <w:r w:rsidRPr="00D2532A">
              <w:rPr>
                <w:sz w:val="16"/>
                <w:szCs w:val="16"/>
              </w:rPr>
              <w:t xml:space="preserve">Hidrofiber obloga sa ojačavajućim vlaknima impregnirana sa 1,2% jonskog srebra i pojačane dinatrijum soli etilen diamin tetrasirćetne kiseline i benzetonijum hloridom 10x10cm </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60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Align w:val="center"/>
          </w:tcPr>
          <w:p w:rsidR="00D2532A" w:rsidRPr="0073532A" w:rsidRDefault="00D2532A" w:rsidP="005C6A1E">
            <w:pPr>
              <w:jc w:val="center"/>
              <w:rPr>
                <w:sz w:val="20"/>
                <w:szCs w:val="20"/>
                <w:lang w:val="sr-Latn-CS"/>
              </w:rPr>
            </w:pPr>
            <w:r>
              <w:rPr>
                <w:sz w:val="20"/>
                <w:szCs w:val="20"/>
                <w:lang w:val="sr-Latn-CS"/>
              </w:rPr>
              <w:t>34</w:t>
            </w:r>
          </w:p>
        </w:tc>
        <w:tc>
          <w:tcPr>
            <w:tcW w:w="2012" w:type="dxa"/>
            <w:vAlign w:val="center"/>
          </w:tcPr>
          <w:p w:rsidR="00D2532A" w:rsidRPr="00D2532A" w:rsidRDefault="00D2532A" w:rsidP="00D2532A">
            <w:pPr>
              <w:rPr>
                <w:sz w:val="16"/>
                <w:szCs w:val="16"/>
              </w:rPr>
            </w:pPr>
            <w:r w:rsidRPr="00D2532A">
              <w:rPr>
                <w:sz w:val="16"/>
                <w:szCs w:val="16"/>
              </w:rPr>
              <w:t>Flaše za bebe á 125 ml (sa silikonskom cuclom) ravne*</w:t>
            </w:r>
          </w:p>
        </w:tc>
        <w:tc>
          <w:tcPr>
            <w:tcW w:w="508" w:type="dxa"/>
            <w:vAlign w:val="center"/>
          </w:tcPr>
          <w:p w:rsidR="00D2532A" w:rsidRPr="00D2532A" w:rsidRDefault="00D2532A" w:rsidP="00D2532A">
            <w:pPr>
              <w:jc w:val="center"/>
              <w:rPr>
                <w:sz w:val="16"/>
                <w:szCs w:val="16"/>
              </w:rPr>
            </w:pPr>
            <w:r w:rsidRPr="00D2532A">
              <w:rPr>
                <w:sz w:val="16"/>
                <w:szCs w:val="16"/>
              </w:rPr>
              <w:t>kom</w:t>
            </w:r>
          </w:p>
        </w:tc>
        <w:tc>
          <w:tcPr>
            <w:tcW w:w="900" w:type="dxa"/>
            <w:vAlign w:val="center"/>
          </w:tcPr>
          <w:p w:rsidR="00D2532A" w:rsidRPr="00D2532A" w:rsidRDefault="00D2532A" w:rsidP="00D2532A">
            <w:pPr>
              <w:jc w:val="center"/>
              <w:rPr>
                <w:sz w:val="16"/>
                <w:szCs w:val="16"/>
              </w:rPr>
            </w:pPr>
            <w:r w:rsidRPr="00D2532A">
              <w:rPr>
                <w:sz w:val="16"/>
                <w:szCs w:val="16"/>
              </w:rPr>
              <w:t>500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673D4F" w:rsidTr="00462D99">
        <w:trPr>
          <w:trHeight w:val="339"/>
        </w:trPr>
        <w:tc>
          <w:tcPr>
            <w:tcW w:w="1080" w:type="dxa"/>
            <w:vMerge w:val="restart"/>
            <w:vAlign w:val="center"/>
          </w:tcPr>
          <w:p w:rsidR="00673D4F" w:rsidRPr="0073532A" w:rsidRDefault="00673D4F" w:rsidP="005C6A1E">
            <w:pPr>
              <w:jc w:val="center"/>
              <w:rPr>
                <w:sz w:val="18"/>
                <w:szCs w:val="18"/>
                <w:lang w:val="sr-Latn-CS"/>
              </w:rPr>
            </w:pPr>
            <w:r>
              <w:rPr>
                <w:sz w:val="18"/>
                <w:szCs w:val="18"/>
                <w:lang w:val="sr-Latn-CS"/>
              </w:rPr>
              <w:t>35</w:t>
            </w:r>
          </w:p>
        </w:tc>
        <w:tc>
          <w:tcPr>
            <w:tcW w:w="2012" w:type="dxa"/>
            <w:vAlign w:val="center"/>
          </w:tcPr>
          <w:p w:rsidR="00673D4F" w:rsidRPr="00673D4F" w:rsidRDefault="00673D4F" w:rsidP="00462D99">
            <w:pPr>
              <w:rPr>
                <w:sz w:val="16"/>
                <w:szCs w:val="16"/>
              </w:rPr>
            </w:pPr>
            <w:r w:rsidRPr="00673D4F">
              <w:rPr>
                <w:sz w:val="16"/>
                <w:szCs w:val="16"/>
              </w:rPr>
              <w:t xml:space="preserve">PVC boce 150 ml </w:t>
            </w:r>
          </w:p>
        </w:tc>
        <w:tc>
          <w:tcPr>
            <w:tcW w:w="508" w:type="dxa"/>
            <w:vAlign w:val="center"/>
          </w:tcPr>
          <w:p w:rsidR="00673D4F" w:rsidRPr="00673D4F" w:rsidRDefault="00673D4F" w:rsidP="00462D99">
            <w:pPr>
              <w:jc w:val="center"/>
              <w:rPr>
                <w:sz w:val="16"/>
                <w:szCs w:val="16"/>
              </w:rPr>
            </w:pPr>
            <w:r w:rsidRPr="00673D4F">
              <w:rPr>
                <w:sz w:val="16"/>
                <w:szCs w:val="16"/>
              </w:rPr>
              <w:t>kom</w:t>
            </w:r>
          </w:p>
        </w:tc>
        <w:tc>
          <w:tcPr>
            <w:tcW w:w="900" w:type="dxa"/>
            <w:vAlign w:val="center"/>
          </w:tcPr>
          <w:p w:rsidR="00673D4F" w:rsidRPr="00673D4F" w:rsidRDefault="00673D4F" w:rsidP="00462D99">
            <w:pPr>
              <w:jc w:val="center"/>
              <w:rPr>
                <w:sz w:val="16"/>
                <w:szCs w:val="16"/>
              </w:rPr>
            </w:pPr>
            <w:r w:rsidRPr="00673D4F">
              <w:rPr>
                <w:sz w:val="16"/>
                <w:szCs w:val="16"/>
              </w:rPr>
              <w:t>400</w:t>
            </w:r>
          </w:p>
        </w:tc>
        <w:tc>
          <w:tcPr>
            <w:tcW w:w="860" w:type="dxa"/>
            <w:vAlign w:val="center"/>
          </w:tcPr>
          <w:p w:rsidR="00673D4F" w:rsidRPr="0073532A" w:rsidRDefault="00673D4F" w:rsidP="005C6A1E">
            <w:pPr>
              <w:jc w:val="center"/>
              <w:rPr>
                <w:sz w:val="16"/>
                <w:szCs w:val="16"/>
              </w:rPr>
            </w:pPr>
          </w:p>
        </w:tc>
        <w:tc>
          <w:tcPr>
            <w:tcW w:w="2308"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160" w:type="dxa"/>
            <w:vAlign w:val="center"/>
          </w:tcPr>
          <w:p w:rsidR="00673D4F" w:rsidRPr="0073532A" w:rsidRDefault="00673D4F" w:rsidP="005C6A1E">
            <w:pPr>
              <w:jc w:val="center"/>
              <w:rPr>
                <w:sz w:val="16"/>
                <w:szCs w:val="16"/>
                <w:lang w:val="sr-Latn-CS"/>
              </w:rPr>
            </w:pPr>
          </w:p>
        </w:tc>
      </w:tr>
      <w:tr w:rsidR="00673D4F" w:rsidTr="00462D99">
        <w:trPr>
          <w:trHeight w:val="339"/>
        </w:trPr>
        <w:tc>
          <w:tcPr>
            <w:tcW w:w="1080" w:type="dxa"/>
            <w:vMerge/>
            <w:vAlign w:val="center"/>
          </w:tcPr>
          <w:p w:rsidR="00673D4F" w:rsidRDefault="00673D4F" w:rsidP="005C6A1E">
            <w:pPr>
              <w:jc w:val="center"/>
              <w:rPr>
                <w:sz w:val="18"/>
                <w:szCs w:val="18"/>
                <w:lang w:val="sr-Latn-CS"/>
              </w:rPr>
            </w:pPr>
          </w:p>
        </w:tc>
        <w:tc>
          <w:tcPr>
            <w:tcW w:w="2012" w:type="dxa"/>
            <w:vAlign w:val="center"/>
          </w:tcPr>
          <w:p w:rsidR="00673D4F" w:rsidRPr="00673D4F" w:rsidRDefault="00673D4F" w:rsidP="00462D99">
            <w:pPr>
              <w:rPr>
                <w:sz w:val="16"/>
                <w:szCs w:val="16"/>
              </w:rPr>
            </w:pPr>
            <w:r w:rsidRPr="00673D4F">
              <w:rPr>
                <w:sz w:val="16"/>
                <w:szCs w:val="16"/>
              </w:rPr>
              <w:t>PVC kutije 30g</w:t>
            </w:r>
          </w:p>
        </w:tc>
        <w:tc>
          <w:tcPr>
            <w:tcW w:w="508" w:type="dxa"/>
            <w:vAlign w:val="center"/>
          </w:tcPr>
          <w:p w:rsidR="00673D4F" w:rsidRPr="00673D4F" w:rsidRDefault="00673D4F" w:rsidP="00462D99">
            <w:pPr>
              <w:jc w:val="center"/>
              <w:rPr>
                <w:sz w:val="16"/>
                <w:szCs w:val="16"/>
              </w:rPr>
            </w:pPr>
            <w:r w:rsidRPr="00673D4F">
              <w:rPr>
                <w:sz w:val="16"/>
                <w:szCs w:val="16"/>
              </w:rPr>
              <w:t>kom</w:t>
            </w:r>
          </w:p>
        </w:tc>
        <w:tc>
          <w:tcPr>
            <w:tcW w:w="900" w:type="dxa"/>
            <w:vAlign w:val="center"/>
          </w:tcPr>
          <w:p w:rsidR="00673D4F" w:rsidRPr="00673D4F" w:rsidRDefault="00673D4F" w:rsidP="00462D99">
            <w:pPr>
              <w:jc w:val="center"/>
              <w:rPr>
                <w:sz w:val="16"/>
                <w:szCs w:val="16"/>
              </w:rPr>
            </w:pPr>
            <w:r w:rsidRPr="00673D4F">
              <w:rPr>
                <w:sz w:val="16"/>
                <w:szCs w:val="16"/>
              </w:rPr>
              <w:t>300</w:t>
            </w:r>
          </w:p>
        </w:tc>
        <w:tc>
          <w:tcPr>
            <w:tcW w:w="860" w:type="dxa"/>
            <w:vAlign w:val="center"/>
          </w:tcPr>
          <w:p w:rsidR="00673D4F" w:rsidRPr="0073532A" w:rsidRDefault="00673D4F" w:rsidP="005C6A1E">
            <w:pPr>
              <w:jc w:val="center"/>
              <w:rPr>
                <w:sz w:val="16"/>
                <w:szCs w:val="16"/>
              </w:rPr>
            </w:pPr>
          </w:p>
        </w:tc>
        <w:tc>
          <w:tcPr>
            <w:tcW w:w="2308"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160" w:type="dxa"/>
            <w:vAlign w:val="center"/>
          </w:tcPr>
          <w:p w:rsidR="00673D4F" w:rsidRPr="0073532A" w:rsidRDefault="00673D4F" w:rsidP="005C6A1E">
            <w:pPr>
              <w:jc w:val="center"/>
              <w:rPr>
                <w:sz w:val="16"/>
                <w:szCs w:val="16"/>
                <w:lang w:val="sr-Latn-CS"/>
              </w:rPr>
            </w:pPr>
          </w:p>
        </w:tc>
      </w:tr>
      <w:tr w:rsidR="00673D4F" w:rsidTr="00462D99">
        <w:trPr>
          <w:trHeight w:val="339"/>
        </w:trPr>
        <w:tc>
          <w:tcPr>
            <w:tcW w:w="1080" w:type="dxa"/>
            <w:vAlign w:val="center"/>
          </w:tcPr>
          <w:p w:rsidR="00673D4F" w:rsidRPr="0073532A" w:rsidRDefault="00673D4F" w:rsidP="005C6A1E">
            <w:pPr>
              <w:jc w:val="center"/>
              <w:rPr>
                <w:sz w:val="20"/>
                <w:szCs w:val="20"/>
                <w:lang w:val="sr-Latn-CS"/>
              </w:rPr>
            </w:pPr>
            <w:r>
              <w:rPr>
                <w:sz w:val="20"/>
                <w:szCs w:val="20"/>
                <w:lang w:val="sr-Latn-CS"/>
              </w:rPr>
              <w:t>36</w:t>
            </w:r>
          </w:p>
        </w:tc>
        <w:tc>
          <w:tcPr>
            <w:tcW w:w="2012" w:type="dxa"/>
            <w:vAlign w:val="center"/>
          </w:tcPr>
          <w:p w:rsidR="00673D4F" w:rsidRPr="00673D4F" w:rsidRDefault="00673D4F" w:rsidP="00462D99">
            <w:pPr>
              <w:rPr>
                <w:sz w:val="16"/>
                <w:szCs w:val="16"/>
              </w:rPr>
            </w:pPr>
            <w:r w:rsidRPr="00673D4F">
              <w:rPr>
                <w:sz w:val="16"/>
                <w:szCs w:val="16"/>
              </w:rPr>
              <w:t xml:space="preserve">Toplomer humani – digitalni, fleksi </w:t>
            </w:r>
          </w:p>
        </w:tc>
        <w:tc>
          <w:tcPr>
            <w:tcW w:w="508" w:type="dxa"/>
            <w:vAlign w:val="center"/>
          </w:tcPr>
          <w:p w:rsidR="00673D4F" w:rsidRPr="00673D4F" w:rsidRDefault="00673D4F" w:rsidP="00462D99">
            <w:pPr>
              <w:jc w:val="center"/>
              <w:rPr>
                <w:sz w:val="16"/>
                <w:szCs w:val="16"/>
              </w:rPr>
            </w:pPr>
            <w:r w:rsidRPr="00673D4F">
              <w:rPr>
                <w:sz w:val="16"/>
                <w:szCs w:val="16"/>
              </w:rPr>
              <w:t>kom</w:t>
            </w:r>
          </w:p>
        </w:tc>
        <w:tc>
          <w:tcPr>
            <w:tcW w:w="900" w:type="dxa"/>
            <w:vAlign w:val="center"/>
          </w:tcPr>
          <w:p w:rsidR="00673D4F" w:rsidRPr="00673D4F" w:rsidRDefault="00673D4F" w:rsidP="00462D99">
            <w:pPr>
              <w:jc w:val="center"/>
              <w:rPr>
                <w:sz w:val="16"/>
                <w:szCs w:val="16"/>
              </w:rPr>
            </w:pPr>
            <w:r w:rsidRPr="00673D4F">
              <w:rPr>
                <w:sz w:val="16"/>
                <w:szCs w:val="16"/>
              </w:rPr>
              <w:t>40</w:t>
            </w:r>
          </w:p>
        </w:tc>
        <w:tc>
          <w:tcPr>
            <w:tcW w:w="860" w:type="dxa"/>
            <w:vAlign w:val="center"/>
          </w:tcPr>
          <w:p w:rsidR="00673D4F" w:rsidRPr="0073532A" w:rsidRDefault="00673D4F" w:rsidP="005C6A1E">
            <w:pPr>
              <w:jc w:val="center"/>
              <w:rPr>
                <w:sz w:val="16"/>
                <w:szCs w:val="16"/>
              </w:rPr>
            </w:pPr>
          </w:p>
        </w:tc>
        <w:tc>
          <w:tcPr>
            <w:tcW w:w="2308"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160" w:type="dxa"/>
            <w:vAlign w:val="center"/>
          </w:tcPr>
          <w:p w:rsidR="00673D4F" w:rsidRPr="0073532A" w:rsidRDefault="00673D4F" w:rsidP="005C6A1E">
            <w:pPr>
              <w:jc w:val="center"/>
              <w:rPr>
                <w:sz w:val="16"/>
                <w:szCs w:val="16"/>
                <w:lang w:val="sr-Latn-CS"/>
              </w:rPr>
            </w:pPr>
          </w:p>
        </w:tc>
      </w:tr>
      <w:tr w:rsidR="00673D4F" w:rsidTr="00462D99">
        <w:trPr>
          <w:trHeight w:val="339"/>
        </w:trPr>
        <w:tc>
          <w:tcPr>
            <w:tcW w:w="1080" w:type="dxa"/>
            <w:vAlign w:val="center"/>
          </w:tcPr>
          <w:p w:rsidR="00673D4F" w:rsidRPr="0073532A" w:rsidRDefault="00673D4F" w:rsidP="005C6A1E">
            <w:pPr>
              <w:jc w:val="center"/>
              <w:rPr>
                <w:sz w:val="20"/>
                <w:szCs w:val="20"/>
                <w:lang w:val="sr-Latn-CS"/>
              </w:rPr>
            </w:pPr>
            <w:r>
              <w:rPr>
                <w:sz w:val="20"/>
                <w:szCs w:val="20"/>
                <w:lang w:val="sr-Latn-CS"/>
              </w:rPr>
              <w:t>37</w:t>
            </w:r>
          </w:p>
        </w:tc>
        <w:tc>
          <w:tcPr>
            <w:tcW w:w="2012" w:type="dxa"/>
            <w:vAlign w:val="center"/>
          </w:tcPr>
          <w:p w:rsidR="00673D4F" w:rsidRPr="00673D4F" w:rsidRDefault="00673D4F" w:rsidP="00462D99">
            <w:pPr>
              <w:rPr>
                <w:sz w:val="16"/>
                <w:szCs w:val="16"/>
              </w:rPr>
            </w:pPr>
            <w:r w:rsidRPr="00673D4F">
              <w:rPr>
                <w:sz w:val="16"/>
                <w:szCs w:val="16"/>
              </w:rPr>
              <w:t xml:space="preserve">Štapići za uši a 100 </w:t>
            </w:r>
          </w:p>
        </w:tc>
        <w:tc>
          <w:tcPr>
            <w:tcW w:w="508" w:type="dxa"/>
            <w:vAlign w:val="center"/>
          </w:tcPr>
          <w:p w:rsidR="00673D4F" w:rsidRPr="00673D4F" w:rsidRDefault="00673D4F" w:rsidP="00462D99">
            <w:pPr>
              <w:jc w:val="center"/>
              <w:rPr>
                <w:sz w:val="16"/>
                <w:szCs w:val="16"/>
              </w:rPr>
            </w:pPr>
            <w:r w:rsidRPr="00673D4F">
              <w:rPr>
                <w:sz w:val="16"/>
                <w:szCs w:val="16"/>
              </w:rPr>
              <w:t>kom</w:t>
            </w:r>
          </w:p>
        </w:tc>
        <w:tc>
          <w:tcPr>
            <w:tcW w:w="900" w:type="dxa"/>
            <w:vAlign w:val="center"/>
          </w:tcPr>
          <w:p w:rsidR="00673D4F" w:rsidRPr="00673D4F" w:rsidRDefault="00673D4F" w:rsidP="00462D99">
            <w:pPr>
              <w:jc w:val="center"/>
              <w:rPr>
                <w:sz w:val="16"/>
                <w:szCs w:val="16"/>
              </w:rPr>
            </w:pPr>
            <w:r w:rsidRPr="00673D4F">
              <w:rPr>
                <w:sz w:val="16"/>
                <w:szCs w:val="16"/>
              </w:rPr>
              <w:t>25</w:t>
            </w:r>
          </w:p>
        </w:tc>
        <w:tc>
          <w:tcPr>
            <w:tcW w:w="860" w:type="dxa"/>
            <w:vAlign w:val="center"/>
          </w:tcPr>
          <w:p w:rsidR="00673D4F" w:rsidRPr="0073532A" w:rsidRDefault="00673D4F" w:rsidP="005C6A1E">
            <w:pPr>
              <w:jc w:val="center"/>
              <w:rPr>
                <w:sz w:val="16"/>
                <w:szCs w:val="16"/>
              </w:rPr>
            </w:pPr>
          </w:p>
        </w:tc>
        <w:tc>
          <w:tcPr>
            <w:tcW w:w="2308"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160" w:type="dxa"/>
            <w:vAlign w:val="center"/>
          </w:tcPr>
          <w:p w:rsidR="00673D4F" w:rsidRPr="0073532A" w:rsidRDefault="00673D4F" w:rsidP="005C6A1E">
            <w:pPr>
              <w:jc w:val="center"/>
              <w:rPr>
                <w:sz w:val="16"/>
                <w:szCs w:val="16"/>
                <w:lang w:val="sr-Latn-CS"/>
              </w:rPr>
            </w:pPr>
          </w:p>
        </w:tc>
      </w:tr>
      <w:tr w:rsidR="00673D4F" w:rsidTr="00462D99">
        <w:trPr>
          <w:trHeight w:val="339"/>
        </w:trPr>
        <w:tc>
          <w:tcPr>
            <w:tcW w:w="1080" w:type="dxa"/>
            <w:vAlign w:val="center"/>
          </w:tcPr>
          <w:p w:rsidR="00673D4F" w:rsidRPr="0073532A" w:rsidRDefault="00673D4F" w:rsidP="005C6A1E">
            <w:pPr>
              <w:jc w:val="center"/>
              <w:rPr>
                <w:sz w:val="20"/>
                <w:szCs w:val="20"/>
                <w:lang w:val="sr-Latn-CS"/>
              </w:rPr>
            </w:pPr>
            <w:r>
              <w:rPr>
                <w:sz w:val="20"/>
                <w:szCs w:val="20"/>
                <w:lang w:val="sr-Latn-CS"/>
              </w:rPr>
              <w:t>38</w:t>
            </w:r>
          </w:p>
        </w:tc>
        <w:tc>
          <w:tcPr>
            <w:tcW w:w="2012" w:type="dxa"/>
            <w:vAlign w:val="center"/>
          </w:tcPr>
          <w:p w:rsidR="00673D4F" w:rsidRPr="00673D4F" w:rsidRDefault="00673D4F" w:rsidP="00462D99">
            <w:pPr>
              <w:rPr>
                <w:sz w:val="16"/>
                <w:szCs w:val="16"/>
              </w:rPr>
            </w:pPr>
            <w:r w:rsidRPr="00673D4F">
              <w:rPr>
                <w:sz w:val="16"/>
                <w:szCs w:val="16"/>
              </w:rPr>
              <w:t xml:space="preserve">Urispect </w:t>
            </w:r>
          </w:p>
        </w:tc>
        <w:tc>
          <w:tcPr>
            <w:tcW w:w="508" w:type="dxa"/>
            <w:vAlign w:val="center"/>
          </w:tcPr>
          <w:p w:rsidR="00673D4F" w:rsidRPr="00673D4F" w:rsidRDefault="00673D4F" w:rsidP="00462D99">
            <w:pPr>
              <w:jc w:val="center"/>
              <w:rPr>
                <w:sz w:val="16"/>
                <w:szCs w:val="16"/>
              </w:rPr>
            </w:pPr>
            <w:r w:rsidRPr="00673D4F">
              <w:rPr>
                <w:sz w:val="16"/>
                <w:szCs w:val="16"/>
              </w:rPr>
              <w:t>kom</w:t>
            </w:r>
          </w:p>
        </w:tc>
        <w:tc>
          <w:tcPr>
            <w:tcW w:w="900" w:type="dxa"/>
            <w:vAlign w:val="center"/>
          </w:tcPr>
          <w:p w:rsidR="00673D4F" w:rsidRPr="00673D4F" w:rsidRDefault="00673D4F" w:rsidP="00462D99">
            <w:pPr>
              <w:jc w:val="center"/>
              <w:rPr>
                <w:sz w:val="16"/>
                <w:szCs w:val="16"/>
              </w:rPr>
            </w:pPr>
            <w:r w:rsidRPr="00673D4F">
              <w:rPr>
                <w:sz w:val="16"/>
                <w:szCs w:val="16"/>
              </w:rPr>
              <w:t>200</w:t>
            </w:r>
          </w:p>
        </w:tc>
        <w:tc>
          <w:tcPr>
            <w:tcW w:w="860" w:type="dxa"/>
            <w:vAlign w:val="center"/>
          </w:tcPr>
          <w:p w:rsidR="00673D4F" w:rsidRPr="0073532A" w:rsidRDefault="00673D4F" w:rsidP="005C6A1E">
            <w:pPr>
              <w:jc w:val="center"/>
              <w:rPr>
                <w:sz w:val="16"/>
                <w:szCs w:val="16"/>
              </w:rPr>
            </w:pPr>
          </w:p>
        </w:tc>
        <w:tc>
          <w:tcPr>
            <w:tcW w:w="2308"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160" w:type="dxa"/>
            <w:vAlign w:val="center"/>
          </w:tcPr>
          <w:p w:rsidR="00673D4F" w:rsidRPr="0073532A" w:rsidRDefault="00673D4F" w:rsidP="005C6A1E">
            <w:pPr>
              <w:jc w:val="center"/>
              <w:rPr>
                <w:sz w:val="16"/>
                <w:szCs w:val="16"/>
                <w:lang w:val="sr-Latn-CS"/>
              </w:rPr>
            </w:pPr>
          </w:p>
        </w:tc>
      </w:tr>
      <w:tr w:rsidR="00673D4F" w:rsidTr="00462D99">
        <w:trPr>
          <w:trHeight w:val="339"/>
        </w:trPr>
        <w:tc>
          <w:tcPr>
            <w:tcW w:w="1080" w:type="dxa"/>
            <w:vMerge w:val="restart"/>
            <w:vAlign w:val="center"/>
          </w:tcPr>
          <w:p w:rsidR="00673D4F" w:rsidRPr="0073532A" w:rsidRDefault="00673D4F" w:rsidP="005C6A1E">
            <w:pPr>
              <w:jc w:val="center"/>
              <w:rPr>
                <w:sz w:val="20"/>
                <w:szCs w:val="20"/>
                <w:lang w:val="sr-Latn-CS"/>
              </w:rPr>
            </w:pPr>
            <w:r>
              <w:rPr>
                <w:sz w:val="20"/>
                <w:szCs w:val="20"/>
                <w:lang w:val="sr-Latn-CS"/>
              </w:rPr>
              <w:t>39</w:t>
            </w:r>
          </w:p>
        </w:tc>
        <w:tc>
          <w:tcPr>
            <w:tcW w:w="2012" w:type="dxa"/>
            <w:vAlign w:val="center"/>
          </w:tcPr>
          <w:p w:rsidR="00673D4F" w:rsidRPr="00673D4F" w:rsidRDefault="00673D4F" w:rsidP="00462D99">
            <w:pPr>
              <w:rPr>
                <w:sz w:val="16"/>
                <w:szCs w:val="16"/>
              </w:rPr>
            </w:pPr>
            <w:r w:rsidRPr="00673D4F">
              <w:rPr>
                <w:sz w:val="16"/>
                <w:szCs w:val="16"/>
              </w:rPr>
              <w:t xml:space="preserve">Umbilikalni kateter CH 3,5 </w:t>
            </w:r>
          </w:p>
        </w:tc>
        <w:tc>
          <w:tcPr>
            <w:tcW w:w="508" w:type="dxa"/>
            <w:vAlign w:val="center"/>
          </w:tcPr>
          <w:p w:rsidR="00673D4F" w:rsidRPr="00673D4F" w:rsidRDefault="00673D4F" w:rsidP="00462D99">
            <w:pPr>
              <w:jc w:val="center"/>
              <w:rPr>
                <w:sz w:val="16"/>
                <w:szCs w:val="16"/>
              </w:rPr>
            </w:pPr>
            <w:r w:rsidRPr="00673D4F">
              <w:rPr>
                <w:sz w:val="16"/>
                <w:szCs w:val="16"/>
              </w:rPr>
              <w:t>kom</w:t>
            </w:r>
          </w:p>
        </w:tc>
        <w:tc>
          <w:tcPr>
            <w:tcW w:w="900" w:type="dxa"/>
            <w:vAlign w:val="center"/>
          </w:tcPr>
          <w:p w:rsidR="00673D4F" w:rsidRPr="00673D4F" w:rsidRDefault="00673D4F" w:rsidP="00462D99">
            <w:pPr>
              <w:jc w:val="center"/>
              <w:rPr>
                <w:sz w:val="16"/>
                <w:szCs w:val="16"/>
              </w:rPr>
            </w:pPr>
            <w:r w:rsidRPr="00673D4F">
              <w:rPr>
                <w:sz w:val="16"/>
                <w:szCs w:val="16"/>
              </w:rPr>
              <w:t>45</w:t>
            </w:r>
          </w:p>
        </w:tc>
        <w:tc>
          <w:tcPr>
            <w:tcW w:w="860" w:type="dxa"/>
            <w:vAlign w:val="center"/>
          </w:tcPr>
          <w:p w:rsidR="00673D4F" w:rsidRPr="0073532A" w:rsidRDefault="00673D4F" w:rsidP="005C6A1E">
            <w:pPr>
              <w:jc w:val="center"/>
              <w:rPr>
                <w:sz w:val="16"/>
                <w:szCs w:val="16"/>
              </w:rPr>
            </w:pPr>
          </w:p>
        </w:tc>
        <w:tc>
          <w:tcPr>
            <w:tcW w:w="2308"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160" w:type="dxa"/>
            <w:vAlign w:val="center"/>
          </w:tcPr>
          <w:p w:rsidR="00673D4F" w:rsidRPr="0073532A" w:rsidRDefault="00673D4F" w:rsidP="005C6A1E">
            <w:pPr>
              <w:jc w:val="center"/>
              <w:rPr>
                <w:sz w:val="16"/>
                <w:szCs w:val="16"/>
                <w:lang w:val="sr-Latn-CS"/>
              </w:rPr>
            </w:pPr>
          </w:p>
        </w:tc>
      </w:tr>
      <w:tr w:rsidR="00673D4F" w:rsidTr="00462D99">
        <w:trPr>
          <w:trHeight w:val="339"/>
        </w:trPr>
        <w:tc>
          <w:tcPr>
            <w:tcW w:w="1080" w:type="dxa"/>
            <w:vMerge/>
            <w:vAlign w:val="center"/>
          </w:tcPr>
          <w:p w:rsidR="00673D4F" w:rsidRPr="0073532A" w:rsidRDefault="00673D4F" w:rsidP="005C6A1E">
            <w:pPr>
              <w:jc w:val="center"/>
              <w:rPr>
                <w:sz w:val="20"/>
                <w:szCs w:val="20"/>
                <w:lang w:val="sr-Latn-CS"/>
              </w:rPr>
            </w:pPr>
          </w:p>
        </w:tc>
        <w:tc>
          <w:tcPr>
            <w:tcW w:w="2012" w:type="dxa"/>
            <w:vAlign w:val="center"/>
          </w:tcPr>
          <w:p w:rsidR="00673D4F" w:rsidRPr="00673D4F" w:rsidRDefault="00673D4F" w:rsidP="00462D99">
            <w:pPr>
              <w:rPr>
                <w:sz w:val="16"/>
                <w:szCs w:val="16"/>
              </w:rPr>
            </w:pPr>
            <w:r w:rsidRPr="00673D4F">
              <w:rPr>
                <w:sz w:val="16"/>
                <w:szCs w:val="16"/>
              </w:rPr>
              <w:t xml:space="preserve">Umbilikalni kateter CH 4    </w:t>
            </w:r>
          </w:p>
        </w:tc>
        <w:tc>
          <w:tcPr>
            <w:tcW w:w="508" w:type="dxa"/>
            <w:vAlign w:val="center"/>
          </w:tcPr>
          <w:p w:rsidR="00673D4F" w:rsidRPr="00673D4F" w:rsidRDefault="00673D4F" w:rsidP="00462D99">
            <w:pPr>
              <w:jc w:val="center"/>
              <w:rPr>
                <w:sz w:val="16"/>
                <w:szCs w:val="16"/>
              </w:rPr>
            </w:pPr>
            <w:r w:rsidRPr="00673D4F">
              <w:rPr>
                <w:sz w:val="16"/>
                <w:szCs w:val="16"/>
              </w:rPr>
              <w:t>kom</w:t>
            </w:r>
          </w:p>
        </w:tc>
        <w:tc>
          <w:tcPr>
            <w:tcW w:w="900" w:type="dxa"/>
            <w:vAlign w:val="center"/>
          </w:tcPr>
          <w:p w:rsidR="00673D4F" w:rsidRPr="00673D4F" w:rsidRDefault="00673D4F" w:rsidP="00462D99">
            <w:pPr>
              <w:jc w:val="center"/>
              <w:rPr>
                <w:sz w:val="16"/>
                <w:szCs w:val="16"/>
              </w:rPr>
            </w:pPr>
            <w:r w:rsidRPr="00673D4F">
              <w:rPr>
                <w:sz w:val="16"/>
                <w:szCs w:val="16"/>
              </w:rPr>
              <w:t>345</w:t>
            </w:r>
          </w:p>
        </w:tc>
        <w:tc>
          <w:tcPr>
            <w:tcW w:w="860" w:type="dxa"/>
            <w:vAlign w:val="center"/>
          </w:tcPr>
          <w:p w:rsidR="00673D4F" w:rsidRPr="0073532A" w:rsidRDefault="00673D4F" w:rsidP="005C6A1E">
            <w:pPr>
              <w:jc w:val="center"/>
              <w:rPr>
                <w:sz w:val="16"/>
                <w:szCs w:val="16"/>
              </w:rPr>
            </w:pPr>
          </w:p>
        </w:tc>
        <w:tc>
          <w:tcPr>
            <w:tcW w:w="2308"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160" w:type="dxa"/>
            <w:vAlign w:val="center"/>
          </w:tcPr>
          <w:p w:rsidR="00673D4F" w:rsidRPr="0073532A" w:rsidRDefault="00673D4F" w:rsidP="005C6A1E">
            <w:pPr>
              <w:jc w:val="center"/>
              <w:rPr>
                <w:sz w:val="16"/>
                <w:szCs w:val="16"/>
                <w:lang w:val="sr-Latn-CS"/>
              </w:rPr>
            </w:pPr>
          </w:p>
        </w:tc>
      </w:tr>
      <w:tr w:rsidR="00673D4F" w:rsidTr="00462D99">
        <w:trPr>
          <w:trHeight w:val="339"/>
        </w:trPr>
        <w:tc>
          <w:tcPr>
            <w:tcW w:w="1080" w:type="dxa"/>
            <w:vMerge/>
            <w:vAlign w:val="center"/>
          </w:tcPr>
          <w:p w:rsidR="00673D4F" w:rsidRPr="0073532A" w:rsidRDefault="00673D4F" w:rsidP="005C6A1E">
            <w:pPr>
              <w:jc w:val="center"/>
              <w:rPr>
                <w:sz w:val="20"/>
                <w:szCs w:val="20"/>
                <w:lang w:val="sr-Latn-CS"/>
              </w:rPr>
            </w:pPr>
          </w:p>
        </w:tc>
        <w:tc>
          <w:tcPr>
            <w:tcW w:w="2012" w:type="dxa"/>
            <w:vAlign w:val="center"/>
          </w:tcPr>
          <w:p w:rsidR="00673D4F" w:rsidRPr="00673D4F" w:rsidRDefault="00673D4F" w:rsidP="00462D99">
            <w:pPr>
              <w:rPr>
                <w:sz w:val="16"/>
                <w:szCs w:val="16"/>
              </w:rPr>
            </w:pPr>
            <w:r w:rsidRPr="00673D4F">
              <w:rPr>
                <w:sz w:val="16"/>
                <w:szCs w:val="16"/>
              </w:rPr>
              <w:t xml:space="preserve">Umbilikalni kateter CH 5   </w:t>
            </w:r>
          </w:p>
        </w:tc>
        <w:tc>
          <w:tcPr>
            <w:tcW w:w="508" w:type="dxa"/>
            <w:vAlign w:val="center"/>
          </w:tcPr>
          <w:p w:rsidR="00673D4F" w:rsidRPr="00673D4F" w:rsidRDefault="00673D4F" w:rsidP="00462D99">
            <w:pPr>
              <w:jc w:val="center"/>
              <w:rPr>
                <w:sz w:val="16"/>
                <w:szCs w:val="16"/>
              </w:rPr>
            </w:pPr>
            <w:r w:rsidRPr="00673D4F">
              <w:rPr>
                <w:sz w:val="16"/>
                <w:szCs w:val="16"/>
              </w:rPr>
              <w:t>kom</w:t>
            </w:r>
          </w:p>
        </w:tc>
        <w:tc>
          <w:tcPr>
            <w:tcW w:w="900" w:type="dxa"/>
            <w:vAlign w:val="center"/>
          </w:tcPr>
          <w:p w:rsidR="00673D4F" w:rsidRPr="00673D4F" w:rsidRDefault="00673D4F" w:rsidP="00462D99">
            <w:pPr>
              <w:jc w:val="center"/>
              <w:rPr>
                <w:sz w:val="16"/>
                <w:szCs w:val="16"/>
              </w:rPr>
            </w:pPr>
            <w:r w:rsidRPr="00673D4F">
              <w:rPr>
                <w:sz w:val="16"/>
                <w:szCs w:val="16"/>
              </w:rPr>
              <w:t>300</w:t>
            </w:r>
          </w:p>
        </w:tc>
        <w:tc>
          <w:tcPr>
            <w:tcW w:w="860" w:type="dxa"/>
            <w:vAlign w:val="center"/>
          </w:tcPr>
          <w:p w:rsidR="00673D4F" w:rsidRPr="0073532A" w:rsidRDefault="00673D4F" w:rsidP="005C6A1E">
            <w:pPr>
              <w:jc w:val="center"/>
              <w:rPr>
                <w:sz w:val="16"/>
                <w:szCs w:val="16"/>
              </w:rPr>
            </w:pPr>
          </w:p>
        </w:tc>
        <w:tc>
          <w:tcPr>
            <w:tcW w:w="2308"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160" w:type="dxa"/>
            <w:vAlign w:val="center"/>
          </w:tcPr>
          <w:p w:rsidR="00673D4F" w:rsidRPr="0073532A" w:rsidRDefault="00673D4F" w:rsidP="005C6A1E">
            <w:pPr>
              <w:jc w:val="center"/>
              <w:rPr>
                <w:sz w:val="16"/>
                <w:szCs w:val="16"/>
                <w:lang w:val="sr-Latn-CS"/>
              </w:rPr>
            </w:pPr>
          </w:p>
        </w:tc>
      </w:tr>
      <w:tr w:rsidR="00673D4F" w:rsidTr="00462D99">
        <w:trPr>
          <w:trHeight w:val="339"/>
        </w:trPr>
        <w:tc>
          <w:tcPr>
            <w:tcW w:w="1080" w:type="dxa"/>
            <w:vMerge/>
            <w:vAlign w:val="center"/>
          </w:tcPr>
          <w:p w:rsidR="00673D4F" w:rsidRPr="0073532A" w:rsidRDefault="00673D4F" w:rsidP="005C6A1E">
            <w:pPr>
              <w:jc w:val="center"/>
              <w:rPr>
                <w:sz w:val="20"/>
                <w:szCs w:val="20"/>
                <w:lang w:val="sr-Latn-CS"/>
              </w:rPr>
            </w:pPr>
          </w:p>
        </w:tc>
        <w:tc>
          <w:tcPr>
            <w:tcW w:w="2012" w:type="dxa"/>
            <w:vAlign w:val="center"/>
          </w:tcPr>
          <w:p w:rsidR="00673D4F" w:rsidRPr="00673D4F" w:rsidRDefault="00673D4F" w:rsidP="00462D99">
            <w:pPr>
              <w:rPr>
                <w:sz w:val="16"/>
                <w:szCs w:val="16"/>
              </w:rPr>
            </w:pPr>
            <w:r w:rsidRPr="00673D4F">
              <w:rPr>
                <w:sz w:val="16"/>
                <w:szCs w:val="16"/>
              </w:rPr>
              <w:t xml:space="preserve">Umbilikalni kateter CH 6    </w:t>
            </w:r>
          </w:p>
        </w:tc>
        <w:tc>
          <w:tcPr>
            <w:tcW w:w="508" w:type="dxa"/>
            <w:vAlign w:val="center"/>
          </w:tcPr>
          <w:p w:rsidR="00673D4F" w:rsidRPr="00673D4F" w:rsidRDefault="00673D4F" w:rsidP="00462D99">
            <w:pPr>
              <w:jc w:val="center"/>
              <w:rPr>
                <w:sz w:val="16"/>
                <w:szCs w:val="16"/>
              </w:rPr>
            </w:pPr>
            <w:r w:rsidRPr="00673D4F">
              <w:rPr>
                <w:sz w:val="16"/>
                <w:szCs w:val="16"/>
              </w:rPr>
              <w:t>kom</w:t>
            </w:r>
          </w:p>
        </w:tc>
        <w:tc>
          <w:tcPr>
            <w:tcW w:w="900" w:type="dxa"/>
            <w:vAlign w:val="center"/>
          </w:tcPr>
          <w:p w:rsidR="00673D4F" w:rsidRPr="00673D4F" w:rsidRDefault="00673D4F" w:rsidP="00462D99">
            <w:pPr>
              <w:jc w:val="center"/>
              <w:rPr>
                <w:sz w:val="16"/>
                <w:szCs w:val="16"/>
              </w:rPr>
            </w:pPr>
            <w:r w:rsidRPr="00673D4F">
              <w:rPr>
                <w:sz w:val="16"/>
                <w:szCs w:val="16"/>
              </w:rPr>
              <w:t>200</w:t>
            </w:r>
          </w:p>
        </w:tc>
        <w:tc>
          <w:tcPr>
            <w:tcW w:w="860" w:type="dxa"/>
            <w:vAlign w:val="center"/>
          </w:tcPr>
          <w:p w:rsidR="00673D4F" w:rsidRPr="0073532A" w:rsidRDefault="00673D4F" w:rsidP="005C6A1E">
            <w:pPr>
              <w:jc w:val="center"/>
              <w:rPr>
                <w:sz w:val="16"/>
                <w:szCs w:val="16"/>
              </w:rPr>
            </w:pPr>
          </w:p>
        </w:tc>
        <w:tc>
          <w:tcPr>
            <w:tcW w:w="2308"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160" w:type="dxa"/>
            <w:vAlign w:val="center"/>
          </w:tcPr>
          <w:p w:rsidR="00673D4F" w:rsidRPr="0073532A" w:rsidRDefault="00673D4F" w:rsidP="005C6A1E">
            <w:pPr>
              <w:jc w:val="center"/>
              <w:rPr>
                <w:sz w:val="16"/>
                <w:szCs w:val="16"/>
                <w:lang w:val="sr-Latn-CS"/>
              </w:rPr>
            </w:pPr>
          </w:p>
        </w:tc>
      </w:tr>
      <w:tr w:rsidR="00673D4F" w:rsidTr="00462D99">
        <w:trPr>
          <w:trHeight w:val="339"/>
        </w:trPr>
        <w:tc>
          <w:tcPr>
            <w:tcW w:w="1080" w:type="dxa"/>
            <w:vMerge w:val="restart"/>
            <w:vAlign w:val="center"/>
          </w:tcPr>
          <w:p w:rsidR="00673D4F" w:rsidRPr="0073532A" w:rsidRDefault="00673D4F" w:rsidP="00B950A4">
            <w:pPr>
              <w:jc w:val="center"/>
              <w:rPr>
                <w:sz w:val="20"/>
                <w:szCs w:val="20"/>
                <w:lang w:val="sr-Latn-CS"/>
              </w:rPr>
            </w:pPr>
            <w:r>
              <w:rPr>
                <w:sz w:val="20"/>
                <w:szCs w:val="20"/>
                <w:lang w:val="sr-Latn-CS"/>
              </w:rPr>
              <w:t>40</w:t>
            </w:r>
          </w:p>
        </w:tc>
        <w:tc>
          <w:tcPr>
            <w:tcW w:w="2012" w:type="dxa"/>
            <w:vAlign w:val="center"/>
          </w:tcPr>
          <w:p w:rsidR="00673D4F" w:rsidRPr="00673D4F" w:rsidRDefault="00673D4F" w:rsidP="00462D99">
            <w:pPr>
              <w:rPr>
                <w:sz w:val="16"/>
                <w:szCs w:val="16"/>
                <w:lang w:val="de-DE"/>
              </w:rPr>
            </w:pPr>
            <w:r w:rsidRPr="00673D4F">
              <w:rPr>
                <w:sz w:val="16"/>
                <w:szCs w:val="16"/>
                <w:lang w:val="de-DE"/>
              </w:rPr>
              <w:t>Kapilari za gasne analize 170µl, plastične heparinizirane *</w:t>
            </w:r>
          </w:p>
        </w:tc>
        <w:tc>
          <w:tcPr>
            <w:tcW w:w="508" w:type="dxa"/>
            <w:vAlign w:val="center"/>
          </w:tcPr>
          <w:p w:rsidR="00673D4F" w:rsidRPr="00673D4F" w:rsidRDefault="00673D4F" w:rsidP="00462D99">
            <w:pPr>
              <w:jc w:val="center"/>
              <w:rPr>
                <w:sz w:val="16"/>
                <w:szCs w:val="16"/>
              </w:rPr>
            </w:pPr>
            <w:r w:rsidRPr="00673D4F">
              <w:rPr>
                <w:sz w:val="16"/>
                <w:szCs w:val="16"/>
              </w:rPr>
              <w:t>kom</w:t>
            </w:r>
          </w:p>
        </w:tc>
        <w:tc>
          <w:tcPr>
            <w:tcW w:w="900" w:type="dxa"/>
            <w:vAlign w:val="center"/>
          </w:tcPr>
          <w:p w:rsidR="00673D4F" w:rsidRPr="00673D4F" w:rsidRDefault="00673D4F" w:rsidP="00462D99">
            <w:pPr>
              <w:jc w:val="center"/>
              <w:rPr>
                <w:sz w:val="16"/>
                <w:szCs w:val="16"/>
              </w:rPr>
            </w:pPr>
            <w:r w:rsidRPr="00673D4F">
              <w:rPr>
                <w:sz w:val="16"/>
                <w:szCs w:val="16"/>
              </w:rPr>
              <w:t>22.000</w:t>
            </w:r>
          </w:p>
        </w:tc>
        <w:tc>
          <w:tcPr>
            <w:tcW w:w="860" w:type="dxa"/>
            <w:vAlign w:val="center"/>
          </w:tcPr>
          <w:p w:rsidR="00673D4F" w:rsidRPr="0073532A" w:rsidRDefault="00673D4F" w:rsidP="005C6A1E">
            <w:pPr>
              <w:jc w:val="center"/>
              <w:rPr>
                <w:sz w:val="16"/>
                <w:szCs w:val="16"/>
              </w:rPr>
            </w:pPr>
          </w:p>
        </w:tc>
        <w:tc>
          <w:tcPr>
            <w:tcW w:w="2308"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160" w:type="dxa"/>
            <w:vAlign w:val="center"/>
          </w:tcPr>
          <w:p w:rsidR="00673D4F" w:rsidRPr="0073532A" w:rsidRDefault="00673D4F" w:rsidP="005C6A1E">
            <w:pPr>
              <w:jc w:val="center"/>
              <w:rPr>
                <w:sz w:val="16"/>
                <w:szCs w:val="16"/>
                <w:lang w:val="sr-Latn-CS"/>
              </w:rPr>
            </w:pPr>
          </w:p>
        </w:tc>
      </w:tr>
      <w:tr w:rsidR="00673D4F" w:rsidTr="00462D99">
        <w:trPr>
          <w:trHeight w:val="339"/>
        </w:trPr>
        <w:tc>
          <w:tcPr>
            <w:tcW w:w="1080" w:type="dxa"/>
            <w:vMerge/>
            <w:vAlign w:val="center"/>
          </w:tcPr>
          <w:p w:rsidR="00673D4F" w:rsidRPr="0073532A" w:rsidRDefault="00673D4F" w:rsidP="005C6A1E">
            <w:pPr>
              <w:jc w:val="center"/>
              <w:rPr>
                <w:sz w:val="20"/>
                <w:szCs w:val="20"/>
                <w:lang w:val="sr-Latn-CS"/>
              </w:rPr>
            </w:pPr>
          </w:p>
        </w:tc>
        <w:tc>
          <w:tcPr>
            <w:tcW w:w="2012" w:type="dxa"/>
            <w:vAlign w:val="center"/>
          </w:tcPr>
          <w:p w:rsidR="00673D4F" w:rsidRPr="00673D4F" w:rsidRDefault="00673D4F" w:rsidP="00462D99">
            <w:pPr>
              <w:rPr>
                <w:sz w:val="16"/>
                <w:szCs w:val="16"/>
              </w:rPr>
            </w:pPr>
            <w:r w:rsidRPr="00673D4F">
              <w:rPr>
                <w:sz w:val="16"/>
                <w:szCs w:val="16"/>
              </w:rPr>
              <w:t>Žičice za kapilare *</w:t>
            </w:r>
          </w:p>
        </w:tc>
        <w:tc>
          <w:tcPr>
            <w:tcW w:w="508" w:type="dxa"/>
            <w:vAlign w:val="center"/>
          </w:tcPr>
          <w:p w:rsidR="00673D4F" w:rsidRPr="00673D4F" w:rsidRDefault="00673D4F" w:rsidP="00462D99">
            <w:pPr>
              <w:jc w:val="center"/>
              <w:rPr>
                <w:sz w:val="16"/>
                <w:szCs w:val="16"/>
              </w:rPr>
            </w:pPr>
            <w:r w:rsidRPr="00673D4F">
              <w:rPr>
                <w:sz w:val="16"/>
                <w:szCs w:val="16"/>
              </w:rPr>
              <w:t>kom</w:t>
            </w:r>
          </w:p>
        </w:tc>
        <w:tc>
          <w:tcPr>
            <w:tcW w:w="900" w:type="dxa"/>
            <w:vAlign w:val="center"/>
          </w:tcPr>
          <w:p w:rsidR="00673D4F" w:rsidRPr="00673D4F" w:rsidRDefault="00673D4F" w:rsidP="00462D99">
            <w:pPr>
              <w:jc w:val="center"/>
              <w:rPr>
                <w:sz w:val="16"/>
                <w:szCs w:val="16"/>
              </w:rPr>
            </w:pPr>
            <w:r w:rsidRPr="00673D4F">
              <w:rPr>
                <w:sz w:val="16"/>
                <w:szCs w:val="16"/>
              </w:rPr>
              <w:t>22.000</w:t>
            </w:r>
          </w:p>
        </w:tc>
        <w:tc>
          <w:tcPr>
            <w:tcW w:w="860" w:type="dxa"/>
            <w:vAlign w:val="center"/>
          </w:tcPr>
          <w:p w:rsidR="00673D4F" w:rsidRPr="0073532A" w:rsidRDefault="00673D4F" w:rsidP="005C6A1E">
            <w:pPr>
              <w:jc w:val="center"/>
              <w:rPr>
                <w:sz w:val="16"/>
                <w:szCs w:val="16"/>
              </w:rPr>
            </w:pPr>
          </w:p>
        </w:tc>
        <w:tc>
          <w:tcPr>
            <w:tcW w:w="2308"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160" w:type="dxa"/>
            <w:vAlign w:val="center"/>
          </w:tcPr>
          <w:p w:rsidR="00673D4F" w:rsidRPr="0073532A" w:rsidRDefault="00673D4F" w:rsidP="005C6A1E">
            <w:pPr>
              <w:jc w:val="center"/>
              <w:rPr>
                <w:sz w:val="16"/>
                <w:szCs w:val="16"/>
                <w:lang w:val="sr-Latn-CS"/>
              </w:rPr>
            </w:pPr>
          </w:p>
        </w:tc>
      </w:tr>
      <w:tr w:rsidR="00673D4F" w:rsidTr="00462D99">
        <w:trPr>
          <w:trHeight w:val="339"/>
        </w:trPr>
        <w:tc>
          <w:tcPr>
            <w:tcW w:w="1080" w:type="dxa"/>
            <w:vMerge/>
            <w:vAlign w:val="center"/>
          </w:tcPr>
          <w:p w:rsidR="00673D4F" w:rsidRPr="0073532A" w:rsidRDefault="00673D4F" w:rsidP="005C6A1E">
            <w:pPr>
              <w:jc w:val="center"/>
              <w:rPr>
                <w:sz w:val="20"/>
                <w:szCs w:val="20"/>
                <w:lang w:val="sr-Latn-CS"/>
              </w:rPr>
            </w:pPr>
          </w:p>
        </w:tc>
        <w:tc>
          <w:tcPr>
            <w:tcW w:w="2012" w:type="dxa"/>
            <w:vAlign w:val="center"/>
          </w:tcPr>
          <w:p w:rsidR="00673D4F" w:rsidRPr="00673D4F" w:rsidRDefault="00673D4F" w:rsidP="00462D99">
            <w:pPr>
              <w:rPr>
                <w:sz w:val="16"/>
                <w:szCs w:val="16"/>
              </w:rPr>
            </w:pPr>
            <w:r w:rsidRPr="00673D4F">
              <w:rPr>
                <w:sz w:val="16"/>
                <w:szCs w:val="16"/>
              </w:rPr>
              <w:t>Zapušači za kapilare *</w:t>
            </w:r>
          </w:p>
        </w:tc>
        <w:tc>
          <w:tcPr>
            <w:tcW w:w="508" w:type="dxa"/>
            <w:vAlign w:val="center"/>
          </w:tcPr>
          <w:p w:rsidR="00673D4F" w:rsidRPr="00673D4F" w:rsidRDefault="00673D4F" w:rsidP="00462D99">
            <w:pPr>
              <w:jc w:val="center"/>
              <w:rPr>
                <w:sz w:val="16"/>
                <w:szCs w:val="16"/>
              </w:rPr>
            </w:pPr>
            <w:r w:rsidRPr="00673D4F">
              <w:rPr>
                <w:sz w:val="16"/>
                <w:szCs w:val="16"/>
              </w:rPr>
              <w:t>kom</w:t>
            </w:r>
          </w:p>
        </w:tc>
        <w:tc>
          <w:tcPr>
            <w:tcW w:w="900" w:type="dxa"/>
            <w:vAlign w:val="center"/>
          </w:tcPr>
          <w:p w:rsidR="00673D4F" w:rsidRPr="00673D4F" w:rsidRDefault="00673D4F" w:rsidP="00462D99">
            <w:pPr>
              <w:jc w:val="center"/>
              <w:rPr>
                <w:sz w:val="16"/>
                <w:szCs w:val="16"/>
              </w:rPr>
            </w:pPr>
            <w:r w:rsidRPr="00673D4F">
              <w:rPr>
                <w:sz w:val="16"/>
                <w:szCs w:val="16"/>
              </w:rPr>
              <w:t>44.000</w:t>
            </w:r>
          </w:p>
        </w:tc>
        <w:tc>
          <w:tcPr>
            <w:tcW w:w="860" w:type="dxa"/>
            <w:vAlign w:val="center"/>
          </w:tcPr>
          <w:p w:rsidR="00673D4F" w:rsidRPr="0073532A" w:rsidRDefault="00673D4F" w:rsidP="005C6A1E">
            <w:pPr>
              <w:jc w:val="center"/>
              <w:rPr>
                <w:sz w:val="16"/>
                <w:szCs w:val="16"/>
              </w:rPr>
            </w:pPr>
          </w:p>
        </w:tc>
        <w:tc>
          <w:tcPr>
            <w:tcW w:w="2308"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160" w:type="dxa"/>
            <w:vAlign w:val="center"/>
          </w:tcPr>
          <w:p w:rsidR="00673D4F" w:rsidRPr="0073532A" w:rsidRDefault="00673D4F" w:rsidP="005C6A1E">
            <w:pPr>
              <w:jc w:val="center"/>
              <w:rPr>
                <w:sz w:val="16"/>
                <w:szCs w:val="16"/>
                <w:lang w:val="sr-Latn-CS"/>
              </w:rPr>
            </w:pPr>
          </w:p>
        </w:tc>
      </w:tr>
      <w:tr w:rsidR="00673D4F" w:rsidTr="00462D99">
        <w:trPr>
          <w:trHeight w:val="339"/>
        </w:trPr>
        <w:tc>
          <w:tcPr>
            <w:tcW w:w="1080" w:type="dxa"/>
            <w:vAlign w:val="center"/>
          </w:tcPr>
          <w:p w:rsidR="00673D4F" w:rsidRPr="0073532A" w:rsidRDefault="00673D4F" w:rsidP="005C6A1E">
            <w:pPr>
              <w:jc w:val="center"/>
              <w:rPr>
                <w:sz w:val="20"/>
                <w:szCs w:val="20"/>
                <w:lang w:val="sr-Latn-CS"/>
              </w:rPr>
            </w:pPr>
            <w:r>
              <w:rPr>
                <w:sz w:val="20"/>
                <w:szCs w:val="20"/>
                <w:lang w:val="sr-Latn-CS"/>
              </w:rPr>
              <w:t>41</w:t>
            </w:r>
          </w:p>
        </w:tc>
        <w:tc>
          <w:tcPr>
            <w:tcW w:w="2012" w:type="dxa"/>
            <w:vAlign w:val="center"/>
          </w:tcPr>
          <w:p w:rsidR="00673D4F" w:rsidRPr="00673D4F" w:rsidRDefault="00673D4F" w:rsidP="00462D99">
            <w:pPr>
              <w:rPr>
                <w:sz w:val="16"/>
                <w:szCs w:val="16"/>
              </w:rPr>
            </w:pPr>
            <w:r w:rsidRPr="00673D4F">
              <w:rPr>
                <w:sz w:val="16"/>
                <w:szCs w:val="16"/>
              </w:rPr>
              <w:t xml:space="preserve">Mukus CH 6 </w:t>
            </w:r>
          </w:p>
        </w:tc>
        <w:tc>
          <w:tcPr>
            <w:tcW w:w="508" w:type="dxa"/>
            <w:vAlign w:val="center"/>
          </w:tcPr>
          <w:p w:rsidR="00673D4F" w:rsidRPr="00673D4F" w:rsidRDefault="00673D4F" w:rsidP="00462D99">
            <w:pPr>
              <w:jc w:val="center"/>
              <w:rPr>
                <w:sz w:val="16"/>
                <w:szCs w:val="16"/>
              </w:rPr>
            </w:pPr>
            <w:r w:rsidRPr="00673D4F">
              <w:rPr>
                <w:sz w:val="16"/>
                <w:szCs w:val="16"/>
              </w:rPr>
              <w:t>kom</w:t>
            </w:r>
          </w:p>
        </w:tc>
        <w:tc>
          <w:tcPr>
            <w:tcW w:w="900" w:type="dxa"/>
            <w:vAlign w:val="center"/>
          </w:tcPr>
          <w:p w:rsidR="00673D4F" w:rsidRPr="00673D4F" w:rsidRDefault="00673D4F" w:rsidP="00462D99">
            <w:pPr>
              <w:jc w:val="center"/>
              <w:rPr>
                <w:sz w:val="16"/>
                <w:szCs w:val="16"/>
              </w:rPr>
            </w:pPr>
            <w:r w:rsidRPr="00673D4F">
              <w:rPr>
                <w:sz w:val="16"/>
                <w:szCs w:val="16"/>
              </w:rPr>
              <w:t>600</w:t>
            </w:r>
          </w:p>
        </w:tc>
        <w:tc>
          <w:tcPr>
            <w:tcW w:w="860" w:type="dxa"/>
            <w:vAlign w:val="center"/>
          </w:tcPr>
          <w:p w:rsidR="00673D4F" w:rsidRPr="0073532A" w:rsidRDefault="00673D4F" w:rsidP="005C6A1E">
            <w:pPr>
              <w:jc w:val="center"/>
              <w:rPr>
                <w:sz w:val="16"/>
                <w:szCs w:val="16"/>
              </w:rPr>
            </w:pPr>
          </w:p>
        </w:tc>
        <w:tc>
          <w:tcPr>
            <w:tcW w:w="2308"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160" w:type="dxa"/>
            <w:vAlign w:val="center"/>
          </w:tcPr>
          <w:p w:rsidR="00673D4F" w:rsidRPr="0073532A" w:rsidRDefault="00673D4F" w:rsidP="005C6A1E">
            <w:pPr>
              <w:jc w:val="center"/>
              <w:rPr>
                <w:sz w:val="16"/>
                <w:szCs w:val="16"/>
                <w:lang w:val="sr-Latn-CS"/>
              </w:rPr>
            </w:pPr>
          </w:p>
        </w:tc>
      </w:tr>
      <w:tr w:rsidR="00673D4F" w:rsidTr="00462D99">
        <w:trPr>
          <w:trHeight w:val="339"/>
        </w:trPr>
        <w:tc>
          <w:tcPr>
            <w:tcW w:w="1080" w:type="dxa"/>
            <w:vAlign w:val="center"/>
          </w:tcPr>
          <w:p w:rsidR="00673D4F" w:rsidRPr="0073532A" w:rsidRDefault="00673D4F" w:rsidP="005C6A1E">
            <w:pPr>
              <w:jc w:val="center"/>
              <w:rPr>
                <w:sz w:val="20"/>
                <w:szCs w:val="20"/>
                <w:lang w:val="sr-Latn-CS"/>
              </w:rPr>
            </w:pPr>
            <w:r>
              <w:rPr>
                <w:sz w:val="20"/>
                <w:szCs w:val="20"/>
                <w:lang w:val="sr-Latn-CS"/>
              </w:rPr>
              <w:t>42</w:t>
            </w:r>
          </w:p>
        </w:tc>
        <w:tc>
          <w:tcPr>
            <w:tcW w:w="2012" w:type="dxa"/>
            <w:vAlign w:val="center"/>
          </w:tcPr>
          <w:p w:rsidR="00673D4F" w:rsidRPr="00673D4F" w:rsidRDefault="00673D4F" w:rsidP="00462D99">
            <w:pPr>
              <w:rPr>
                <w:sz w:val="16"/>
                <w:szCs w:val="16"/>
                <w:lang w:val="de-DE"/>
              </w:rPr>
            </w:pPr>
            <w:r w:rsidRPr="00673D4F">
              <w:rPr>
                <w:sz w:val="16"/>
                <w:szCs w:val="16"/>
                <w:lang w:val="de-DE"/>
              </w:rPr>
              <w:t xml:space="preserve">Podloge za hemokulturu (za aparat Biomerieux) </w:t>
            </w:r>
          </w:p>
        </w:tc>
        <w:tc>
          <w:tcPr>
            <w:tcW w:w="508" w:type="dxa"/>
            <w:vAlign w:val="center"/>
          </w:tcPr>
          <w:p w:rsidR="00673D4F" w:rsidRPr="00673D4F" w:rsidRDefault="00673D4F" w:rsidP="00462D99">
            <w:pPr>
              <w:jc w:val="center"/>
              <w:rPr>
                <w:sz w:val="16"/>
                <w:szCs w:val="16"/>
              </w:rPr>
            </w:pPr>
            <w:r w:rsidRPr="00673D4F">
              <w:rPr>
                <w:sz w:val="16"/>
                <w:szCs w:val="16"/>
              </w:rPr>
              <w:t>kom</w:t>
            </w:r>
          </w:p>
        </w:tc>
        <w:tc>
          <w:tcPr>
            <w:tcW w:w="900" w:type="dxa"/>
            <w:vAlign w:val="center"/>
          </w:tcPr>
          <w:p w:rsidR="00673D4F" w:rsidRPr="00673D4F" w:rsidRDefault="00673D4F" w:rsidP="00462D99">
            <w:pPr>
              <w:jc w:val="center"/>
              <w:rPr>
                <w:sz w:val="16"/>
                <w:szCs w:val="16"/>
              </w:rPr>
            </w:pPr>
            <w:r w:rsidRPr="00673D4F">
              <w:rPr>
                <w:sz w:val="16"/>
                <w:szCs w:val="16"/>
              </w:rPr>
              <w:t>1.800</w:t>
            </w:r>
          </w:p>
        </w:tc>
        <w:tc>
          <w:tcPr>
            <w:tcW w:w="860" w:type="dxa"/>
            <w:vAlign w:val="center"/>
          </w:tcPr>
          <w:p w:rsidR="00673D4F" w:rsidRPr="0073532A" w:rsidRDefault="00673D4F" w:rsidP="005C6A1E">
            <w:pPr>
              <w:jc w:val="center"/>
              <w:rPr>
                <w:sz w:val="16"/>
                <w:szCs w:val="16"/>
              </w:rPr>
            </w:pPr>
          </w:p>
        </w:tc>
        <w:tc>
          <w:tcPr>
            <w:tcW w:w="2308"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160" w:type="dxa"/>
            <w:vAlign w:val="center"/>
          </w:tcPr>
          <w:p w:rsidR="00673D4F" w:rsidRPr="0073532A" w:rsidRDefault="00673D4F" w:rsidP="005C6A1E">
            <w:pPr>
              <w:jc w:val="center"/>
              <w:rPr>
                <w:sz w:val="16"/>
                <w:szCs w:val="16"/>
                <w:lang w:val="sr-Latn-CS"/>
              </w:rPr>
            </w:pPr>
          </w:p>
        </w:tc>
      </w:tr>
      <w:tr w:rsidR="00673D4F" w:rsidTr="00462D99">
        <w:trPr>
          <w:trHeight w:val="339"/>
        </w:trPr>
        <w:tc>
          <w:tcPr>
            <w:tcW w:w="1080" w:type="dxa"/>
            <w:vAlign w:val="center"/>
          </w:tcPr>
          <w:p w:rsidR="00673D4F" w:rsidRPr="0073532A" w:rsidRDefault="00673D4F" w:rsidP="005C6A1E">
            <w:pPr>
              <w:jc w:val="center"/>
              <w:rPr>
                <w:sz w:val="20"/>
                <w:szCs w:val="20"/>
                <w:lang w:val="sr-Latn-CS"/>
              </w:rPr>
            </w:pPr>
            <w:r>
              <w:rPr>
                <w:sz w:val="20"/>
                <w:szCs w:val="20"/>
                <w:lang w:val="sr-Latn-CS"/>
              </w:rPr>
              <w:t>43</w:t>
            </w:r>
          </w:p>
        </w:tc>
        <w:tc>
          <w:tcPr>
            <w:tcW w:w="2012" w:type="dxa"/>
            <w:vAlign w:val="center"/>
          </w:tcPr>
          <w:p w:rsidR="00673D4F" w:rsidRPr="00673D4F" w:rsidRDefault="00673D4F" w:rsidP="00462D99">
            <w:pPr>
              <w:rPr>
                <w:sz w:val="16"/>
                <w:szCs w:val="16"/>
                <w:lang w:val="fr-FR"/>
              </w:rPr>
            </w:pPr>
            <w:r w:rsidRPr="00673D4F">
              <w:rPr>
                <w:sz w:val="16"/>
                <w:szCs w:val="16"/>
                <w:lang w:val="fr-FR"/>
              </w:rPr>
              <w:t xml:space="preserve">Trake za šećer (za aparat CONTOUR TS) </w:t>
            </w:r>
          </w:p>
        </w:tc>
        <w:tc>
          <w:tcPr>
            <w:tcW w:w="508" w:type="dxa"/>
            <w:vAlign w:val="center"/>
          </w:tcPr>
          <w:p w:rsidR="00673D4F" w:rsidRPr="00673D4F" w:rsidRDefault="00673D4F" w:rsidP="00462D99">
            <w:pPr>
              <w:jc w:val="center"/>
              <w:rPr>
                <w:sz w:val="16"/>
                <w:szCs w:val="16"/>
              </w:rPr>
            </w:pPr>
            <w:r w:rsidRPr="00673D4F">
              <w:rPr>
                <w:sz w:val="16"/>
                <w:szCs w:val="16"/>
              </w:rPr>
              <w:t>kom</w:t>
            </w:r>
          </w:p>
        </w:tc>
        <w:tc>
          <w:tcPr>
            <w:tcW w:w="900" w:type="dxa"/>
            <w:vAlign w:val="center"/>
          </w:tcPr>
          <w:p w:rsidR="00673D4F" w:rsidRPr="00673D4F" w:rsidRDefault="00673D4F" w:rsidP="00462D99">
            <w:pPr>
              <w:jc w:val="center"/>
              <w:rPr>
                <w:sz w:val="16"/>
                <w:szCs w:val="16"/>
              </w:rPr>
            </w:pPr>
            <w:r w:rsidRPr="00673D4F">
              <w:rPr>
                <w:sz w:val="16"/>
                <w:szCs w:val="16"/>
              </w:rPr>
              <w:t>1.000</w:t>
            </w:r>
          </w:p>
        </w:tc>
        <w:tc>
          <w:tcPr>
            <w:tcW w:w="860" w:type="dxa"/>
            <w:vAlign w:val="center"/>
          </w:tcPr>
          <w:p w:rsidR="00673D4F" w:rsidRPr="0073532A" w:rsidRDefault="00673D4F" w:rsidP="005C6A1E">
            <w:pPr>
              <w:jc w:val="center"/>
              <w:rPr>
                <w:sz w:val="16"/>
                <w:szCs w:val="16"/>
              </w:rPr>
            </w:pPr>
          </w:p>
        </w:tc>
        <w:tc>
          <w:tcPr>
            <w:tcW w:w="2308"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160" w:type="dxa"/>
            <w:vAlign w:val="center"/>
          </w:tcPr>
          <w:p w:rsidR="00673D4F" w:rsidRPr="0073532A" w:rsidRDefault="00673D4F" w:rsidP="005C6A1E">
            <w:pPr>
              <w:jc w:val="center"/>
              <w:rPr>
                <w:sz w:val="16"/>
                <w:szCs w:val="16"/>
                <w:lang w:val="sr-Latn-CS"/>
              </w:rPr>
            </w:pPr>
          </w:p>
        </w:tc>
      </w:tr>
      <w:tr w:rsidR="00673D4F" w:rsidTr="00462D99">
        <w:trPr>
          <w:trHeight w:val="339"/>
        </w:trPr>
        <w:tc>
          <w:tcPr>
            <w:tcW w:w="1080" w:type="dxa"/>
            <w:vAlign w:val="center"/>
          </w:tcPr>
          <w:p w:rsidR="00673D4F" w:rsidRPr="0073532A" w:rsidRDefault="00673D4F" w:rsidP="005C6A1E">
            <w:pPr>
              <w:jc w:val="center"/>
              <w:rPr>
                <w:sz w:val="20"/>
                <w:szCs w:val="20"/>
                <w:lang w:val="sr-Latn-CS"/>
              </w:rPr>
            </w:pPr>
            <w:r w:rsidRPr="0073532A">
              <w:rPr>
                <w:sz w:val="20"/>
                <w:szCs w:val="20"/>
                <w:lang w:val="sr-Latn-CS"/>
              </w:rPr>
              <w:t>4</w:t>
            </w:r>
            <w:r>
              <w:rPr>
                <w:sz w:val="20"/>
                <w:szCs w:val="20"/>
                <w:lang w:val="sr-Latn-CS"/>
              </w:rPr>
              <w:t>4</w:t>
            </w:r>
          </w:p>
        </w:tc>
        <w:tc>
          <w:tcPr>
            <w:tcW w:w="2012" w:type="dxa"/>
            <w:vAlign w:val="center"/>
          </w:tcPr>
          <w:p w:rsidR="00673D4F" w:rsidRPr="00673D4F" w:rsidRDefault="00673D4F" w:rsidP="00462D99">
            <w:pPr>
              <w:rPr>
                <w:sz w:val="16"/>
                <w:szCs w:val="16"/>
                <w:lang w:val="de-DE"/>
              </w:rPr>
            </w:pPr>
            <w:r w:rsidRPr="00673D4F">
              <w:rPr>
                <w:sz w:val="16"/>
                <w:szCs w:val="16"/>
                <w:lang w:val="de-DE"/>
              </w:rPr>
              <w:t>Papir za sterilizaciju – beli i zeleni (120x120cm) a 100 kom *</w:t>
            </w:r>
          </w:p>
        </w:tc>
        <w:tc>
          <w:tcPr>
            <w:tcW w:w="508" w:type="dxa"/>
            <w:vAlign w:val="center"/>
          </w:tcPr>
          <w:p w:rsidR="00673D4F" w:rsidRPr="00673D4F" w:rsidRDefault="00673D4F" w:rsidP="00462D99">
            <w:pPr>
              <w:jc w:val="center"/>
              <w:rPr>
                <w:sz w:val="16"/>
                <w:szCs w:val="16"/>
              </w:rPr>
            </w:pPr>
            <w:r w:rsidRPr="00673D4F">
              <w:rPr>
                <w:sz w:val="16"/>
                <w:szCs w:val="16"/>
              </w:rPr>
              <w:t>kom</w:t>
            </w:r>
          </w:p>
        </w:tc>
        <w:tc>
          <w:tcPr>
            <w:tcW w:w="900" w:type="dxa"/>
            <w:vAlign w:val="center"/>
          </w:tcPr>
          <w:p w:rsidR="00673D4F" w:rsidRPr="00673D4F" w:rsidRDefault="00673D4F" w:rsidP="00462D99">
            <w:pPr>
              <w:jc w:val="center"/>
              <w:rPr>
                <w:sz w:val="16"/>
                <w:szCs w:val="16"/>
              </w:rPr>
            </w:pPr>
            <w:r w:rsidRPr="00673D4F">
              <w:rPr>
                <w:sz w:val="16"/>
                <w:szCs w:val="16"/>
              </w:rPr>
              <w:t>3.300</w:t>
            </w:r>
          </w:p>
        </w:tc>
        <w:tc>
          <w:tcPr>
            <w:tcW w:w="860" w:type="dxa"/>
            <w:vAlign w:val="center"/>
          </w:tcPr>
          <w:p w:rsidR="00673D4F" w:rsidRPr="0073532A" w:rsidRDefault="00673D4F" w:rsidP="005C6A1E">
            <w:pPr>
              <w:jc w:val="center"/>
              <w:rPr>
                <w:sz w:val="16"/>
                <w:szCs w:val="16"/>
              </w:rPr>
            </w:pPr>
          </w:p>
        </w:tc>
        <w:tc>
          <w:tcPr>
            <w:tcW w:w="2308"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160" w:type="dxa"/>
            <w:vAlign w:val="center"/>
          </w:tcPr>
          <w:p w:rsidR="00673D4F" w:rsidRPr="0073532A" w:rsidRDefault="00673D4F" w:rsidP="005C6A1E">
            <w:pPr>
              <w:jc w:val="center"/>
              <w:rPr>
                <w:sz w:val="16"/>
                <w:szCs w:val="16"/>
                <w:lang w:val="sr-Latn-CS"/>
              </w:rPr>
            </w:pPr>
          </w:p>
        </w:tc>
      </w:tr>
      <w:tr w:rsidR="00673D4F" w:rsidTr="00462D99">
        <w:trPr>
          <w:trHeight w:val="339"/>
        </w:trPr>
        <w:tc>
          <w:tcPr>
            <w:tcW w:w="1080" w:type="dxa"/>
            <w:vMerge w:val="restart"/>
            <w:vAlign w:val="center"/>
          </w:tcPr>
          <w:p w:rsidR="00673D4F" w:rsidRPr="0073532A" w:rsidRDefault="00673D4F" w:rsidP="005C6A1E">
            <w:pPr>
              <w:jc w:val="center"/>
              <w:rPr>
                <w:sz w:val="20"/>
                <w:szCs w:val="20"/>
                <w:lang w:val="sr-Latn-CS"/>
              </w:rPr>
            </w:pPr>
            <w:r>
              <w:rPr>
                <w:sz w:val="20"/>
                <w:szCs w:val="20"/>
                <w:lang w:val="sr-Latn-CS"/>
              </w:rPr>
              <w:t>45</w:t>
            </w:r>
          </w:p>
        </w:tc>
        <w:tc>
          <w:tcPr>
            <w:tcW w:w="2012" w:type="dxa"/>
            <w:vAlign w:val="center"/>
          </w:tcPr>
          <w:p w:rsidR="00673D4F" w:rsidRPr="00673D4F" w:rsidRDefault="00673D4F" w:rsidP="00462D99">
            <w:pPr>
              <w:rPr>
                <w:sz w:val="16"/>
                <w:szCs w:val="16"/>
                <w:lang w:val="fr-FR"/>
              </w:rPr>
            </w:pPr>
            <w:r w:rsidRPr="00673D4F">
              <w:rPr>
                <w:sz w:val="16"/>
                <w:szCs w:val="16"/>
                <w:lang w:val="fr-FR"/>
              </w:rPr>
              <w:t xml:space="preserve">Ravna traka sa faltom 7,5x100 cm* </w:t>
            </w:r>
          </w:p>
        </w:tc>
        <w:tc>
          <w:tcPr>
            <w:tcW w:w="508" w:type="dxa"/>
            <w:vAlign w:val="center"/>
          </w:tcPr>
          <w:p w:rsidR="00673D4F" w:rsidRPr="00673D4F" w:rsidRDefault="00673D4F" w:rsidP="00462D99">
            <w:pPr>
              <w:jc w:val="center"/>
              <w:rPr>
                <w:sz w:val="16"/>
                <w:szCs w:val="16"/>
              </w:rPr>
            </w:pPr>
            <w:r w:rsidRPr="00673D4F">
              <w:rPr>
                <w:sz w:val="16"/>
                <w:szCs w:val="16"/>
              </w:rPr>
              <w:t>kom</w:t>
            </w:r>
          </w:p>
        </w:tc>
        <w:tc>
          <w:tcPr>
            <w:tcW w:w="900" w:type="dxa"/>
            <w:vAlign w:val="center"/>
          </w:tcPr>
          <w:p w:rsidR="00673D4F" w:rsidRPr="00673D4F" w:rsidRDefault="00673D4F" w:rsidP="00462D99">
            <w:pPr>
              <w:jc w:val="center"/>
              <w:rPr>
                <w:sz w:val="16"/>
                <w:szCs w:val="16"/>
              </w:rPr>
            </w:pPr>
            <w:r w:rsidRPr="00673D4F">
              <w:rPr>
                <w:sz w:val="16"/>
                <w:szCs w:val="16"/>
              </w:rPr>
              <w:t>1</w:t>
            </w:r>
          </w:p>
        </w:tc>
        <w:tc>
          <w:tcPr>
            <w:tcW w:w="860" w:type="dxa"/>
            <w:vAlign w:val="center"/>
          </w:tcPr>
          <w:p w:rsidR="00673D4F" w:rsidRPr="0073532A" w:rsidRDefault="00673D4F" w:rsidP="005C6A1E">
            <w:pPr>
              <w:jc w:val="center"/>
              <w:rPr>
                <w:sz w:val="16"/>
                <w:szCs w:val="16"/>
              </w:rPr>
            </w:pPr>
          </w:p>
        </w:tc>
        <w:tc>
          <w:tcPr>
            <w:tcW w:w="2308"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160" w:type="dxa"/>
            <w:vAlign w:val="center"/>
          </w:tcPr>
          <w:p w:rsidR="00673D4F" w:rsidRPr="0073532A" w:rsidRDefault="00673D4F" w:rsidP="005C6A1E">
            <w:pPr>
              <w:jc w:val="center"/>
              <w:rPr>
                <w:sz w:val="16"/>
                <w:szCs w:val="16"/>
                <w:lang w:val="sr-Latn-CS"/>
              </w:rPr>
            </w:pPr>
          </w:p>
        </w:tc>
      </w:tr>
      <w:tr w:rsidR="00673D4F" w:rsidTr="00462D99">
        <w:trPr>
          <w:trHeight w:val="339"/>
        </w:trPr>
        <w:tc>
          <w:tcPr>
            <w:tcW w:w="1080" w:type="dxa"/>
            <w:vMerge/>
            <w:vAlign w:val="center"/>
          </w:tcPr>
          <w:p w:rsidR="00673D4F" w:rsidRPr="0073532A" w:rsidRDefault="00673D4F" w:rsidP="005C6A1E">
            <w:pPr>
              <w:jc w:val="center"/>
              <w:rPr>
                <w:sz w:val="20"/>
                <w:szCs w:val="20"/>
                <w:lang w:val="sr-Latn-CS"/>
              </w:rPr>
            </w:pPr>
          </w:p>
        </w:tc>
        <w:tc>
          <w:tcPr>
            <w:tcW w:w="2012" w:type="dxa"/>
            <w:vAlign w:val="center"/>
          </w:tcPr>
          <w:p w:rsidR="00673D4F" w:rsidRPr="00673D4F" w:rsidRDefault="00673D4F" w:rsidP="00462D99">
            <w:pPr>
              <w:rPr>
                <w:sz w:val="16"/>
                <w:szCs w:val="16"/>
              </w:rPr>
            </w:pPr>
            <w:r w:rsidRPr="00673D4F">
              <w:rPr>
                <w:sz w:val="16"/>
                <w:szCs w:val="16"/>
              </w:rPr>
              <w:t xml:space="preserve">Ravna traka 15x200 cm* </w:t>
            </w:r>
          </w:p>
        </w:tc>
        <w:tc>
          <w:tcPr>
            <w:tcW w:w="508" w:type="dxa"/>
            <w:vAlign w:val="center"/>
          </w:tcPr>
          <w:p w:rsidR="00673D4F" w:rsidRPr="00673D4F" w:rsidRDefault="00673D4F" w:rsidP="00462D99">
            <w:pPr>
              <w:jc w:val="center"/>
              <w:rPr>
                <w:sz w:val="16"/>
                <w:szCs w:val="16"/>
              </w:rPr>
            </w:pPr>
            <w:r w:rsidRPr="00673D4F">
              <w:rPr>
                <w:sz w:val="16"/>
                <w:szCs w:val="16"/>
              </w:rPr>
              <w:t>kom</w:t>
            </w:r>
          </w:p>
        </w:tc>
        <w:tc>
          <w:tcPr>
            <w:tcW w:w="900" w:type="dxa"/>
            <w:vAlign w:val="center"/>
          </w:tcPr>
          <w:p w:rsidR="00673D4F" w:rsidRPr="00673D4F" w:rsidRDefault="00673D4F" w:rsidP="00462D99">
            <w:pPr>
              <w:jc w:val="center"/>
              <w:rPr>
                <w:sz w:val="16"/>
                <w:szCs w:val="16"/>
              </w:rPr>
            </w:pPr>
            <w:r w:rsidRPr="00673D4F">
              <w:rPr>
                <w:sz w:val="16"/>
                <w:szCs w:val="16"/>
              </w:rPr>
              <w:t>4</w:t>
            </w:r>
          </w:p>
        </w:tc>
        <w:tc>
          <w:tcPr>
            <w:tcW w:w="860" w:type="dxa"/>
            <w:vAlign w:val="center"/>
          </w:tcPr>
          <w:p w:rsidR="00673D4F" w:rsidRPr="0073532A" w:rsidRDefault="00673D4F" w:rsidP="005C6A1E">
            <w:pPr>
              <w:jc w:val="center"/>
              <w:rPr>
                <w:sz w:val="16"/>
                <w:szCs w:val="16"/>
              </w:rPr>
            </w:pPr>
          </w:p>
        </w:tc>
        <w:tc>
          <w:tcPr>
            <w:tcW w:w="2308"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160" w:type="dxa"/>
            <w:vAlign w:val="center"/>
          </w:tcPr>
          <w:p w:rsidR="00673D4F" w:rsidRPr="0073532A" w:rsidRDefault="00673D4F" w:rsidP="005C6A1E">
            <w:pPr>
              <w:jc w:val="center"/>
              <w:rPr>
                <w:sz w:val="16"/>
                <w:szCs w:val="16"/>
                <w:lang w:val="sr-Latn-CS"/>
              </w:rPr>
            </w:pPr>
          </w:p>
        </w:tc>
      </w:tr>
      <w:tr w:rsidR="00673D4F" w:rsidTr="00462D99">
        <w:trPr>
          <w:trHeight w:val="339"/>
        </w:trPr>
        <w:tc>
          <w:tcPr>
            <w:tcW w:w="1080" w:type="dxa"/>
            <w:vMerge/>
            <w:vAlign w:val="center"/>
          </w:tcPr>
          <w:p w:rsidR="00673D4F" w:rsidRPr="0073532A" w:rsidRDefault="00673D4F" w:rsidP="005C6A1E">
            <w:pPr>
              <w:jc w:val="center"/>
              <w:rPr>
                <w:sz w:val="20"/>
                <w:szCs w:val="20"/>
                <w:lang w:val="sr-Latn-CS"/>
              </w:rPr>
            </w:pPr>
          </w:p>
        </w:tc>
        <w:tc>
          <w:tcPr>
            <w:tcW w:w="2012" w:type="dxa"/>
            <w:vAlign w:val="center"/>
          </w:tcPr>
          <w:p w:rsidR="00673D4F" w:rsidRPr="00673D4F" w:rsidRDefault="00673D4F" w:rsidP="00462D99">
            <w:pPr>
              <w:rPr>
                <w:sz w:val="16"/>
                <w:szCs w:val="16"/>
                <w:lang w:val="fr-FR"/>
              </w:rPr>
            </w:pPr>
            <w:r w:rsidRPr="00673D4F">
              <w:rPr>
                <w:sz w:val="16"/>
                <w:szCs w:val="16"/>
                <w:lang w:val="fr-FR"/>
              </w:rPr>
              <w:t xml:space="preserve">Ravna traka sa faltom 25x100 cm* </w:t>
            </w:r>
          </w:p>
        </w:tc>
        <w:tc>
          <w:tcPr>
            <w:tcW w:w="508" w:type="dxa"/>
            <w:vAlign w:val="center"/>
          </w:tcPr>
          <w:p w:rsidR="00673D4F" w:rsidRPr="00673D4F" w:rsidRDefault="00673D4F" w:rsidP="00462D99">
            <w:pPr>
              <w:jc w:val="center"/>
              <w:rPr>
                <w:sz w:val="16"/>
                <w:szCs w:val="16"/>
              </w:rPr>
            </w:pPr>
            <w:r w:rsidRPr="00673D4F">
              <w:rPr>
                <w:sz w:val="16"/>
                <w:szCs w:val="16"/>
              </w:rPr>
              <w:t>kom</w:t>
            </w:r>
          </w:p>
        </w:tc>
        <w:tc>
          <w:tcPr>
            <w:tcW w:w="900" w:type="dxa"/>
            <w:vAlign w:val="center"/>
          </w:tcPr>
          <w:p w:rsidR="00673D4F" w:rsidRPr="00673D4F" w:rsidRDefault="00673D4F" w:rsidP="00462D99">
            <w:pPr>
              <w:jc w:val="center"/>
              <w:rPr>
                <w:sz w:val="16"/>
                <w:szCs w:val="16"/>
              </w:rPr>
            </w:pPr>
            <w:r w:rsidRPr="00673D4F">
              <w:rPr>
                <w:sz w:val="16"/>
                <w:szCs w:val="16"/>
              </w:rPr>
              <w:t>2</w:t>
            </w:r>
          </w:p>
        </w:tc>
        <w:tc>
          <w:tcPr>
            <w:tcW w:w="860" w:type="dxa"/>
            <w:vAlign w:val="center"/>
          </w:tcPr>
          <w:p w:rsidR="00673D4F" w:rsidRPr="0073532A" w:rsidRDefault="00673D4F" w:rsidP="005C6A1E">
            <w:pPr>
              <w:jc w:val="center"/>
              <w:rPr>
                <w:sz w:val="16"/>
                <w:szCs w:val="16"/>
              </w:rPr>
            </w:pPr>
          </w:p>
        </w:tc>
        <w:tc>
          <w:tcPr>
            <w:tcW w:w="2308"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160" w:type="dxa"/>
            <w:vAlign w:val="center"/>
          </w:tcPr>
          <w:p w:rsidR="00673D4F" w:rsidRPr="0073532A" w:rsidRDefault="00673D4F" w:rsidP="005C6A1E">
            <w:pPr>
              <w:jc w:val="center"/>
              <w:rPr>
                <w:sz w:val="16"/>
                <w:szCs w:val="16"/>
                <w:lang w:val="sr-Latn-CS"/>
              </w:rPr>
            </w:pPr>
          </w:p>
        </w:tc>
      </w:tr>
      <w:tr w:rsidR="00673D4F" w:rsidTr="00462D99">
        <w:trPr>
          <w:trHeight w:val="339"/>
        </w:trPr>
        <w:tc>
          <w:tcPr>
            <w:tcW w:w="1080" w:type="dxa"/>
            <w:vAlign w:val="center"/>
          </w:tcPr>
          <w:p w:rsidR="00673D4F" w:rsidRPr="0073532A" w:rsidRDefault="00673D4F" w:rsidP="005C6A1E">
            <w:pPr>
              <w:jc w:val="center"/>
              <w:rPr>
                <w:sz w:val="20"/>
                <w:szCs w:val="20"/>
                <w:lang w:val="sr-Latn-CS"/>
              </w:rPr>
            </w:pPr>
            <w:r>
              <w:rPr>
                <w:sz w:val="20"/>
                <w:szCs w:val="20"/>
                <w:lang w:val="sr-Latn-CS"/>
              </w:rPr>
              <w:t>46</w:t>
            </w:r>
          </w:p>
        </w:tc>
        <w:tc>
          <w:tcPr>
            <w:tcW w:w="2012" w:type="dxa"/>
            <w:vAlign w:val="center"/>
          </w:tcPr>
          <w:p w:rsidR="00673D4F" w:rsidRPr="00673D4F" w:rsidRDefault="00673D4F" w:rsidP="00462D99">
            <w:pPr>
              <w:rPr>
                <w:sz w:val="16"/>
                <w:szCs w:val="16"/>
              </w:rPr>
            </w:pPr>
            <w:r w:rsidRPr="00673D4F">
              <w:rPr>
                <w:sz w:val="16"/>
                <w:szCs w:val="16"/>
              </w:rPr>
              <w:t xml:space="preserve">Autoklav traka (mikulić) </w:t>
            </w:r>
          </w:p>
        </w:tc>
        <w:tc>
          <w:tcPr>
            <w:tcW w:w="508" w:type="dxa"/>
            <w:vAlign w:val="center"/>
          </w:tcPr>
          <w:p w:rsidR="00673D4F" w:rsidRPr="00673D4F" w:rsidRDefault="00673D4F" w:rsidP="00462D99">
            <w:pPr>
              <w:jc w:val="center"/>
              <w:rPr>
                <w:sz w:val="16"/>
                <w:szCs w:val="16"/>
              </w:rPr>
            </w:pPr>
            <w:r w:rsidRPr="00673D4F">
              <w:rPr>
                <w:sz w:val="16"/>
                <w:szCs w:val="16"/>
              </w:rPr>
              <w:t>kom</w:t>
            </w:r>
          </w:p>
        </w:tc>
        <w:tc>
          <w:tcPr>
            <w:tcW w:w="900" w:type="dxa"/>
            <w:vAlign w:val="center"/>
          </w:tcPr>
          <w:p w:rsidR="00673D4F" w:rsidRPr="00673D4F" w:rsidRDefault="00673D4F" w:rsidP="00462D99">
            <w:pPr>
              <w:jc w:val="center"/>
              <w:rPr>
                <w:sz w:val="16"/>
                <w:szCs w:val="16"/>
              </w:rPr>
            </w:pPr>
            <w:r w:rsidRPr="00673D4F">
              <w:rPr>
                <w:sz w:val="16"/>
                <w:szCs w:val="16"/>
              </w:rPr>
              <w:t>130</w:t>
            </w:r>
          </w:p>
        </w:tc>
        <w:tc>
          <w:tcPr>
            <w:tcW w:w="860" w:type="dxa"/>
            <w:vAlign w:val="center"/>
          </w:tcPr>
          <w:p w:rsidR="00673D4F" w:rsidRPr="0073532A" w:rsidRDefault="00673D4F" w:rsidP="005C6A1E">
            <w:pPr>
              <w:jc w:val="center"/>
              <w:rPr>
                <w:sz w:val="16"/>
                <w:szCs w:val="16"/>
              </w:rPr>
            </w:pPr>
          </w:p>
        </w:tc>
        <w:tc>
          <w:tcPr>
            <w:tcW w:w="2308"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160" w:type="dxa"/>
            <w:vAlign w:val="center"/>
          </w:tcPr>
          <w:p w:rsidR="00673D4F" w:rsidRPr="0073532A" w:rsidRDefault="00673D4F" w:rsidP="005C6A1E">
            <w:pPr>
              <w:jc w:val="center"/>
              <w:rPr>
                <w:sz w:val="16"/>
                <w:szCs w:val="16"/>
                <w:lang w:val="sr-Latn-CS"/>
              </w:rPr>
            </w:pPr>
          </w:p>
        </w:tc>
      </w:tr>
      <w:tr w:rsidR="00673D4F" w:rsidTr="00462D99">
        <w:trPr>
          <w:trHeight w:val="339"/>
        </w:trPr>
        <w:tc>
          <w:tcPr>
            <w:tcW w:w="1080" w:type="dxa"/>
            <w:vAlign w:val="center"/>
          </w:tcPr>
          <w:p w:rsidR="00673D4F" w:rsidRPr="0073532A" w:rsidRDefault="00673D4F" w:rsidP="005C6A1E">
            <w:pPr>
              <w:jc w:val="center"/>
              <w:rPr>
                <w:sz w:val="20"/>
                <w:szCs w:val="20"/>
                <w:lang w:val="sr-Latn-CS"/>
              </w:rPr>
            </w:pPr>
            <w:r>
              <w:rPr>
                <w:sz w:val="20"/>
                <w:szCs w:val="20"/>
                <w:lang w:val="sr-Latn-CS"/>
              </w:rPr>
              <w:t>47</w:t>
            </w:r>
          </w:p>
        </w:tc>
        <w:tc>
          <w:tcPr>
            <w:tcW w:w="2012" w:type="dxa"/>
            <w:vAlign w:val="center"/>
          </w:tcPr>
          <w:p w:rsidR="00673D4F" w:rsidRPr="00673D4F" w:rsidRDefault="00673D4F" w:rsidP="00462D99">
            <w:pPr>
              <w:rPr>
                <w:sz w:val="16"/>
                <w:szCs w:val="16"/>
              </w:rPr>
            </w:pPr>
            <w:r w:rsidRPr="00673D4F">
              <w:rPr>
                <w:sz w:val="16"/>
                <w:szCs w:val="16"/>
              </w:rPr>
              <w:t xml:space="preserve">Integrator trake á 250 klase 4 </w:t>
            </w:r>
          </w:p>
        </w:tc>
        <w:tc>
          <w:tcPr>
            <w:tcW w:w="508" w:type="dxa"/>
            <w:vAlign w:val="center"/>
          </w:tcPr>
          <w:p w:rsidR="00673D4F" w:rsidRPr="00673D4F" w:rsidRDefault="00673D4F" w:rsidP="00462D99">
            <w:pPr>
              <w:jc w:val="center"/>
              <w:rPr>
                <w:sz w:val="16"/>
                <w:szCs w:val="16"/>
              </w:rPr>
            </w:pPr>
            <w:r w:rsidRPr="00673D4F">
              <w:rPr>
                <w:sz w:val="16"/>
                <w:szCs w:val="16"/>
              </w:rPr>
              <w:t>kom</w:t>
            </w:r>
          </w:p>
        </w:tc>
        <w:tc>
          <w:tcPr>
            <w:tcW w:w="900" w:type="dxa"/>
            <w:vAlign w:val="center"/>
          </w:tcPr>
          <w:p w:rsidR="00673D4F" w:rsidRPr="00673D4F" w:rsidRDefault="00673D4F" w:rsidP="00462D99">
            <w:pPr>
              <w:jc w:val="center"/>
              <w:rPr>
                <w:sz w:val="16"/>
                <w:szCs w:val="16"/>
              </w:rPr>
            </w:pPr>
            <w:r w:rsidRPr="00673D4F">
              <w:rPr>
                <w:sz w:val="16"/>
                <w:szCs w:val="16"/>
              </w:rPr>
              <w:t>4</w:t>
            </w:r>
          </w:p>
        </w:tc>
        <w:tc>
          <w:tcPr>
            <w:tcW w:w="860" w:type="dxa"/>
            <w:vAlign w:val="center"/>
          </w:tcPr>
          <w:p w:rsidR="00673D4F" w:rsidRPr="0073532A" w:rsidRDefault="00673D4F" w:rsidP="005C6A1E">
            <w:pPr>
              <w:jc w:val="center"/>
              <w:rPr>
                <w:sz w:val="16"/>
                <w:szCs w:val="16"/>
              </w:rPr>
            </w:pPr>
          </w:p>
        </w:tc>
        <w:tc>
          <w:tcPr>
            <w:tcW w:w="2308"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160" w:type="dxa"/>
            <w:vAlign w:val="center"/>
          </w:tcPr>
          <w:p w:rsidR="00673D4F" w:rsidRPr="0073532A" w:rsidRDefault="00673D4F" w:rsidP="005C6A1E">
            <w:pPr>
              <w:jc w:val="center"/>
              <w:rPr>
                <w:sz w:val="16"/>
                <w:szCs w:val="16"/>
                <w:lang w:val="sr-Latn-CS"/>
              </w:rPr>
            </w:pPr>
          </w:p>
        </w:tc>
      </w:tr>
      <w:tr w:rsidR="00673D4F" w:rsidTr="00462D99">
        <w:trPr>
          <w:trHeight w:val="339"/>
        </w:trPr>
        <w:tc>
          <w:tcPr>
            <w:tcW w:w="1080" w:type="dxa"/>
            <w:vAlign w:val="center"/>
          </w:tcPr>
          <w:p w:rsidR="00673D4F" w:rsidRPr="0073532A" w:rsidRDefault="00673D4F" w:rsidP="005C6A1E">
            <w:pPr>
              <w:jc w:val="center"/>
              <w:rPr>
                <w:sz w:val="20"/>
                <w:szCs w:val="20"/>
                <w:lang w:val="sr-Latn-CS"/>
              </w:rPr>
            </w:pPr>
            <w:r>
              <w:rPr>
                <w:sz w:val="20"/>
                <w:szCs w:val="20"/>
                <w:lang w:val="sr-Latn-CS"/>
              </w:rPr>
              <w:t>48</w:t>
            </w:r>
          </w:p>
        </w:tc>
        <w:tc>
          <w:tcPr>
            <w:tcW w:w="2012" w:type="dxa"/>
            <w:vAlign w:val="center"/>
          </w:tcPr>
          <w:p w:rsidR="00673D4F" w:rsidRPr="00673D4F" w:rsidRDefault="00673D4F" w:rsidP="00462D99">
            <w:pPr>
              <w:rPr>
                <w:sz w:val="16"/>
                <w:szCs w:val="16"/>
              </w:rPr>
            </w:pPr>
            <w:r w:rsidRPr="00673D4F">
              <w:rPr>
                <w:sz w:val="16"/>
                <w:szCs w:val="16"/>
              </w:rPr>
              <w:t>Protest ampule  - biološka kontrola (10</w:t>
            </w:r>
            <w:r w:rsidRPr="00673D4F">
              <w:rPr>
                <w:sz w:val="16"/>
                <w:szCs w:val="16"/>
                <w:vertAlign w:val="superscript"/>
              </w:rPr>
              <w:t xml:space="preserve">5 </w:t>
            </w:r>
            <w:r w:rsidRPr="00673D4F">
              <w:rPr>
                <w:sz w:val="16"/>
                <w:szCs w:val="16"/>
              </w:rPr>
              <w:t xml:space="preserve">x 6 stearothermophilus) za korišćenje u parnim sterilizatorima </w:t>
            </w:r>
          </w:p>
        </w:tc>
        <w:tc>
          <w:tcPr>
            <w:tcW w:w="508" w:type="dxa"/>
            <w:vAlign w:val="center"/>
          </w:tcPr>
          <w:p w:rsidR="00673D4F" w:rsidRPr="00673D4F" w:rsidRDefault="00673D4F" w:rsidP="00462D99">
            <w:pPr>
              <w:jc w:val="center"/>
              <w:rPr>
                <w:sz w:val="16"/>
                <w:szCs w:val="16"/>
              </w:rPr>
            </w:pPr>
            <w:r w:rsidRPr="00673D4F">
              <w:rPr>
                <w:sz w:val="16"/>
                <w:szCs w:val="16"/>
              </w:rPr>
              <w:t>kom</w:t>
            </w:r>
          </w:p>
        </w:tc>
        <w:tc>
          <w:tcPr>
            <w:tcW w:w="900" w:type="dxa"/>
            <w:vAlign w:val="center"/>
          </w:tcPr>
          <w:p w:rsidR="00673D4F" w:rsidRPr="00673D4F" w:rsidRDefault="00673D4F" w:rsidP="00462D99">
            <w:pPr>
              <w:jc w:val="center"/>
              <w:rPr>
                <w:sz w:val="16"/>
                <w:szCs w:val="16"/>
              </w:rPr>
            </w:pPr>
            <w:r w:rsidRPr="00673D4F">
              <w:rPr>
                <w:sz w:val="16"/>
                <w:szCs w:val="16"/>
              </w:rPr>
              <w:t>2</w:t>
            </w:r>
          </w:p>
        </w:tc>
        <w:tc>
          <w:tcPr>
            <w:tcW w:w="860" w:type="dxa"/>
            <w:vAlign w:val="center"/>
          </w:tcPr>
          <w:p w:rsidR="00673D4F" w:rsidRPr="0073532A" w:rsidRDefault="00673D4F" w:rsidP="005C6A1E">
            <w:pPr>
              <w:jc w:val="center"/>
              <w:rPr>
                <w:sz w:val="16"/>
                <w:szCs w:val="16"/>
              </w:rPr>
            </w:pPr>
          </w:p>
        </w:tc>
        <w:tc>
          <w:tcPr>
            <w:tcW w:w="2308"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520" w:type="dxa"/>
            <w:vAlign w:val="center"/>
          </w:tcPr>
          <w:p w:rsidR="00673D4F" w:rsidRPr="0073532A" w:rsidRDefault="00673D4F" w:rsidP="005C6A1E">
            <w:pPr>
              <w:jc w:val="center"/>
              <w:rPr>
                <w:sz w:val="16"/>
                <w:szCs w:val="16"/>
              </w:rPr>
            </w:pPr>
          </w:p>
        </w:tc>
        <w:tc>
          <w:tcPr>
            <w:tcW w:w="2160" w:type="dxa"/>
            <w:vAlign w:val="center"/>
          </w:tcPr>
          <w:p w:rsidR="00673D4F" w:rsidRPr="0073532A" w:rsidRDefault="00673D4F" w:rsidP="005C6A1E">
            <w:pPr>
              <w:jc w:val="center"/>
              <w:rPr>
                <w:sz w:val="16"/>
                <w:szCs w:val="16"/>
                <w:lang w:val="sr-Latn-CS"/>
              </w:rPr>
            </w:pPr>
          </w:p>
        </w:tc>
      </w:tr>
      <w:tr w:rsidR="005939EE" w:rsidTr="00462D99">
        <w:trPr>
          <w:trHeight w:val="339"/>
        </w:trPr>
        <w:tc>
          <w:tcPr>
            <w:tcW w:w="1080" w:type="dxa"/>
            <w:vAlign w:val="center"/>
          </w:tcPr>
          <w:p w:rsidR="005939EE" w:rsidRPr="0073532A" w:rsidRDefault="005939EE" w:rsidP="005C6A1E">
            <w:pPr>
              <w:jc w:val="center"/>
              <w:rPr>
                <w:sz w:val="20"/>
                <w:szCs w:val="20"/>
                <w:lang w:val="sr-Latn-CS"/>
              </w:rPr>
            </w:pPr>
            <w:r>
              <w:rPr>
                <w:sz w:val="20"/>
                <w:szCs w:val="20"/>
                <w:lang w:val="sr-Latn-CS"/>
              </w:rPr>
              <w:t>49</w:t>
            </w:r>
          </w:p>
        </w:tc>
        <w:tc>
          <w:tcPr>
            <w:tcW w:w="2012" w:type="dxa"/>
            <w:vAlign w:val="center"/>
          </w:tcPr>
          <w:p w:rsidR="005939EE" w:rsidRPr="005939EE" w:rsidRDefault="005939EE" w:rsidP="00462D99">
            <w:pPr>
              <w:rPr>
                <w:sz w:val="16"/>
                <w:szCs w:val="16"/>
              </w:rPr>
            </w:pPr>
            <w:r w:rsidRPr="005939EE">
              <w:rPr>
                <w:sz w:val="16"/>
                <w:szCs w:val="16"/>
              </w:rPr>
              <w:t>Bowidick test (pojedinačno pakovanje okvirno 10x10cm)</w:t>
            </w:r>
          </w:p>
        </w:tc>
        <w:tc>
          <w:tcPr>
            <w:tcW w:w="508" w:type="dxa"/>
            <w:vAlign w:val="center"/>
          </w:tcPr>
          <w:p w:rsidR="005939EE" w:rsidRPr="005939EE" w:rsidRDefault="005939EE" w:rsidP="00462D99">
            <w:pPr>
              <w:jc w:val="center"/>
              <w:rPr>
                <w:sz w:val="16"/>
                <w:szCs w:val="16"/>
              </w:rPr>
            </w:pPr>
            <w:r w:rsidRPr="005939EE">
              <w:rPr>
                <w:sz w:val="16"/>
                <w:szCs w:val="16"/>
              </w:rPr>
              <w:t>kom</w:t>
            </w:r>
          </w:p>
        </w:tc>
        <w:tc>
          <w:tcPr>
            <w:tcW w:w="900" w:type="dxa"/>
            <w:vAlign w:val="center"/>
          </w:tcPr>
          <w:p w:rsidR="005939EE" w:rsidRPr="005939EE" w:rsidRDefault="005939EE" w:rsidP="00462D99">
            <w:pPr>
              <w:jc w:val="center"/>
              <w:rPr>
                <w:sz w:val="16"/>
                <w:szCs w:val="16"/>
              </w:rPr>
            </w:pPr>
            <w:r w:rsidRPr="005939EE">
              <w:rPr>
                <w:sz w:val="16"/>
                <w:szCs w:val="16"/>
              </w:rPr>
              <w:t>100</w:t>
            </w:r>
          </w:p>
        </w:tc>
        <w:tc>
          <w:tcPr>
            <w:tcW w:w="860" w:type="dxa"/>
            <w:vAlign w:val="center"/>
          </w:tcPr>
          <w:p w:rsidR="005939EE" w:rsidRPr="0073532A" w:rsidRDefault="005939EE" w:rsidP="005C6A1E">
            <w:pPr>
              <w:jc w:val="center"/>
              <w:rPr>
                <w:sz w:val="16"/>
                <w:szCs w:val="16"/>
              </w:rPr>
            </w:pPr>
          </w:p>
        </w:tc>
        <w:tc>
          <w:tcPr>
            <w:tcW w:w="2308" w:type="dxa"/>
            <w:vAlign w:val="center"/>
          </w:tcPr>
          <w:p w:rsidR="005939EE" w:rsidRPr="0073532A" w:rsidRDefault="005939EE" w:rsidP="005C6A1E">
            <w:pPr>
              <w:jc w:val="center"/>
              <w:rPr>
                <w:sz w:val="16"/>
                <w:szCs w:val="16"/>
              </w:rPr>
            </w:pPr>
          </w:p>
        </w:tc>
        <w:tc>
          <w:tcPr>
            <w:tcW w:w="2520" w:type="dxa"/>
            <w:vAlign w:val="center"/>
          </w:tcPr>
          <w:p w:rsidR="005939EE" w:rsidRPr="0073532A" w:rsidRDefault="005939EE" w:rsidP="005C6A1E">
            <w:pPr>
              <w:jc w:val="center"/>
              <w:rPr>
                <w:sz w:val="16"/>
                <w:szCs w:val="16"/>
              </w:rPr>
            </w:pPr>
          </w:p>
        </w:tc>
        <w:tc>
          <w:tcPr>
            <w:tcW w:w="2520" w:type="dxa"/>
            <w:vAlign w:val="center"/>
          </w:tcPr>
          <w:p w:rsidR="005939EE" w:rsidRPr="0073532A" w:rsidRDefault="005939EE" w:rsidP="005C6A1E">
            <w:pPr>
              <w:jc w:val="center"/>
              <w:rPr>
                <w:sz w:val="16"/>
                <w:szCs w:val="16"/>
              </w:rPr>
            </w:pPr>
          </w:p>
        </w:tc>
        <w:tc>
          <w:tcPr>
            <w:tcW w:w="2160" w:type="dxa"/>
            <w:vAlign w:val="center"/>
          </w:tcPr>
          <w:p w:rsidR="005939EE" w:rsidRPr="0073532A" w:rsidRDefault="005939EE" w:rsidP="005C6A1E">
            <w:pPr>
              <w:jc w:val="center"/>
              <w:rPr>
                <w:sz w:val="16"/>
                <w:szCs w:val="16"/>
                <w:lang w:val="sr-Latn-CS"/>
              </w:rPr>
            </w:pPr>
          </w:p>
        </w:tc>
      </w:tr>
      <w:tr w:rsidR="005939EE" w:rsidTr="00462D99">
        <w:trPr>
          <w:trHeight w:val="339"/>
        </w:trPr>
        <w:tc>
          <w:tcPr>
            <w:tcW w:w="1080" w:type="dxa"/>
            <w:vAlign w:val="center"/>
          </w:tcPr>
          <w:p w:rsidR="005939EE" w:rsidRPr="0073532A" w:rsidRDefault="005939EE" w:rsidP="005C6A1E">
            <w:pPr>
              <w:jc w:val="center"/>
              <w:rPr>
                <w:sz w:val="20"/>
                <w:szCs w:val="20"/>
                <w:lang w:val="sr-Latn-CS"/>
              </w:rPr>
            </w:pPr>
            <w:r>
              <w:rPr>
                <w:sz w:val="20"/>
                <w:szCs w:val="20"/>
                <w:lang w:val="sr-Latn-CS"/>
              </w:rPr>
              <w:t>50</w:t>
            </w:r>
          </w:p>
        </w:tc>
        <w:tc>
          <w:tcPr>
            <w:tcW w:w="2012" w:type="dxa"/>
            <w:vAlign w:val="center"/>
          </w:tcPr>
          <w:p w:rsidR="005939EE" w:rsidRPr="005939EE" w:rsidRDefault="005939EE" w:rsidP="00462D99">
            <w:pPr>
              <w:rPr>
                <w:sz w:val="16"/>
                <w:szCs w:val="16"/>
              </w:rPr>
            </w:pPr>
            <w:r w:rsidRPr="005939EE">
              <w:rPr>
                <w:sz w:val="16"/>
                <w:szCs w:val="16"/>
                <w:lang w:val="sr-Latn-RS"/>
              </w:rPr>
              <w:t>M</w:t>
            </w:r>
            <w:r w:rsidRPr="005939EE">
              <w:rPr>
                <w:sz w:val="16"/>
                <w:szCs w:val="16"/>
              </w:rPr>
              <w:t>ešni sistem</w:t>
            </w:r>
            <w:r w:rsidRPr="005939EE">
              <w:rPr>
                <w:sz w:val="16"/>
                <w:szCs w:val="16"/>
                <w:lang w:val="sr-Latn-RS"/>
              </w:rPr>
              <w:t xml:space="preserve"> za mešanje TPI (Neocare, Icumedical ili ekvivalent)</w:t>
            </w:r>
            <w:r w:rsidRPr="005939EE">
              <w:rPr>
                <w:sz w:val="16"/>
                <w:szCs w:val="16"/>
              </w:rPr>
              <w:t xml:space="preserve"> * </w:t>
            </w:r>
          </w:p>
        </w:tc>
        <w:tc>
          <w:tcPr>
            <w:tcW w:w="508" w:type="dxa"/>
            <w:vAlign w:val="center"/>
          </w:tcPr>
          <w:p w:rsidR="005939EE" w:rsidRPr="005939EE" w:rsidRDefault="005939EE" w:rsidP="00462D99">
            <w:pPr>
              <w:jc w:val="center"/>
              <w:rPr>
                <w:sz w:val="16"/>
                <w:szCs w:val="16"/>
              </w:rPr>
            </w:pPr>
            <w:r w:rsidRPr="005939EE">
              <w:rPr>
                <w:sz w:val="16"/>
                <w:szCs w:val="16"/>
              </w:rPr>
              <w:t>kom</w:t>
            </w:r>
          </w:p>
        </w:tc>
        <w:tc>
          <w:tcPr>
            <w:tcW w:w="900" w:type="dxa"/>
            <w:vAlign w:val="center"/>
          </w:tcPr>
          <w:p w:rsidR="005939EE" w:rsidRPr="005939EE" w:rsidRDefault="005939EE" w:rsidP="00462D99">
            <w:pPr>
              <w:jc w:val="center"/>
              <w:rPr>
                <w:sz w:val="16"/>
                <w:szCs w:val="16"/>
              </w:rPr>
            </w:pPr>
            <w:r w:rsidRPr="005939EE">
              <w:rPr>
                <w:sz w:val="16"/>
                <w:szCs w:val="16"/>
              </w:rPr>
              <w:t>400</w:t>
            </w:r>
          </w:p>
        </w:tc>
        <w:tc>
          <w:tcPr>
            <w:tcW w:w="860" w:type="dxa"/>
            <w:vAlign w:val="center"/>
          </w:tcPr>
          <w:p w:rsidR="005939EE" w:rsidRPr="0073532A" w:rsidRDefault="005939EE" w:rsidP="005C6A1E">
            <w:pPr>
              <w:jc w:val="center"/>
              <w:rPr>
                <w:sz w:val="16"/>
                <w:szCs w:val="16"/>
              </w:rPr>
            </w:pPr>
          </w:p>
        </w:tc>
        <w:tc>
          <w:tcPr>
            <w:tcW w:w="2308" w:type="dxa"/>
            <w:vAlign w:val="center"/>
          </w:tcPr>
          <w:p w:rsidR="005939EE" w:rsidRPr="0073532A" w:rsidRDefault="005939EE" w:rsidP="005C6A1E">
            <w:pPr>
              <w:jc w:val="center"/>
              <w:rPr>
                <w:sz w:val="16"/>
                <w:szCs w:val="16"/>
              </w:rPr>
            </w:pPr>
          </w:p>
        </w:tc>
        <w:tc>
          <w:tcPr>
            <w:tcW w:w="2520" w:type="dxa"/>
            <w:vAlign w:val="center"/>
          </w:tcPr>
          <w:p w:rsidR="005939EE" w:rsidRPr="0073532A" w:rsidRDefault="005939EE" w:rsidP="005C6A1E">
            <w:pPr>
              <w:jc w:val="center"/>
              <w:rPr>
                <w:sz w:val="16"/>
                <w:szCs w:val="16"/>
              </w:rPr>
            </w:pPr>
          </w:p>
        </w:tc>
        <w:tc>
          <w:tcPr>
            <w:tcW w:w="2520" w:type="dxa"/>
            <w:vAlign w:val="center"/>
          </w:tcPr>
          <w:p w:rsidR="005939EE" w:rsidRPr="0073532A" w:rsidRDefault="005939EE" w:rsidP="005C6A1E">
            <w:pPr>
              <w:jc w:val="center"/>
              <w:rPr>
                <w:sz w:val="16"/>
                <w:szCs w:val="16"/>
              </w:rPr>
            </w:pPr>
          </w:p>
        </w:tc>
        <w:tc>
          <w:tcPr>
            <w:tcW w:w="2160" w:type="dxa"/>
            <w:vAlign w:val="center"/>
          </w:tcPr>
          <w:p w:rsidR="005939EE" w:rsidRPr="0073532A" w:rsidRDefault="005939EE" w:rsidP="005C6A1E">
            <w:pPr>
              <w:jc w:val="center"/>
              <w:rPr>
                <w:sz w:val="16"/>
                <w:szCs w:val="16"/>
                <w:lang w:val="sr-Latn-CS"/>
              </w:rPr>
            </w:pPr>
          </w:p>
        </w:tc>
      </w:tr>
      <w:tr w:rsidR="005939EE" w:rsidTr="00462D99">
        <w:trPr>
          <w:trHeight w:val="339"/>
        </w:trPr>
        <w:tc>
          <w:tcPr>
            <w:tcW w:w="1080" w:type="dxa"/>
            <w:vAlign w:val="center"/>
          </w:tcPr>
          <w:p w:rsidR="005939EE" w:rsidRPr="0073532A" w:rsidRDefault="005939EE" w:rsidP="005C6A1E">
            <w:pPr>
              <w:jc w:val="center"/>
              <w:rPr>
                <w:sz w:val="20"/>
                <w:szCs w:val="20"/>
                <w:lang w:val="sr-Latn-CS"/>
              </w:rPr>
            </w:pPr>
            <w:r>
              <w:rPr>
                <w:sz w:val="20"/>
                <w:szCs w:val="20"/>
                <w:lang w:val="sr-Latn-CS"/>
              </w:rPr>
              <w:t>51</w:t>
            </w:r>
          </w:p>
        </w:tc>
        <w:tc>
          <w:tcPr>
            <w:tcW w:w="2012" w:type="dxa"/>
            <w:vAlign w:val="center"/>
          </w:tcPr>
          <w:p w:rsidR="005939EE" w:rsidRPr="005939EE" w:rsidRDefault="005939EE" w:rsidP="00462D99">
            <w:pPr>
              <w:rPr>
                <w:sz w:val="16"/>
                <w:szCs w:val="16"/>
              </w:rPr>
            </w:pPr>
            <w:r w:rsidRPr="005939EE">
              <w:rPr>
                <w:sz w:val="16"/>
                <w:szCs w:val="16"/>
              </w:rPr>
              <w:t>EVA kese 100 ml *</w:t>
            </w:r>
          </w:p>
          <w:p w:rsidR="005939EE" w:rsidRPr="005939EE" w:rsidRDefault="005939EE" w:rsidP="00462D99">
            <w:pPr>
              <w:rPr>
                <w:sz w:val="16"/>
                <w:szCs w:val="16"/>
              </w:rPr>
            </w:pPr>
          </w:p>
        </w:tc>
        <w:tc>
          <w:tcPr>
            <w:tcW w:w="508" w:type="dxa"/>
            <w:vAlign w:val="center"/>
          </w:tcPr>
          <w:p w:rsidR="005939EE" w:rsidRPr="005939EE" w:rsidRDefault="005939EE" w:rsidP="00462D99">
            <w:pPr>
              <w:jc w:val="center"/>
              <w:rPr>
                <w:sz w:val="16"/>
                <w:szCs w:val="16"/>
              </w:rPr>
            </w:pPr>
            <w:r w:rsidRPr="005939EE">
              <w:rPr>
                <w:sz w:val="16"/>
                <w:szCs w:val="16"/>
              </w:rPr>
              <w:t>kom</w:t>
            </w:r>
          </w:p>
        </w:tc>
        <w:tc>
          <w:tcPr>
            <w:tcW w:w="900" w:type="dxa"/>
            <w:vAlign w:val="center"/>
          </w:tcPr>
          <w:p w:rsidR="005939EE" w:rsidRPr="005939EE" w:rsidRDefault="005939EE" w:rsidP="00462D99">
            <w:pPr>
              <w:jc w:val="center"/>
              <w:rPr>
                <w:sz w:val="16"/>
                <w:szCs w:val="16"/>
              </w:rPr>
            </w:pPr>
            <w:r w:rsidRPr="005939EE">
              <w:rPr>
                <w:sz w:val="16"/>
                <w:szCs w:val="16"/>
              </w:rPr>
              <w:t>4.500</w:t>
            </w:r>
          </w:p>
        </w:tc>
        <w:tc>
          <w:tcPr>
            <w:tcW w:w="860" w:type="dxa"/>
            <w:vAlign w:val="center"/>
          </w:tcPr>
          <w:p w:rsidR="005939EE" w:rsidRPr="0073532A" w:rsidRDefault="005939EE" w:rsidP="005C6A1E">
            <w:pPr>
              <w:jc w:val="center"/>
              <w:rPr>
                <w:sz w:val="16"/>
                <w:szCs w:val="16"/>
              </w:rPr>
            </w:pPr>
          </w:p>
        </w:tc>
        <w:tc>
          <w:tcPr>
            <w:tcW w:w="2308" w:type="dxa"/>
            <w:vAlign w:val="center"/>
          </w:tcPr>
          <w:p w:rsidR="005939EE" w:rsidRPr="0073532A" w:rsidRDefault="005939EE" w:rsidP="005C6A1E">
            <w:pPr>
              <w:jc w:val="center"/>
              <w:rPr>
                <w:sz w:val="16"/>
                <w:szCs w:val="16"/>
              </w:rPr>
            </w:pPr>
          </w:p>
        </w:tc>
        <w:tc>
          <w:tcPr>
            <w:tcW w:w="2520" w:type="dxa"/>
            <w:vAlign w:val="center"/>
          </w:tcPr>
          <w:p w:rsidR="005939EE" w:rsidRPr="0073532A" w:rsidRDefault="005939EE" w:rsidP="005C6A1E">
            <w:pPr>
              <w:jc w:val="center"/>
              <w:rPr>
                <w:sz w:val="16"/>
                <w:szCs w:val="16"/>
              </w:rPr>
            </w:pPr>
          </w:p>
        </w:tc>
        <w:tc>
          <w:tcPr>
            <w:tcW w:w="2520" w:type="dxa"/>
            <w:vAlign w:val="center"/>
          </w:tcPr>
          <w:p w:rsidR="005939EE" w:rsidRPr="0073532A" w:rsidRDefault="005939EE" w:rsidP="005C6A1E">
            <w:pPr>
              <w:jc w:val="center"/>
              <w:rPr>
                <w:sz w:val="16"/>
                <w:szCs w:val="16"/>
              </w:rPr>
            </w:pPr>
          </w:p>
        </w:tc>
        <w:tc>
          <w:tcPr>
            <w:tcW w:w="2160" w:type="dxa"/>
            <w:vAlign w:val="center"/>
          </w:tcPr>
          <w:p w:rsidR="005939EE" w:rsidRPr="0073532A" w:rsidRDefault="005939EE" w:rsidP="005C6A1E">
            <w:pPr>
              <w:jc w:val="center"/>
              <w:rPr>
                <w:sz w:val="16"/>
                <w:szCs w:val="16"/>
                <w:lang w:val="sr-Latn-CS"/>
              </w:rPr>
            </w:pPr>
          </w:p>
        </w:tc>
      </w:tr>
      <w:tr w:rsidR="00713BC3" w:rsidTr="00462D99">
        <w:trPr>
          <w:trHeight w:val="339"/>
        </w:trPr>
        <w:tc>
          <w:tcPr>
            <w:tcW w:w="1080" w:type="dxa"/>
            <w:vAlign w:val="center"/>
          </w:tcPr>
          <w:p w:rsidR="00713BC3" w:rsidRPr="0073532A" w:rsidRDefault="00713BC3" w:rsidP="005C6A1E">
            <w:pPr>
              <w:jc w:val="center"/>
              <w:rPr>
                <w:sz w:val="20"/>
                <w:szCs w:val="20"/>
                <w:lang w:val="sr-Latn-CS"/>
              </w:rPr>
            </w:pPr>
            <w:r>
              <w:rPr>
                <w:sz w:val="20"/>
                <w:szCs w:val="20"/>
                <w:lang w:val="sr-Latn-CS"/>
              </w:rPr>
              <w:t>52</w:t>
            </w:r>
          </w:p>
        </w:tc>
        <w:tc>
          <w:tcPr>
            <w:tcW w:w="2012" w:type="dxa"/>
            <w:vAlign w:val="center"/>
          </w:tcPr>
          <w:p w:rsidR="00713BC3" w:rsidRPr="00713BC3" w:rsidRDefault="00713BC3" w:rsidP="00462D99">
            <w:pPr>
              <w:rPr>
                <w:sz w:val="16"/>
                <w:szCs w:val="16"/>
              </w:rPr>
            </w:pPr>
            <w:r w:rsidRPr="00713BC3">
              <w:rPr>
                <w:sz w:val="16"/>
                <w:szCs w:val="16"/>
              </w:rPr>
              <w:t>EVA kese 150 ml *</w:t>
            </w:r>
          </w:p>
        </w:tc>
        <w:tc>
          <w:tcPr>
            <w:tcW w:w="508" w:type="dxa"/>
            <w:vAlign w:val="center"/>
          </w:tcPr>
          <w:p w:rsidR="00713BC3" w:rsidRPr="00713BC3" w:rsidRDefault="00713BC3" w:rsidP="00462D99">
            <w:pPr>
              <w:jc w:val="center"/>
              <w:rPr>
                <w:sz w:val="16"/>
                <w:szCs w:val="16"/>
              </w:rPr>
            </w:pPr>
            <w:r w:rsidRPr="00713BC3">
              <w:rPr>
                <w:sz w:val="16"/>
                <w:szCs w:val="16"/>
              </w:rPr>
              <w:t>kom</w:t>
            </w:r>
          </w:p>
        </w:tc>
        <w:tc>
          <w:tcPr>
            <w:tcW w:w="900" w:type="dxa"/>
            <w:vAlign w:val="center"/>
          </w:tcPr>
          <w:p w:rsidR="00713BC3" w:rsidRPr="00713BC3" w:rsidRDefault="00713BC3" w:rsidP="00462D99">
            <w:pPr>
              <w:jc w:val="center"/>
              <w:rPr>
                <w:sz w:val="16"/>
                <w:szCs w:val="16"/>
              </w:rPr>
            </w:pPr>
            <w:r w:rsidRPr="00713BC3">
              <w:rPr>
                <w:sz w:val="16"/>
                <w:szCs w:val="16"/>
              </w:rPr>
              <w:t>1.000</w:t>
            </w:r>
          </w:p>
        </w:tc>
        <w:tc>
          <w:tcPr>
            <w:tcW w:w="860" w:type="dxa"/>
            <w:vAlign w:val="center"/>
          </w:tcPr>
          <w:p w:rsidR="00713BC3" w:rsidRPr="0073532A" w:rsidRDefault="00713BC3" w:rsidP="005C6A1E">
            <w:pPr>
              <w:jc w:val="center"/>
              <w:rPr>
                <w:sz w:val="16"/>
                <w:szCs w:val="16"/>
              </w:rPr>
            </w:pPr>
          </w:p>
        </w:tc>
        <w:tc>
          <w:tcPr>
            <w:tcW w:w="2308"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160" w:type="dxa"/>
            <w:vAlign w:val="center"/>
          </w:tcPr>
          <w:p w:rsidR="00713BC3" w:rsidRPr="0073532A" w:rsidRDefault="00713BC3" w:rsidP="005C6A1E">
            <w:pPr>
              <w:jc w:val="center"/>
              <w:rPr>
                <w:sz w:val="16"/>
                <w:szCs w:val="16"/>
                <w:lang w:val="sr-Latn-CS"/>
              </w:rPr>
            </w:pPr>
          </w:p>
        </w:tc>
      </w:tr>
      <w:tr w:rsidR="00713BC3" w:rsidTr="002A43A6">
        <w:trPr>
          <w:trHeight w:val="339"/>
        </w:trPr>
        <w:tc>
          <w:tcPr>
            <w:tcW w:w="1080" w:type="dxa"/>
            <w:vAlign w:val="center"/>
          </w:tcPr>
          <w:p w:rsidR="00713BC3" w:rsidRPr="0073532A" w:rsidRDefault="00713BC3" w:rsidP="005C6A1E">
            <w:pPr>
              <w:jc w:val="center"/>
              <w:rPr>
                <w:sz w:val="20"/>
                <w:szCs w:val="20"/>
                <w:lang w:val="sr-Latn-CS"/>
              </w:rPr>
            </w:pPr>
            <w:r>
              <w:rPr>
                <w:sz w:val="20"/>
                <w:szCs w:val="20"/>
                <w:lang w:val="sr-Latn-CS"/>
              </w:rPr>
              <w:t>53</w:t>
            </w:r>
          </w:p>
        </w:tc>
        <w:tc>
          <w:tcPr>
            <w:tcW w:w="2012" w:type="dxa"/>
            <w:vAlign w:val="center"/>
          </w:tcPr>
          <w:p w:rsidR="00713BC3" w:rsidRPr="00713BC3" w:rsidRDefault="00713BC3" w:rsidP="00462D99">
            <w:pPr>
              <w:rPr>
                <w:sz w:val="16"/>
                <w:szCs w:val="16"/>
              </w:rPr>
            </w:pPr>
            <w:r w:rsidRPr="00713BC3">
              <w:rPr>
                <w:sz w:val="16"/>
                <w:szCs w:val="16"/>
              </w:rPr>
              <w:t xml:space="preserve">Zatvoreni sistem za aspiraciju CH6* </w:t>
            </w:r>
          </w:p>
        </w:tc>
        <w:tc>
          <w:tcPr>
            <w:tcW w:w="508" w:type="dxa"/>
            <w:vAlign w:val="center"/>
          </w:tcPr>
          <w:p w:rsidR="00713BC3" w:rsidRPr="00713BC3" w:rsidRDefault="00713BC3" w:rsidP="00462D99">
            <w:pPr>
              <w:jc w:val="center"/>
              <w:rPr>
                <w:sz w:val="16"/>
                <w:szCs w:val="16"/>
              </w:rPr>
            </w:pPr>
            <w:r w:rsidRPr="00713BC3">
              <w:rPr>
                <w:sz w:val="16"/>
                <w:szCs w:val="16"/>
              </w:rPr>
              <w:t>kom</w:t>
            </w:r>
          </w:p>
        </w:tc>
        <w:tc>
          <w:tcPr>
            <w:tcW w:w="900" w:type="dxa"/>
            <w:vAlign w:val="center"/>
          </w:tcPr>
          <w:p w:rsidR="00713BC3" w:rsidRPr="00713BC3" w:rsidRDefault="00713BC3" w:rsidP="00462D99">
            <w:pPr>
              <w:jc w:val="center"/>
              <w:rPr>
                <w:sz w:val="16"/>
                <w:szCs w:val="16"/>
              </w:rPr>
            </w:pPr>
            <w:r w:rsidRPr="00713BC3">
              <w:rPr>
                <w:sz w:val="16"/>
                <w:szCs w:val="16"/>
              </w:rPr>
              <w:t>100</w:t>
            </w:r>
          </w:p>
        </w:tc>
        <w:tc>
          <w:tcPr>
            <w:tcW w:w="860" w:type="dxa"/>
            <w:vAlign w:val="center"/>
          </w:tcPr>
          <w:p w:rsidR="00713BC3" w:rsidRPr="0073532A" w:rsidRDefault="00713BC3" w:rsidP="005C6A1E">
            <w:pPr>
              <w:jc w:val="center"/>
              <w:rPr>
                <w:sz w:val="16"/>
                <w:szCs w:val="16"/>
              </w:rPr>
            </w:pPr>
          </w:p>
        </w:tc>
        <w:tc>
          <w:tcPr>
            <w:tcW w:w="2308"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160" w:type="dxa"/>
            <w:vAlign w:val="center"/>
          </w:tcPr>
          <w:p w:rsidR="00713BC3" w:rsidRPr="0073532A" w:rsidRDefault="00713BC3" w:rsidP="005C6A1E">
            <w:pPr>
              <w:jc w:val="center"/>
              <w:rPr>
                <w:sz w:val="16"/>
                <w:szCs w:val="16"/>
                <w:lang w:val="sr-Latn-CS"/>
              </w:rPr>
            </w:pPr>
          </w:p>
        </w:tc>
      </w:tr>
      <w:tr w:rsidR="00713BC3" w:rsidTr="002A43A6">
        <w:trPr>
          <w:trHeight w:val="339"/>
        </w:trPr>
        <w:tc>
          <w:tcPr>
            <w:tcW w:w="1080" w:type="dxa"/>
            <w:vMerge w:val="restart"/>
            <w:vAlign w:val="center"/>
          </w:tcPr>
          <w:p w:rsidR="00713BC3" w:rsidRDefault="00713BC3" w:rsidP="005C6A1E">
            <w:pPr>
              <w:jc w:val="center"/>
              <w:rPr>
                <w:sz w:val="20"/>
                <w:szCs w:val="20"/>
                <w:lang w:val="sr-Latn-CS"/>
              </w:rPr>
            </w:pPr>
            <w:r>
              <w:rPr>
                <w:sz w:val="20"/>
                <w:szCs w:val="20"/>
                <w:lang w:val="sr-Latn-CS"/>
              </w:rPr>
              <w:t>54</w:t>
            </w:r>
          </w:p>
        </w:tc>
        <w:tc>
          <w:tcPr>
            <w:tcW w:w="2012" w:type="dxa"/>
            <w:vAlign w:val="center"/>
          </w:tcPr>
          <w:p w:rsidR="00713BC3" w:rsidRPr="00713BC3" w:rsidRDefault="00713BC3" w:rsidP="00462D99">
            <w:pPr>
              <w:rPr>
                <w:sz w:val="16"/>
                <w:szCs w:val="16"/>
                <w:lang w:val="de-DE"/>
              </w:rPr>
            </w:pPr>
            <w:r w:rsidRPr="00713BC3">
              <w:rPr>
                <w:sz w:val="16"/>
                <w:szCs w:val="16"/>
                <w:lang w:val="de-DE"/>
              </w:rPr>
              <w:t xml:space="preserve">Troakar kateter CH 8 dužina 8cm </w:t>
            </w:r>
          </w:p>
        </w:tc>
        <w:tc>
          <w:tcPr>
            <w:tcW w:w="508" w:type="dxa"/>
            <w:vAlign w:val="center"/>
          </w:tcPr>
          <w:p w:rsidR="00713BC3" w:rsidRPr="00713BC3" w:rsidRDefault="00713BC3" w:rsidP="00462D99">
            <w:pPr>
              <w:jc w:val="center"/>
              <w:rPr>
                <w:sz w:val="16"/>
                <w:szCs w:val="16"/>
              </w:rPr>
            </w:pPr>
            <w:r w:rsidRPr="00713BC3">
              <w:rPr>
                <w:sz w:val="16"/>
                <w:szCs w:val="16"/>
              </w:rPr>
              <w:t>kom</w:t>
            </w:r>
          </w:p>
        </w:tc>
        <w:tc>
          <w:tcPr>
            <w:tcW w:w="900" w:type="dxa"/>
            <w:vAlign w:val="center"/>
          </w:tcPr>
          <w:p w:rsidR="00713BC3" w:rsidRPr="00713BC3" w:rsidRDefault="00713BC3" w:rsidP="00462D99">
            <w:pPr>
              <w:jc w:val="center"/>
              <w:rPr>
                <w:sz w:val="16"/>
                <w:szCs w:val="16"/>
              </w:rPr>
            </w:pPr>
            <w:r w:rsidRPr="00713BC3">
              <w:rPr>
                <w:sz w:val="16"/>
                <w:szCs w:val="16"/>
              </w:rPr>
              <w:t>45</w:t>
            </w:r>
          </w:p>
        </w:tc>
        <w:tc>
          <w:tcPr>
            <w:tcW w:w="860" w:type="dxa"/>
            <w:vAlign w:val="center"/>
          </w:tcPr>
          <w:p w:rsidR="00713BC3" w:rsidRPr="0073532A" w:rsidRDefault="00713BC3" w:rsidP="005C6A1E">
            <w:pPr>
              <w:jc w:val="center"/>
              <w:rPr>
                <w:sz w:val="16"/>
                <w:szCs w:val="16"/>
              </w:rPr>
            </w:pPr>
          </w:p>
        </w:tc>
        <w:tc>
          <w:tcPr>
            <w:tcW w:w="2308"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160" w:type="dxa"/>
            <w:vAlign w:val="center"/>
          </w:tcPr>
          <w:p w:rsidR="00713BC3" w:rsidRPr="0073532A" w:rsidRDefault="00713BC3" w:rsidP="005C6A1E">
            <w:pPr>
              <w:jc w:val="center"/>
              <w:rPr>
                <w:sz w:val="16"/>
                <w:szCs w:val="16"/>
                <w:lang w:val="sr-Latn-CS"/>
              </w:rPr>
            </w:pPr>
          </w:p>
        </w:tc>
      </w:tr>
      <w:tr w:rsidR="00713BC3" w:rsidTr="002A43A6">
        <w:trPr>
          <w:trHeight w:val="339"/>
        </w:trPr>
        <w:tc>
          <w:tcPr>
            <w:tcW w:w="1080" w:type="dxa"/>
            <w:vMerge/>
            <w:vAlign w:val="center"/>
          </w:tcPr>
          <w:p w:rsidR="00713BC3" w:rsidRDefault="00713BC3" w:rsidP="005C6A1E">
            <w:pPr>
              <w:jc w:val="center"/>
              <w:rPr>
                <w:sz w:val="20"/>
                <w:szCs w:val="20"/>
                <w:lang w:val="sr-Latn-CS"/>
              </w:rPr>
            </w:pPr>
          </w:p>
        </w:tc>
        <w:tc>
          <w:tcPr>
            <w:tcW w:w="2012" w:type="dxa"/>
            <w:vAlign w:val="center"/>
          </w:tcPr>
          <w:p w:rsidR="00713BC3" w:rsidRPr="00713BC3" w:rsidRDefault="00713BC3" w:rsidP="00462D99">
            <w:pPr>
              <w:rPr>
                <w:sz w:val="16"/>
                <w:szCs w:val="16"/>
                <w:lang w:val="de-DE"/>
              </w:rPr>
            </w:pPr>
            <w:r w:rsidRPr="00713BC3">
              <w:rPr>
                <w:sz w:val="16"/>
                <w:szCs w:val="16"/>
                <w:lang w:val="de-DE"/>
              </w:rPr>
              <w:t xml:space="preserve">Troakar kateter CH 10 dužina 8cm </w:t>
            </w:r>
          </w:p>
        </w:tc>
        <w:tc>
          <w:tcPr>
            <w:tcW w:w="508" w:type="dxa"/>
            <w:vAlign w:val="center"/>
          </w:tcPr>
          <w:p w:rsidR="00713BC3" w:rsidRPr="00713BC3" w:rsidRDefault="00713BC3" w:rsidP="00462D99">
            <w:pPr>
              <w:jc w:val="center"/>
              <w:rPr>
                <w:sz w:val="16"/>
                <w:szCs w:val="16"/>
              </w:rPr>
            </w:pPr>
            <w:r w:rsidRPr="00713BC3">
              <w:rPr>
                <w:sz w:val="16"/>
                <w:szCs w:val="16"/>
              </w:rPr>
              <w:t>kom</w:t>
            </w:r>
          </w:p>
        </w:tc>
        <w:tc>
          <w:tcPr>
            <w:tcW w:w="900" w:type="dxa"/>
            <w:vAlign w:val="center"/>
          </w:tcPr>
          <w:p w:rsidR="00713BC3" w:rsidRPr="00713BC3" w:rsidRDefault="00713BC3" w:rsidP="00462D99">
            <w:pPr>
              <w:jc w:val="center"/>
              <w:rPr>
                <w:sz w:val="16"/>
                <w:szCs w:val="16"/>
              </w:rPr>
            </w:pPr>
            <w:r w:rsidRPr="00713BC3">
              <w:rPr>
                <w:sz w:val="16"/>
                <w:szCs w:val="16"/>
              </w:rPr>
              <w:t>30</w:t>
            </w:r>
          </w:p>
        </w:tc>
        <w:tc>
          <w:tcPr>
            <w:tcW w:w="860" w:type="dxa"/>
            <w:vAlign w:val="center"/>
          </w:tcPr>
          <w:p w:rsidR="00713BC3" w:rsidRPr="0073532A" w:rsidRDefault="00713BC3" w:rsidP="005C6A1E">
            <w:pPr>
              <w:jc w:val="center"/>
              <w:rPr>
                <w:sz w:val="16"/>
                <w:szCs w:val="16"/>
              </w:rPr>
            </w:pPr>
          </w:p>
        </w:tc>
        <w:tc>
          <w:tcPr>
            <w:tcW w:w="2308"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160" w:type="dxa"/>
            <w:vAlign w:val="center"/>
          </w:tcPr>
          <w:p w:rsidR="00713BC3" w:rsidRPr="0073532A" w:rsidRDefault="00713BC3" w:rsidP="005C6A1E">
            <w:pPr>
              <w:jc w:val="center"/>
              <w:rPr>
                <w:sz w:val="16"/>
                <w:szCs w:val="16"/>
                <w:lang w:val="sr-Latn-CS"/>
              </w:rPr>
            </w:pPr>
          </w:p>
        </w:tc>
      </w:tr>
      <w:tr w:rsidR="00713BC3" w:rsidTr="002A43A6">
        <w:trPr>
          <w:trHeight w:val="339"/>
        </w:trPr>
        <w:tc>
          <w:tcPr>
            <w:tcW w:w="1080" w:type="dxa"/>
            <w:vAlign w:val="center"/>
          </w:tcPr>
          <w:p w:rsidR="00713BC3" w:rsidRDefault="00713BC3" w:rsidP="005C6A1E">
            <w:pPr>
              <w:jc w:val="center"/>
              <w:rPr>
                <w:sz w:val="20"/>
                <w:szCs w:val="20"/>
                <w:lang w:val="sr-Latn-CS"/>
              </w:rPr>
            </w:pPr>
            <w:r>
              <w:rPr>
                <w:sz w:val="20"/>
                <w:szCs w:val="20"/>
                <w:lang w:val="sr-Latn-CS"/>
              </w:rPr>
              <w:t>55</w:t>
            </w:r>
          </w:p>
        </w:tc>
        <w:tc>
          <w:tcPr>
            <w:tcW w:w="2012" w:type="dxa"/>
            <w:vAlign w:val="center"/>
          </w:tcPr>
          <w:p w:rsidR="00713BC3" w:rsidRPr="00713BC3" w:rsidRDefault="00713BC3" w:rsidP="00462D99">
            <w:pPr>
              <w:rPr>
                <w:vertAlign w:val="superscript"/>
              </w:rPr>
            </w:pPr>
            <w:r w:rsidRPr="00713BC3">
              <w:rPr>
                <w:vertAlign w:val="superscript"/>
              </w:rPr>
              <w:t>Premicath (ili ekvivalent) 1F (28G)</w:t>
            </w:r>
          </w:p>
          <w:p w:rsidR="00713BC3" w:rsidRPr="00713BC3" w:rsidRDefault="00713BC3" w:rsidP="00462D99">
            <w:pPr>
              <w:rPr>
                <w:vertAlign w:val="superscript"/>
              </w:rPr>
            </w:pPr>
            <w:r w:rsidRPr="00713BC3">
              <w:rPr>
                <w:vertAlign w:val="superscript"/>
              </w:rPr>
              <w:lastRenderedPageBreak/>
              <w:t>20%</w:t>
            </w:r>
          </w:p>
        </w:tc>
        <w:tc>
          <w:tcPr>
            <w:tcW w:w="508" w:type="dxa"/>
            <w:vAlign w:val="center"/>
          </w:tcPr>
          <w:p w:rsidR="00713BC3" w:rsidRPr="00713BC3" w:rsidRDefault="00713BC3" w:rsidP="00462D99">
            <w:pPr>
              <w:jc w:val="center"/>
              <w:rPr>
                <w:vertAlign w:val="superscript"/>
              </w:rPr>
            </w:pPr>
            <w:r w:rsidRPr="00713BC3">
              <w:rPr>
                <w:vertAlign w:val="superscript"/>
              </w:rPr>
              <w:lastRenderedPageBreak/>
              <w:t>kom</w:t>
            </w:r>
          </w:p>
        </w:tc>
        <w:tc>
          <w:tcPr>
            <w:tcW w:w="900" w:type="dxa"/>
            <w:vAlign w:val="center"/>
          </w:tcPr>
          <w:p w:rsidR="00713BC3" w:rsidRPr="00713BC3" w:rsidRDefault="00713BC3" w:rsidP="00462D99">
            <w:pPr>
              <w:jc w:val="center"/>
              <w:rPr>
                <w:vertAlign w:val="superscript"/>
              </w:rPr>
            </w:pPr>
          </w:p>
          <w:p w:rsidR="00713BC3" w:rsidRPr="00713BC3" w:rsidRDefault="00713BC3" w:rsidP="00462D99">
            <w:pPr>
              <w:jc w:val="center"/>
              <w:rPr>
                <w:vertAlign w:val="superscript"/>
              </w:rPr>
            </w:pPr>
            <w:r w:rsidRPr="00713BC3">
              <w:rPr>
                <w:vertAlign w:val="superscript"/>
              </w:rPr>
              <w:t>50</w:t>
            </w:r>
          </w:p>
          <w:p w:rsidR="00713BC3" w:rsidRPr="00713BC3" w:rsidRDefault="00713BC3" w:rsidP="00462D99">
            <w:pPr>
              <w:jc w:val="center"/>
              <w:rPr>
                <w:vertAlign w:val="superscript"/>
              </w:rPr>
            </w:pPr>
          </w:p>
        </w:tc>
        <w:tc>
          <w:tcPr>
            <w:tcW w:w="860" w:type="dxa"/>
            <w:vAlign w:val="center"/>
          </w:tcPr>
          <w:p w:rsidR="00713BC3" w:rsidRPr="0073532A" w:rsidRDefault="00713BC3" w:rsidP="005C6A1E">
            <w:pPr>
              <w:jc w:val="center"/>
              <w:rPr>
                <w:sz w:val="16"/>
                <w:szCs w:val="16"/>
              </w:rPr>
            </w:pPr>
          </w:p>
        </w:tc>
        <w:tc>
          <w:tcPr>
            <w:tcW w:w="2308"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160" w:type="dxa"/>
            <w:vAlign w:val="center"/>
          </w:tcPr>
          <w:p w:rsidR="00713BC3" w:rsidRPr="0073532A" w:rsidRDefault="00713BC3" w:rsidP="005C6A1E">
            <w:pPr>
              <w:jc w:val="center"/>
              <w:rPr>
                <w:sz w:val="16"/>
                <w:szCs w:val="16"/>
                <w:lang w:val="sr-Latn-CS"/>
              </w:rPr>
            </w:pPr>
          </w:p>
        </w:tc>
      </w:tr>
      <w:tr w:rsidR="00713BC3" w:rsidTr="00462D99">
        <w:trPr>
          <w:trHeight w:val="339"/>
        </w:trPr>
        <w:tc>
          <w:tcPr>
            <w:tcW w:w="1080" w:type="dxa"/>
            <w:vMerge w:val="restart"/>
            <w:vAlign w:val="center"/>
          </w:tcPr>
          <w:p w:rsidR="00713BC3" w:rsidRDefault="00713BC3" w:rsidP="005C6A1E">
            <w:pPr>
              <w:jc w:val="center"/>
              <w:rPr>
                <w:sz w:val="20"/>
                <w:szCs w:val="20"/>
                <w:lang w:val="sr-Latn-CS"/>
              </w:rPr>
            </w:pPr>
            <w:r>
              <w:rPr>
                <w:sz w:val="20"/>
                <w:szCs w:val="20"/>
                <w:lang w:val="sr-Latn-CS"/>
              </w:rPr>
              <w:lastRenderedPageBreak/>
              <w:t>56</w:t>
            </w:r>
          </w:p>
          <w:p w:rsidR="00713BC3" w:rsidRPr="00FF036B" w:rsidRDefault="00713BC3" w:rsidP="005C6A1E">
            <w:pPr>
              <w:rPr>
                <w:sz w:val="20"/>
                <w:szCs w:val="20"/>
                <w:lang w:val="sr-Latn-CS"/>
              </w:rPr>
            </w:pPr>
          </w:p>
          <w:p w:rsidR="00713BC3" w:rsidRDefault="00713BC3" w:rsidP="005C6A1E">
            <w:pPr>
              <w:rPr>
                <w:sz w:val="20"/>
                <w:szCs w:val="20"/>
                <w:lang w:val="sr-Latn-CS"/>
              </w:rPr>
            </w:pPr>
          </w:p>
          <w:p w:rsidR="00713BC3" w:rsidRDefault="00713BC3" w:rsidP="005C6A1E">
            <w:pPr>
              <w:rPr>
                <w:sz w:val="20"/>
                <w:szCs w:val="20"/>
                <w:lang w:val="sr-Latn-CS"/>
              </w:rPr>
            </w:pPr>
          </w:p>
          <w:p w:rsidR="00713BC3" w:rsidRDefault="00713BC3" w:rsidP="005C6A1E">
            <w:pPr>
              <w:rPr>
                <w:sz w:val="20"/>
                <w:szCs w:val="20"/>
                <w:lang w:val="sr-Latn-CS"/>
              </w:rPr>
            </w:pPr>
          </w:p>
          <w:p w:rsidR="00713BC3" w:rsidRDefault="00713BC3" w:rsidP="005C6A1E">
            <w:pPr>
              <w:rPr>
                <w:sz w:val="20"/>
                <w:szCs w:val="20"/>
                <w:lang w:val="sr-Latn-CS"/>
              </w:rPr>
            </w:pPr>
          </w:p>
          <w:p w:rsidR="00713BC3" w:rsidRPr="00FF036B" w:rsidRDefault="00713BC3" w:rsidP="005C6A1E">
            <w:pPr>
              <w:rPr>
                <w:sz w:val="20"/>
                <w:szCs w:val="20"/>
                <w:lang w:val="sr-Latn-CS"/>
              </w:rPr>
            </w:pPr>
          </w:p>
        </w:tc>
        <w:tc>
          <w:tcPr>
            <w:tcW w:w="2012" w:type="dxa"/>
            <w:vAlign w:val="center"/>
          </w:tcPr>
          <w:p w:rsidR="00713BC3" w:rsidRPr="00713BC3" w:rsidRDefault="00713BC3" w:rsidP="00462D99">
            <w:pPr>
              <w:rPr>
                <w:sz w:val="16"/>
                <w:szCs w:val="16"/>
              </w:rPr>
            </w:pPr>
            <w:r w:rsidRPr="00713BC3">
              <w:rPr>
                <w:sz w:val="16"/>
                <w:szCs w:val="16"/>
              </w:rPr>
              <w:t xml:space="preserve">Stoma disk Ø 40mm </w:t>
            </w:r>
          </w:p>
        </w:tc>
        <w:tc>
          <w:tcPr>
            <w:tcW w:w="508" w:type="dxa"/>
            <w:vAlign w:val="center"/>
          </w:tcPr>
          <w:p w:rsidR="00713BC3" w:rsidRPr="00713BC3" w:rsidRDefault="00713BC3" w:rsidP="00462D99">
            <w:pPr>
              <w:jc w:val="center"/>
              <w:rPr>
                <w:sz w:val="16"/>
                <w:szCs w:val="16"/>
              </w:rPr>
            </w:pPr>
            <w:r w:rsidRPr="00713BC3">
              <w:rPr>
                <w:sz w:val="16"/>
                <w:szCs w:val="16"/>
              </w:rPr>
              <w:t>kom</w:t>
            </w:r>
          </w:p>
        </w:tc>
        <w:tc>
          <w:tcPr>
            <w:tcW w:w="900" w:type="dxa"/>
            <w:vAlign w:val="center"/>
          </w:tcPr>
          <w:p w:rsidR="00713BC3" w:rsidRPr="00713BC3" w:rsidRDefault="00713BC3" w:rsidP="00462D99">
            <w:pPr>
              <w:jc w:val="center"/>
              <w:rPr>
                <w:sz w:val="16"/>
                <w:szCs w:val="16"/>
              </w:rPr>
            </w:pPr>
            <w:r w:rsidRPr="00713BC3">
              <w:rPr>
                <w:sz w:val="16"/>
                <w:szCs w:val="16"/>
              </w:rPr>
              <w:t>100</w:t>
            </w:r>
          </w:p>
        </w:tc>
        <w:tc>
          <w:tcPr>
            <w:tcW w:w="860" w:type="dxa"/>
            <w:vAlign w:val="center"/>
          </w:tcPr>
          <w:p w:rsidR="00713BC3" w:rsidRPr="0073532A" w:rsidRDefault="00713BC3" w:rsidP="005C6A1E">
            <w:pPr>
              <w:jc w:val="center"/>
              <w:rPr>
                <w:sz w:val="16"/>
                <w:szCs w:val="16"/>
              </w:rPr>
            </w:pPr>
          </w:p>
        </w:tc>
        <w:tc>
          <w:tcPr>
            <w:tcW w:w="2308"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160" w:type="dxa"/>
            <w:vAlign w:val="center"/>
          </w:tcPr>
          <w:p w:rsidR="00713BC3" w:rsidRPr="0073532A" w:rsidRDefault="00713BC3" w:rsidP="005C6A1E">
            <w:pPr>
              <w:jc w:val="center"/>
              <w:rPr>
                <w:sz w:val="16"/>
                <w:szCs w:val="16"/>
                <w:lang w:val="sr-Latn-CS"/>
              </w:rPr>
            </w:pPr>
          </w:p>
        </w:tc>
      </w:tr>
      <w:tr w:rsidR="00713BC3" w:rsidTr="00462D99">
        <w:trPr>
          <w:trHeight w:val="339"/>
        </w:trPr>
        <w:tc>
          <w:tcPr>
            <w:tcW w:w="1080" w:type="dxa"/>
            <w:vMerge/>
            <w:vAlign w:val="center"/>
          </w:tcPr>
          <w:p w:rsidR="00713BC3" w:rsidRPr="0073532A" w:rsidRDefault="00713BC3" w:rsidP="005C6A1E">
            <w:pPr>
              <w:jc w:val="center"/>
              <w:rPr>
                <w:sz w:val="20"/>
                <w:szCs w:val="20"/>
                <w:lang w:val="sr-Latn-CS"/>
              </w:rPr>
            </w:pPr>
          </w:p>
        </w:tc>
        <w:tc>
          <w:tcPr>
            <w:tcW w:w="2012" w:type="dxa"/>
            <w:vAlign w:val="center"/>
          </w:tcPr>
          <w:p w:rsidR="00713BC3" w:rsidRPr="00713BC3" w:rsidRDefault="00713BC3" w:rsidP="00462D99">
            <w:pPr>
              <w:rPr>
                <w:sz w:val="16"/>
                <w:szCs w:val="16"/>
              </w:rPr>
            </w:pPr>
            <w:r w:rsidRPr="00713BC3">
              <w:rPr>
                <w:sz w:val="16"/>
                <w:szCs w:val="16"/>
              </w:rPr>
              <w:t>Kese za kolostomu  Ø 40mm sa sistemom za zaključavanje</w:t>
            </w:r>
          </w:p>
        </w:tc>
        <w:tc>
          <w:tcPr>
            <w:tcW w:w="508" w:type="dxa"/>
            <w:vAlign w:val="center"/>
          </w:tcPr>
          <w:p w:rsidR="00713BC3" w:rsidRPr="00713BC3" w:rsidRDefault="00713BC3" w:rsidP="00462D99">
            <w:pPr>
              <w:jc w:val="center"/>
              <w:rPr>
                <w:sz w:val="16"/>
                <w:szCs w:val="16"/>
              </w:rPr>
            </w:pPr>
            <w:r w:rsidRPr="00713BC3">
              <w:rPr>
                <w:sz w:val="16"/>
                <w:szCs w:val="16"/>
              </w:rPr>
              <w:t>kom</w:t>
            </w:r>
          </w:p>
        </w:tc>
        <w:tc>
          <w:tcPr>
            <w:tcW w:w="900" w:type="dxa"/>
            <w:vAlign w:val="center"/>
          </w:tcPr>
          <w:p w:rsidR="00713BC3" w:rsidRPr="00713BC3" w:rsidRDefault="00713BC3" w:rsidP="00462D99">
            <w:pPr>
              <w:jc w:val="center"/>
              <w:rPr>
                <w:sz w:val="16"/>
                <w:szCs w:val="16"/>
              </w:rPr>
            </w:pPr>
          </w:p>
          <w:p w:rsidR="00713BC3" w:rsidRPr="00713BC3" w:rsidRDefault="00713BC3" w:rsidP="00462D99">
            <w:pPr>
              <w:jc w:val="center"/>
              <w:rPr>
                <w:sz w:val="16"/>
                <w:szCs w:val="16"/>
              </w:rPr>
            </w:pPr>
            <w:r w:rsidRPr="00713BC3">
              <w:rPr>
                <w:sz w:val="16"/>
                <w:szCs w:val="16"/>
              </w:rPr>
              <w:t>300</w:t>
            </w:r>
          </w:p>
          <w:p w:rsidR="00713BC3" w:rsidRPr="00713BC3" w:rsidRDefault="00713BC3" w:rsidP="00462D99">
            <w:pPr>
              <w:jc w:val="center"/>
              <w:rPr>
                <w:sz w:val="16"/>
                <w:szCs w:val="16"/>
              </w:rPr>
            </w:pPr>
          </w:p>
        </w:tc>
        <w:tc>
          <w:tcPr>
            <w:tcW w:w="860" w:type="dxa"/>
            <w:vAlign w:val="center"/>
          </w:tcPr>
          <w:p w:rsidR="00713BC3" w:rsidRPr="0073532A" w:rsidRDefault="00713BC3" w:rsidP="005C6A1E">
            <w:pPr>
              <w:jc w:val="center"/>
              <w:rPr>
                <w:sz w:val="16"/>
                <w:szCs w:val="16"/>
              </w:rPr>
            </w:pPr>
          </w:p>
        </w:tc>
        <w:tc>
          <w:tcPr>
            <w:tcW w:w="2308"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160" w:type="dxa"/>
            <w:vAlign w:val="center"/>
          </w:tcPr>
          <w:p w:rsidR="00713BC3" w:rsidRPr="0073532A" w:rsidRDefault="00713BC3" w:rsidP="005C6A1E">
            <w:pPr>
              <w:jc w:val="center"/>
              <w:rPr>
                <w:sz w:val="16"/>
                <w:szCs w:val="16"/>
                <w:lang w:val="sr-Latn-CS"/>
              </w:rPr>
            </w:pPr>
          </w:p>
        </w:tc>
      </w:tr>
      <w:tr w:rsidR="00713BC3" w:rsidTr="00462D99">
        <w:trPr>
          <w:trHeight w:val="339"/>
        </w:trPr>
        <w:tc>
          <w:tcPr>
            <w:tcW w:w="1080" w:type="dxa"/>
            <w:vMerge/>
            <w:vAlign w:val="center"/>
          </w:tcPr>
          <w:p w:rsidR="00713BC3" w:rsidRPr="0073532A" w:rsidRDefault="00713BC3" w:rsidP="005C6A1E">
            <w:pPr>
              <w:jc w:val="center"/>
              <w:rPr>
                <w:sz w:val="20"/>
                <w:szCs w:val="20"/>
                <w:lang w:val="sr-Latn-CS"/>
              </w:rPr>
            </w:pPr>
          </w:p>
        </w:tc>
        <w:tc>
          <w:tcPr>
            <w:tcW w:w="2012" w:type="dxa"/>
            <w:vAlign w:val="center"/>
          </w:tcPr>
          <w:p w:rsidR="00713BC3" w:rsidRPr="00713BC3" w:rsidRDefault="00713BC3" w:rsidP="00462D99">
            <w:pPr>
              <w:rPr>
                <w:sz w:val="16"/>
                <w:szCs w:val="16"/>
              </w:rPr>
            </w:pPr>
            <w:r w:rsidRPr="00713BC3">
              <w:rPr>
                <w:sz w:val="16"/>
                <w:szCs w:val="16"/>
              </w:rPr>
              <w:t xml:space="preserve">Pasta za ispunu ožiljnih neravnina  </w:t>
            </w:r>
          </w:p>
        </w:tc>
        <w:tc>
          <w:tcPr>
            <w:tcW w:w="508" w:type="dxa"/>
            <w:vAlign w:val="center"/>
          </w:tcPr>
          <w:p w:rsidR="00713BC3" w:rsidRPr="00713BC3" w:rsidRDefault="00713BC3" w:rsidP="00462D99">
            <w:pPr>
              <w:jc w:val="center"/>
              <w:rPr>
                <w:sz w:val="16"/>
                <w:szCs w:val="16"/>
              </w:rPr>
            </w:pPr>
            <w:r w:rsidRPr="00713BC3">
              <w:rPr>
                <w:sz w:val="16"/>
                <w:szCs w:val="16"/>
              </w:rPr>
              <w:t>kom</w:t>
            </w:r>
          </w:p>
        </w:tc>
        <w:tc>
          <w:tcPr>
            <w:tcW w:w="900" w:type="dxa"/>
            <w:vAlign w:val="center"/>
          </w:tcPr>
          <w:p w:rsidR="00713BC3" w:rsidRPr="00713BC3" w:rsidRDefault="00713BC3" w:rsidP="00462D99">
            <w:pPr>
              <w:jc w:val="center"/>
              <w:rPr>
                <w:sz w:val="16"/>
                <w:szCs w:val="16"/>
              </w:rPr>
            </w:pPr>
            <w:r w:rsidRPr="00713BC3">
              <w:rPr>
                <w:sz w:val="16"/>
                <w:szCs w:val="16"/>
              </w:rPr>
              <w:t>4</w:t>
            </w:r>
          </w:p>
        </w:tc>
        <w:tc>
          <w:tcPr>
            <w:tcW w:w="860" w:type="dxa"/>
            <w:vAlign w:val="center"/>
          </w:tcPr>
          <w:p w:rsidR="00713BC3" w:rsidRPr="0073532A" w:rsidRDefault="00713BC3" w:rsidP="005C6A1E">
            <w:pPr>
              <w:jc w:val="center"/>
              <w:rPr>
                <w:sz w:val="16"/>
                <w:szCs w:val="16"/>
              </w:rPr>
            </w:pPr>
          </w:p>
        </w:tc>
        <w:tc>
          <w:tcPr>
            <w:tcW w:w="2308"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160" w:type="dxa"/>
            <w:vAlign w:val="center"/>
          </w:tcPr>
          <w:p w:rsidR="00713BC3" w:rsidRPr="0073532A" w:rsidRDefault="00713BC3" w:rsidP="005C6A1E">
            <w:pPr>
              <w:jc w:val="center"/>
              <w:rPr>
                <w:sz w:val="16"/>
                <w:szCs w:val="16"/>
                <w:lang w:val="sr-Latn-CS"/>
              </w:rPr>
            </w:pPr>
          </w:p>
        </w:tc>
      </w:tr>
      <w:tr w:rsidR="00713BC3" w:rsidTr="00462D99">
        <w:trPr>
          <w:trHeight w:val="339"/>
        </w:trPr>
        <w:tc>
          <w:tcPr>
            <w:tcW w:w="1080" w:type="dxa"/>
            <w:vMerge/>
            <w:vAlign w:val="center"/>
          </w:tcPr>
          <w:p w:rsidR="00713BC3" w:rsidRPr="0073532A" w:rsidRDefault="00713BC3" w:rsidP="005C6A1E">
            <w:pPr>
              <w:jc w:val="center"/>
              <w:rPr>
                <w:sz w:val="20"/>
                <w:szCs w:val="20"/>
                <w:lang w:val="sr-Latn-CS"/>
              </w:rPr>
            </w:pPr>
          </w:p>
        </w:tc>
        <w:tc>
          <w:tcPr>
            <w:tcW w:w="2012" w:type="dxa"/>
            <w:vAlign w:val="center"/>
          </w:tcPr>
          <w:p w:rsidR="00713BC3" w:rsidRPr="00713BC3" w:rsidRDefault="00713BC3" w:rsidP="00462D99">
            <w:pPr>
              <w:rPr>
                <w:sz w:val="16"/>
                <w:szCs w:val="16"/>
              </w:rPr>
            </w:pPr>
            <w:r w:rsidRPr="00713BC3">
              <w:rPr>
                <w:sz w:val="16"/>
                <w:szCs w:val="16"/>
              </w:rPr>
              <w:t xml:space="preserve">Krema za negu kože oko stome </w:t>
            </w:r>
          </w:p>
        </w:tc>
        <w:tc>
          <w:tcPr>
            <w:tcW w:w="508" w:type="dxa"/>
            <w:vAlign w:val="center"/>
          </w:tcPr>
          <w:p w:rsidR="00713BC3" w:rsidRPr="00713BC3" w:rsidRDefault="00713BC3" w:rsidP="00462D99">
            <w:pPr>
              <w:jc w:val="center"/>
              <w:rPr>
                <w:sz w:val="16"/>
                <w:szCs w:val="16"/>
              </w:rPr>
            </w:pPr>
            <w:r w:rsidRPr="00713BC3">
              <w:rPr>
                <w:sz w:val="16"/>
                <w:szCs w:val="16"/>
              </w:rPr>
              <w:t>kom</w:t>
            </w:r>
          </w:p>
        </w:tc>
        <w:tc>
          <w:tcPr>
            <w:tcW w:w="900" w:type="dxa"/>
            <w:vAlign w:val="center"/>
          </w:tcPr>
          <w:p w:rsidR="00713BC3" w:rsidRPr="00713BC3" w:rsidRDefault="00713BC3" w:rsidP="00462D99">
            <w:pPr>
              <w:jc w:val="center"/>
              <w:rPr>
                <w:sz w:val="16"/>
                <w:szCs w:val="16"/>
              </w:rPr>
            </w:pPr>
            <w:r w:rsidRPr="00713BC3">
              <w:rPr>
                <w:sz w:val="16"/>
                <w:szCs w:val="16"/>
              </w:rPr>
              <w:t>8</w:t>
            </w:r>
          </w:p>
        </w:tc>
        <w:tc>
          <w:tcPr>
            <w:tcW w:w="860" w:type="dxa"/>
            <w:vAlign w:val="center"/>
          </w:tcPr>
          <w:p w:rsidR="00713BC3" w:rsidRPr="0073532A" w:rsidRDefault="00713BC3" w:rsidP="005C6A1E">
            <w:pPr>
              <w:jc w:val="center"/>
              <w:rPr>
                <w:sz w:val="16"/>
                <w:szCs w:val="16"/>
              </w:rPr>
            </w:pPr>
          </w:p>
        </w:tc>
        <w:tc>
          <w:tcPr>
            <w:tcW w:w="2308"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160" w:type="dxa"/>
            <w:vAlign w:val="center"/>
          </w:tcPr>
          <w:p w:rsidR="00713BC3" w:rsidRPr="0073532A" w:rsidRDefault="00713BC3" w:rsidP="005C6A1E">
            <w:pPr>
              <w:jc w:val="center"/>
              <w:rPr>
                <w:sz w:val="16"/>
                <w:szCs w:val="16"/>
                <w:lang w:val="sr-Latn-CS"/>
              </w:rPr>
            </w:pPr>
          </w:p>
        </w:tc>
      </w:tr>
      <w:tr w:rsidR="00713BC3" w:rsidTr="00462D99">
        <w:trPr>
          <w:trHeight w:val="339"/>
        </w:trPr>
        <w:tc>
          <w:tcPr>
            <w:tcW w:w="1080" w:type="dxa"/>
            <w:vMerge/>
            <w:vAlign w:val="center"/>
          </w:tcPr>
          <w:p w:rsidR="00713BC3" w:rsidRPr="0073532A" w:rsidRDefault="00713BC3" w:rsidP="005C6A1E">
            <w:pPr>
              <w:jc w:val="center"/>
              <w:rPr>
                <w:sz w:val="20"/>
                <w:szCs w:val="20"/>
                <w:lang w:val="sr-Latn-CS"/>
              </w:rPr>
            </w:pPr>
          </w:p>
        </w:tc>
        <w:tc>
          <w:tcPr>
            <w:tcW w:w="2012" w:type="dxa"/>
            <w:vAlign w:val="center"/>
          </w:tcPr>
          <w:p w:rsidR="00713BC3" w:rsidRPr="00713BC3" w:rsidRDefault="00713BC3" w:rsidP="00462D99">
            <w:pPr>
              <w:rPr>
                <w:sz w:val="16"/>
                <w:szCs w:val="16"/>
              </w:rPr>
            </w:pPr>
            <w:r w:rsidRPr="00713BC3">
              <w:rPr>
                <w:sz w:val="16"/>
                <w:szCs w:val="16"/>
              </w:rPr>
              <w:t>Samolepljivi jednodelni komplet za ileostomu pedijatrijski 10-35 mm</w:t>
            </w:r>
          </w:p>
        </w:tc>
        <w:tc>
          <w:tcPr>
            <w:tcW w:w="508" w:type="dxa"/>
            <w:vAlign w:val="center"/>
          </w:tcPr>
          <w:p w:rsidR="00713BC3" w:rsidRPr="00713BC3" w:rsidRDefault="00713BC3" w:rsidP="00462D99">
            <w:pPr>
              <w:jc w:val="center"/>
              <w:rPr>
                <w:sz w:val="16"/>
                <w:szCs w:val="16"/>
              </w:rPr>
            </w:pPr>
            <w:r w:rsidRPr="00713BC3">
              <w:rPr>
                <w:sz w:val="16"/>
                <w:szCs w:val="16"/>
              </w:rPr>
              <w:t>kom</w:t>
            </w:r>
          </w:p>
        </w:tc>
        <w:tc>
          <w:tcPr>
            <w:tcW w:w="900" w:type="dxa"/>
            <w:vAlign w:val="center"/>
          </w:tcPr>
          <w:p w:rsidR="00713BC3" w:rsidRPr="00713BC3" w:rsidRDefault="00713BC3" w:rsidP="00462D99">
            <w:pPr>
              <w:jc w:val="center"/>
              <w:rPr>
                <w:sz w:val="16"/>
                <w:szCs w:val="16"/>
              </w:rPr>
            </w:pPr>
            <w:r w:rsidRPr="00713BC3">
              <w:rPr>
                <w:sz w:val="16"/>
                <w:szCs w:val="16"/>
              </w:rPr>
              <w:t>150</w:t>
            </w:r>
          </w:p>
        </w:tc>
        <w:tc>
          <w:tcPr>
            <w:tcW w:w="860" w:type="dxa"/>
            <w:vAlign w:val="center"/>
          </w:tcPr>
          <w:p w:rsidR="00713BC3" w:rsidRPr="0073532A" w:rsidRDefault="00713BC3" w:rsidP="005C6A1E">
            <w:pPr>
              <w:jc w:val="center"/>
              <w:rPr>
                <w:sz w:val="16"/>
                <w:szCs w:val="16"/>
              </w:rPr>
            </w:pPr>
          </w:p>
        </w:tc>
        <w:tc>
          <w:tcPr>
            <w:tcW w:w="2308"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160" w:type="dxa"/>
            <w:vAlign w:val="center"/>
          </w:tcPr>
          <w:p w:rsidR="00713BC3" w:rsidRPr="0073532A" w:rsidRDefault="00713BC3" w:rsidP="005C6A1E">
            <w:pPr>
              <w:jc w:val="center"/>
              <w:rPr>
                <w:sz w:val="16"/>
                <w:szCs w:val="16"/>
                <w:lang w:val="sr-Latn-CS"/>
              </w:rPr>
            </w:pPr>
          </w:p>
        </w:tc>
      </w:tr>
      <w:tr w:rsidR="00713BC3" w:rsidTr="00462D99">
        <w:trPr>
          <w:trHeight w:val="339"/>
        </w:trPr>
        <w:tc>
          <w:tcPr>
            <w:tcW w:w="1080" w:type="dxa"/>
            <w:vAlign w:val="center"/>
          </w:tcPr>
          <w:p w:rsidR="00713BC3" w:rsidRPr="0073532A" w:rsidRDefault="00713BC3" w:rsidP="005C6A1E">
            <w:pPr>
              <w:jc w:val="center"/>
              <w:rPr>
                <w:sz w:val="20"/>
                <w:szCs w:val="20"/>
                <w:lang w:val="sr-Latn-CS"/>
              </w:rPr>
            </w:pPr>
            <w:r>
              <w:rPr>
                <w:sz w:val="20"/>
                <w:szCs w:val="20"/>
                <w:lang w:val="sr-Latn-CS"/>
              </w:rPr>
              <w:t>57</w:t>
            </w:r>
          </w:p>
        </w:tc>
        <w:tc>
          <w:tcPr>
            <w:tcW w:w="2012" w:type="dxa"/>
            <w:vAlign w:val="center"/>
          </w:tcPr>
          <w:p w:rsidR="00713BC3" w:rsidRPr="00713BC3" w:rsidRDefault="00713BC3" w:rsidP="00462D99">
            <w:pPr>
              <w:rPr>
                <w:sz w:val="16"/>
                <w:szCs w:val="16"/>
              </w:rPr>
            </w:pPr>
            <w:r w:rsidRPr="00713BC3">
              <w:rPr>
                <w:sz w:val="16"/>
                <w:szCs w:val="16"/>
              </w:rPr>
              <w:t>Gel za ultrazvuk – pakovanje od 1000 g</w:t>
            </w:r>
          </w:p>
        </w:tc>
        <w:tc>
          <w:tcPr>
            <w:tcW w:w="508" w:type="dxa"/>
            <w:vAlign w:val="center"/>
          </w:tcPr>
          <w:p w:rsidR="00713BC3" w:rsidRPr="00713BC3" w:rsidRDefault="00713BC3" w:rsidP="00462D99">
            <w:pPr>
              <w:jc w:val="center"/>
              <w:rPr>
                <w:sz w:val="16"/>
                <w:szCs w:val="16"/>
              </w:rPr>
            </w:pPr>
            <w:r w:rsidRPr="00713BC3">
              <w:rPr>
                <w:sz w:val="16"/>
                <w:szCs w:val="16"/>
              </w:rPr>
              <w:t>kom</w:t>
            </w:r>
          </w:p>
        </w:tc>
        <w:tc>
          <w:tcPr>
            <w:tcW w:w="900" w:type="dxa"/>
            <w:vAlign w:val="center"/>
          </w:tcPr>
          <w:p w:rsidR="00713BC3" w:rsidRPr="00713BC3" w:rsidRDefault="00713BC3" w:rsidP="00462D99">
            <w:pPr>
              <w:jc w:val="center"/>
              <w:rPr>
                <w:sz w:val="16"/>
                <w:szCs w:val="16"/>
              </w:rPr>
            </w:pPr>
            <w:r w:rsidRPr="00713BC3">
              <w:rPr>
                <w:sz w:val="16"/>
                <w:szCs w:val="16"/>
              </w:rPr>
              <w:t>20</w:t>
            </w:r>
          </w:p>
        </w:tc>
        <w:tc>
          <w:tcPr>
            <w:tcW w:w="860" w:type="dxa"/>
            <w:vAlign w:val="center"/>
          </w:tcPr>
          <w:p w:rsidR="00713BC3" w:rsidRPr="0073532A" w:rsidRDefault="00713BC3" w:rsidP="005C6A1E">
            <w:pPr>
              <w:jc w:val="center"/>
              <w:rPr>
                <w:sz w:val="16"/>
                <w:szCs w:val="16"/>
              </w:rPr>
            </w:pPr>
          </w:p>
        </w:tc>
        <w:tc>
          <w:tcPr>
            <w:tcW w:w="2308"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160" w:type="dxa"/>
            <w:vAlign w:val="center"/>
          </w:tcPr>
          <w:p w:rsidR="00713BC3" w:rsidRPr="0073532A" w:rsidRDefault="00713BC3" w:rsidP="005C6A1E">
            <w:pPr>
              <w:jc w:val="center"/>
              <w:rPr>
                <w:sz w:val="16"/>
                <w:szCs w:val="16"/>
                <w:lang w:val="sr-Latn-CS"/>
              </w:rPr>
            </w:pPr>
          </w:p>
        </w:tc>
      </w:tr>
      <w:tr w:rsidR="00713BC3" w:rsidTr="002A43A6">
        <w:trPr>
          <w:trHeight w:val="339"/>
        </w:trPr>
        <w:tc>
          <w:tcPr>
            <w:tcW w:w="1080" w:type="dxa"/>
            <w:vAlign w:val="center"/>
          </w:tcPr>
          <w:p w:rsidR="00713BC3" w:rsidRPr="0073532A" w:rsidRDefault="00713BC3" w:rsidP="005C6A1E">
            <w:pPr>
              <w:jc w:val="center"/>
              <w:rPr>
                <w:sz w:val="20"/>
                <w:szCs w:val="20"/>
                <w:lang w:val="sr-Latn-CS"/>
              </w:rPr>
            </w:pPr>
            <w:r>
              <w:rPr>
                <w:sz w:val="20"/>
                <w:szCs w:val="20"/>
                <w:lang w:val="sr-Latn-CS"/>
              </w:rPr>
              <w:t>58</w:t>
            </w:r>
          </w:p>
        </w:tc>
        <w:tc>
          <w:tcPr>
            <w:tcW w:w="2012" w:type="dxa"/>
            <w:vAlign w:val="bottom"/>
          </w:tcPr>
          <w:p w:rsidR="00713BC3" w:rsidRPr="00713BC3" w:rsidRDefault="00713BC3" w:rsidP="00462D99">
            <w:pPr>
              <w:rPr>
                <w:sz w:val="16"/>
                <w:szCs w:val="16"/>
              </w:rPr>
            </w:pPr>
            <w:r w:rsidRPr="00713BC3">
              <w:rPr>
                <w:sz w:val="16"/>
                <w:szCs w:val="16"/>
              </w:rPr>
              <w:t>Termorolna za štampač za ultrazvuk  Mitsubishi standard papir K 61B ili ekvivalent dimenzije 110mm x 20 m</w:t>
            </w:r>
          </w:p>
        </w:tc>
        <w:tc>
          <w:tcPr>
            <w:tcW w:w="508" w:type="dxa"/>
            <w:vAlign w:val="center"/>
          </w:tcPr>
          <w:p w:rsidR="00713BC3" w:rsidRPr="00713BC3" w:rsidRDefault="00713BC3" w:rsidP="00462D99">
            <w:pPr>
              <w:jc w:val="center"/>
              <w:rPr>
                <w:sz w:val="16"/>
                <w:szCs w:val="16"/>
              </w:rPr>
            </w:pPr>
            <w:r w:rsidRPr="00713BC3">
              <w:rPr>
                <w:sz w:val="16"/>
                <w:szCs w:val="16"/>
              </w:rPr>
              <w:t>kom</w:t>
            </w:r>
          </w:p>
        </w:tc>
        <w:tc>
          <w:tcPr>
            <w:tcW w:w="900" w:type="dxa"/>
            <w:vAlign w:val="center"/>
          </w:tcPr>
          <w:p w:rsidR="00713BC3" w:rsidRPr="00713BC3" w:rsidRDefault="00713BC3" w:rsidP="00462D99">
            <w:pPr>
              <w:jc w:val="center"/>
              <w:rPr>
                <w:sz w:val="16"/>
                <w:szCs w:val="16"/>
              </w:rPr>
            </w:pPr>
            <w:r w:rsidRPr="00713BC3">
              <w:rPr>
                <w:sz w:val="16"/>
                <w:szCs w:val="16"/>
              </w:rPr>
              <w:t>12</w:t>
            </w:r>
          </w:p>
        </w:tc>
        <w:tc>
          <w:tcPr>
            <w:tcW w:w="860" w:type="dxa"/>
            <w:vAlign w:val="center"/>
          </w:tcPr>
          <w:p w:rsidR="00713BC3" w:rsidRPr="0073532A" w:rsidRDefault="00713BC3" w:rsidP="005C6A1E">
            <w:pPr>
              <w:jc w:val="center"/>
              <w:rPr>
                <w:sz w:val="16"/>
                <w:szCs w:val="16"/>
              </w:rPr>
            </w:pPr>
          </w:p>
        </w:tc>
        <w:tc>
          <w:tcPr>
            <w:tcW w:w="2308"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160" w:type="dxa"/>
            <w:vAlign w:val="center"/>
          </w:tcPr>
          <w:p w:rsidR="00713BC3" w:rsidRPr="0073532A" w:rsidRDefault="00713BC3" w:rsidP="005C6A1E">
            <w:pPr>
              <w:jc w:val="center"/>
              <w:rPr>
                <w:sz w:val="16"/>
                <w:szCs w:val="16"/>
                <w:lang w:val="sr-Latn-CS"/>
              </w:rPr>
            </w:pPr>
          </w:p>
        </w:tc>
      </w:tr>
      <w:tr w:rsidR="00713BC3" w:rsidTr="00462D99">
        <w:trPr>
          <w:trHeight w:val="339"/>
        </w:trPr>
        <w:tc>
          <w:tcPr>
            <w:tcW w:w="1080" w:type="dxa"/>
            <w:vAlign w:val="center"/>
          </w:tcPr>
          <w:p w:rsidR="00713BC3" w:rsidRPr="0073532A" w:rsidRDefault="00713BC3" w:rsidP="005C6A1E">
            <w:pPr>
              <w:jc w:val="center"/>
              <w:rPr>
                <w:sz w:val="20"/>
                <w:szCs w:val="20"/>
                <w:lang w:val="sr-Latn-CS"/>
              </w:rPr>
            </w:pPr>
            <w:r>
              <w:rPr>
                <w:sz w:val="20"/>
                <w:szCs w:val="20"/>
                <w:lang w:val="sr-Latn-CS"/>
              </w:rPr>
              <w:t>59</w:t>
            </w:r>
          </w:p>
        </w:tc>
        <w:tc>
          <w:tcPr>
            <w:tcW w:w="2012" w:type="dxa"/>
            <w:vAlign w:val="center"/>
          </w:tcPr>
          <w:p w:rsidR="00713BC3" w:rsidRPr="00713BC3" w:rsidRDefault="00713BC3" w:rsidP="00462D99">
            <w:pPr>
              <w:rPr>
                <w:sz w:val="16"/>
                <w:szCs w:val="16"/>
                <w:lang w:val="de-DE"/>
              </w:rPr>
            </w:pPr>
            <w:r w:rsidRPr="00713BC3">
              <w:rPr>
                <w:sz w:val="16"/>
                <w:szCs w:val="16"/>
                <w:lang w:val="de-DE"/>
              </w:rPr>
              <w:t xml:space="preserve">Gel za EEG – pakovanje od 473 ml </w:t>
            </w:r>
          </w:p>
        </w:tc>
        <w:tc>
          <w:tcPr>
            <w:tcW w:w="508" w:type="dxa"/>
            <w:vAlign w:val="center"/>
          </w:tcPr>
          <w:p w:rsidR="00713BC3" w:rsidRPr="00713BC3" w:rsidRDefault="00713BC3" w:rsidP="00462D99">
            <w:pPr>
              <w:jc w:val="center"/>
              <w:rPr>
                <w:sz w:val="16"/>
                <w:szCs w:val="16"/>
              </w:rPr>
            </w:pPr>
            <w:r w:rsidRPr="00713BC3">
              <w:rPr>
                <w:sz w:val="16"/>
                <w:szCs w:val="16"/>
              </w:rPr>
              <w:t>kom</w:t>
            </w:r>
          </w:p>
        </w:tc>
        <w:tc>
          <w:tcPr>
            <w:tcW w:w="900" w:type="dxa"/>
            <w:vAlign w:val="center"/>
          </w:tcPr>
          <w:p w:rsidR="00713BC3" w:rsidRPr="00713BC3" w:rsidRDefault="00713BC3" w:rsidP="00462D99">
            <w:pPr>
              <w:jc w:val="center"/>
              <w:rPr>
                <w:sz w:val="16"/>
                <w:szCs w:val="16"/>
              </w:rPr>
            </w:pPr>
            <w:r w:rsidRPr="00713BC3">
              <w:rPr>
                <w:sz w:val="16"/>
                <w:szCs w:val="16"/>
              </w:rPr>
              <w:t>10</w:t>
            </w:r>
          </w:p>
        </w:tc>
        <w:tc>
          <w:tcPr>
            <w:tcW w:w="860" w:type="dxa"/>
            <w:vAlign w:val="center"/>
          </w:tcPr>
          <w:p w:rsidR="00713BC3" w:rsidRPr="0073532A" w:rsidRDefault="00713BC3" w:rsidP="005C6A1E">
            <w:pPr>
              <w:jc w:val="center"/>
              <w:rPr>
                <w:sz w:val="16"/>
                <w:szCs w:val="16"/>
              </w:rPr>
            </w:pPr>
          </w:p>
        </w:tc>
        <w:tc>
          <w:tcPr>
            <w:tcW w:w="2308"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160" w:type="dxa"/>
            <w:vAlign w:val="center"/>
          </w:tcPr>
          <w:p w:rsidR="00713BC3" w:rsidRPr="0073532A" w:rsidRDefault="00713BC3" w:rsidP="005C6A1E">
            <w:pPr>
              <w:jc w:val="center"/>
              <w:rPr>
                <w:sz w:val="16"/>
                <w:szCs w:val="16"/>
                <w:lang w:val="sr-Latn-CS"/>
              </w:rPr>
            </w:pPr>
          </w:p>
        </w:tc>
      </w:tr>
      <w:tr w:rsidR="00713BC3" w:rsidTr="00462D99">
        <w:trPr>
          <w:trHeight w:val="339"/>
        </w:trPr>
        <w:tc>
          <w:tcPr>
            <w:tcW w:w="1080" w:type="dxa"/>
            <w:vAlign w:val="center"/>
          </w:tcPr>
          <w:p w:rsidR="00713BC3" w:rsidRPr="0073532A" w:rsidRDefault="00713BC3" w:rsidP="005C6A1E">
            <w:pPr>
              <w:jc w:val="center"/>
              <w:rPr>
                <w:sz w:val="20"/>
                <w:szCs w:val="20"/>
                <w:lang w:val="sr-Latn-CS"/>
              </w:rPr>
            </w:pPr>
            <w:r>
              <w:rPr>
                <w:sz w:val="20"/>
                <w:szCs w:val="20"/>
                <w:lang w:val="sr-Latn-CS"/>
              </w:rPr>
              <w:t>60</w:t>
            </w:r>
          </w:p>
        </w:tc>
        <w:tc>
          <w:tcPr>
            <w:tcW w:w="2012" w:type="dxa"/>
            <w:vAlign w:val="center"/>
          </w:tcPr>
          <w:p w:rsidR="00713BC3" w:rsidRPr="00713BC3" w:rsidRDefault="00713BC3" w:rsidP="00462D99">
            <w:pPr>
              <w:rPr>
                <w:sz w:val="16"/>
                <w:szCs w:val="16"/>
              </w:rPr>
            </w:pPr>
            <w:r w:rsidRPr="00713BC3">
              <w:rPr>
                <w:sz w:val="16"/>
                <w:szCs w:val="16"/>
              </w:rPr>
              <w:t xml:space="preserve">Jednokratne subdermalne iglene elektrode za aparat CFM proizvođača Olympic Medical, 12mm duge, 27 G (0,40mm), dužina kabla 1m </w:t>
            </w:r>
          </w:p>
        </w:tc>
        <w:tc>
          <w:tcPr>
            <w:tcW w:w="508" w:type="dxa"/>
            <w:vAlign w:val="center"/>
          </w:tcPr>
          <w:p w:rsidR="00713BC3" w:rsidRPr="00713BC3" w:rsidRDefault="00713BC3" w:rsidP="00462D99">
            <w:pPr>
              <w:jc w:val="center"/>
              <w:rPr>
                <w:sz w:val="16"/>
                <w:szCs w:val="16"/>
              </w:rPr>
            </w:pPr>
            <w:r w:rsidRPr="00713BC3">
              <w:rPr>
                <w:sz w:val="16"/>
                <w:szCs w:val="16"/>
              </w:rPr>
              <w:t>kom</w:t>
            </w:r>
          </w:p>
        </w:tc>
        <w:tc>
          <w:tcPr>
            <w:tcW w:w="900" w:type="dxa"/>
            <w:vAlign w:val="center"/>
          </w:tcPr>
          <w:p w:rsidR="00713BC3" w:rsidRPr="00713BC3" w:rsidRDefault="00713BC3" w:rsidP="00462D99">
            <w:pPr>
              <w:jc w:val="center"/>
              <w:rPr>
                <w:sz w:val="16"/>
                <w:szCs w:val="16"/>
              </w:rPr>
            </w:pPr>
            <w:r w:rsidRPr="00713BC3">
              <w:rPr>
                <w:sz w:val="16"/>
                <w:szCs w:val="16"/>
              </w:rPr>
              <w:t>144</w:t>
            </w:r>
          </w:p>
        </w:tc>
        <w:tc>
          <w:tcPr>
            <w:tcW w:w="860" w:type="dxa"/>
            <w:vAlign w:val="center"/>
          </w:tcPr>
          <w:p w:rsidR="00713BC3" w:rsidRPr="0073532A" w:rsidRDefault="00713BC3" w:rsidP="005C6A1E">
            <w:pPr>
              <w:jc w:val="center"/>
              <w:rPr>
                <w:sz w:val="16"/>
                <w:szCs w:val="16"/>
              </w:rPr>
            </w:pPr>
          </w:p>
        </w:tc>
        <w:tc>
          <w:tcPr>
            <w:tcW w:w="2308"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160" w:type="dxa"/>
            <w:vAlign w:val="center"/>
          </w:tcPr>
          <w:p w:rsidR="00713BC3" w:rsidRPr="0073532A" w:rsidRDefault="00713BC3" w:rsidP="005C6A1E">
            <w:pPr>
              <w:jc w:val="center"/>
              <w:rPr>
                <w:sz w:val="16"/>
                <w:szCs w:val="16"/>
                <w:lang w:val="sr-Latn-CS"/>
              </w:rPr>
            </w:pPr>
          </w:p>
        </w:tc>
      </w:tr>
      <w:tr w:rsidR="00713BC3" w:rsidTr="00462D99">
        <w:trPr>
          <w:trHeight w:val="339"/>
        </w:trPr>
        <w:tc>
          <w:tcPr>
            <w:tcW w:w="1080" w:type="dxa"/>
            <w:vAlign w:val="center"/>
          </w:tcPr>
          <w:p w:rsidR="00713BC3" w:rsidRDefault="00713BC3" w:rsidP="005C6A1E">
            <w:pPr>
              <w:jc w:val="center"/>
              <w:rPr>
                <w:sz w:val="20"/>
                <w:szCs w:val="20"/>
                <w:lang w:val="sr-Latn-CS"/>
              </w:rPr>
            </w:pPr>
            <w:r>
              <w:rPr>
                <w:sz w:val="20"/>
                <w:szCs w:val="20"/>
                <w:lang w:val="sr-Latn-CS"/>
              </w:rPr>
              <w:t>61</w:t>
            </w:r>
          </w:p>
        </w:tc>
        <w:tc>
          <w:tcPr>
            <w:tcW w:w="2012" w:type="dxa"/>
            <w:vAlign w:val="center"/>
          </w:tcPr>
          <w:p w:rsidR="00713BC3" w:rsidRPr="00713BC3" w:rsidRDefault="00713BC3" w:rsidP="00462D99">
            <w:pPr>
              <w:rPr>
                <w:b/>
                <w:bCs/>
                <w:sz w:val="16"/>
                <w:szCs w:val="16"/>
              </w:rPr>
            </w:pPr>
            <w:r w:rsidRPr="00713BC3">
              <w:rPr>
                <w:sz w:val="16"/>
                <w:szCs w:val="16"/>
                <w:lang w:val="sr-Latn-RS"/>
              </w:rPr>
              <w:t>Trolinijski nastavak sa beziglenim konektorom, neutralnog deplasmana, sa mogućnošću više od 500 funkcionalnih aktivacija, sa protokom od 160 ml/min pri dejstvu gravitacije ili JET protokom 10ml/sec ili većim i da omogućava ispiranje samo sterilnim slanim rastvorom *</w:t>
            </w:r>
          </w:p>
        </w:tc>
        <w:tc>
          <w:tcPr>
            <w:tcW w:w="508" w:type="dxa"/>
            <w:vAlign w:val="center"/>
          </w:tcPr>
          <w:p w:rsidR="00713BC3" w:rsidRPr="00713BC3" w:rsidRDefault="00713BC3" w:rsidP="00462D99">
            <w:pPr>
              <w:jc w:val="center"/>
              <w:rPr>
                <w:bCs/>
                <w:sz w:val="16"/>
                <w:szCs w:val="16"/>
              </w:rPr>
            </w:pPr>
            <w:r w:rsidRPr="00713BC3">
              <w:rPr>
                <w:bCs/>
                <w:sz w:val="16"/>
                <w:szCs w:val="16"/>
              </w:rPr>
              <w:t>kom</w:t>
            </w:r>
          </w:p>
        </w:tc>
        <w:tc>
          <w:tcPr>
            <w:tcW w:w="900" w:type="dxa"/>
            <w:vAlign w:val="center"/>
          </w:tcPr>
          <w:p w:rsidR="00713BC3" w:rsidRPr="00713BC3" w:rsidRDefault="00713BC3" w:rsidP="00462D99">
            <w:pPr>
              <w:jc w:val="center"/>
              <w:rPr>
                <w:bCs/>
                <w:sz w:val="16"/>
                <w:szCs w:val="16"/>
              </w:rPr>
            </w:pPr>
            <w:r w:rsidRPr="00713BC3">
              <w:rPr>
                <w:bCs/>
                <w:sz w:val="16"/>
                <w:szCs w:val="16"/>
              </w:rPr>
              <w:t>600</w:t>
            </w:r>
          </w:p>
        </w:tc>
        <w:tc>
          <w:tcPr>
            <w:tcW w:w="860" w:type="dxa"/>
            <w:vAlign w:val="center"/>
          </w:tcPr>
          <w:p w:rsidR="00713BC3" w:rsidRPr="0073532A" w:rsidRDefault="00713BC3" w:rsidP="005C6A1E">
            <w:pPr>
              <w:jc w:val="center"/>
              <w:rPr>
                <w:sz w:val="16"/>
                <w:szCs w:val="16"/>
              </w:rPr>
            </w:pPr>
          </w:p>
        </w:tc>
        <w:tc>
          <w:tcPr>
            <w:tcW w:w="2308"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520" w:type="dxa"/>
            <w:vAlign w:val="center"/>
          </w:tcPr>
          <w:p w:rsidR="00713BC3" w:rsidRPr="0073532A" w:rsidRDefault="00713BC3" w:rsidP="005C6A1E">
            <w:pPr>
              <w:jc w:val="center"/>
              <w:rPr>
                <w:sz w:val="16"/>
                <w:szCs w:val="16"/>
              </w:rPr>
            </w:pPr>
          </w:p>
        </w:tc>
        <w:tc>
          <w:tcPr>
            <w:tcW w:w="2160" w:type="dxa"/>
            <w:vAlign w:val="center"/>
          </w:tcPr>
          <w:p w:rsidR="00713BC3" w:rsidRPr="0073532A" w:rsidRDefault="00713BC3" w:rsidP="005C6A1E">
            <w:pPr>
              <w:jc w:val="center"/>
              <w:rPr>
                <w:sz w:val="16"/>
                <w:szCs w:val="16"/>
                <w:lang w:val="sr-Latn-CS"/>
              </w:rPr>
            </w:pPr>
          </w:p>
        </w:tc>
      </w:tr>
    </w:tbl>
    <w:p w:rsidR="00DF76D2" w:rsidRDefault="00DF76D2" w:rsidP="00B30F70">
      <w:pPr>
        <w:rPr>
          <w:b/>
          <w:bCs/>
          <w:lang w:val="sr-Latn-CS"/>
        </w:rPr>
      </w:pPr>
    </w:p>
    <w:p w:rsidR="00DF76D2" w:rsidRDefault="00B30F70" w:rsidP="00B30F70">
      <w:pPr>
        <w:ind w:firstLine="360"/>
        <w:rPr>
          <w:b/>
          <w:bCs/>
          <w:lang w:val="sr-Latn-CS"/>
        </w:rPr>
      </w:pPr>
      <w:r>
        <w:rPr>
          <w:b/>
          <w:bCs/>
          <w:lang w:val="sr-Latn-CS"/>
        </w:rPr>
        <w:t>UPUTSTVO ZA POPUNU OBRASCA:</w:t>
      </w:r>
    </w:p>
    <w:p w:rsidR="00B30F70" w:rsidRPr="00066794" w:rsidRDefault="00B30F70" w:rsidP="00B30F70">
      <w:pPr>
        <w:numPr>
          <w:ilvl w:val="0"/>
          <w:numId w:val="2"/>
        </w:numPr>
        <w:rPr>
          <w:sz w:val="20"/>
          <w:szCs w:val="20"/>
          <w:lang w:val="sr-Latn-CS"/>
        </w:rPr>
      </w:pPr>
      <w:r w:rsidRPr="00066794">
        <w:rPr>
          <w:sz w:val="20"/>
          <w:szCs w:val="20"/>
          <w:lang w:val="sr-Latn-CS"/>
        </w:rPr>
        <w:t>obrazac popuniti uredno i čitko u skladu sa numerisanim kolonama,</w:t>
      </w:r>
      <w:r>
        <w:rPr>
          <w:sz w:val="20"/>
          <w:szCs w:val="20"/>
          <w:lang w:val="sr-Latn-CS"/>
        </w:rPr>
        <w:tab/>
      </w:r>
      <w:r>
        <w:rPr>
          <w:sz w:val="20"/>
          <w:szCs w:val="20"/>
          <w:lang w:val="sr-Latn-CS"/>
        </w:rPr>
        <w:tab/>
      </w:r>
      <w:r>
        <w:rPr>
          <w:sz w:val="20"/>
          <w:szCs w:val="20"/>
          <w:lang w:val="sr-Latn-CS"/>
        </w:rPr>
        <w:tab/>
        <w:t>MP.</w:t>
      </w:r>
    </w:p>
    <w:p w:rsidR="00B30F70" w:rsidRPr="00066794" w:rsidRDefault="00B30F70" w:rsidP="00B30F70">
      <w:pPr>
        <w:numPr>
          <w:ilvl w:val="0"/>
          <w:numId w:val="2"/>
        </w:numPr>
        <w:rPr>
          <w:sz w:val="20"/>
          <w:szCs w:val="20"/>
          <w:lang w:val="sr-Latn-CS"/>
        </w:rPr>
      </w:pPr>
      <w:r w:rsidRPr="00066794">
        <w:rPr>
          <w:sz w:val="20"/>
          <w:szCs w:val="20"/>
          <w:lang w:val="sr-Latn-CS"/>
        </w:rPr>
        <w:t>stopu pdv-a naznačiti radi evidenciji visine stope prema vrsti roba,</w:t>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t>_______________________________</w:t>
      </w:r>
    </w:p>
    <w:p w:rsidR="00B30F70" w:rsidRPr="001674D5" w:rsidRDefault="00B30F70" w:rsidP="00B30F70">
      <w:pPr>
        <w:tabs>
          <w:tab w:val="left" w:pos="5835"/>
          <w:tab w:val="right" w:pos="9355"/>
        </w:tabs>
        <w:spacing w:line="480" w:lineRule="auto"/>
        <w:rPr>
          <w:b/>
          <w:bCs/>
          <w:lang w:val="sr-Latn-CS"/>
        </w:rPr>
      </w:pPr>
      <w:r w:rsidRPr="00066794">
        <w:rPr>
          <w:sz w:val="20"/>
          <w:szCs w:val="20"/>
          <w:lang w:val="sr-Latn-CS"/>
        </w:rPr>
        <w:t>kolone 5, 6 i 7 popuniti u skladu sa zakonskim propisima iz te oblasti.</w:t>
      </w:r>
      <w:r>
        <w:rPr>
          <w:b/>
          <w:bCs/>
          <w:lang w:val="sr-Latn-CS"/>
        </w:rPr>
        <w:t xml:space="preserve">                                                                                </w:t>
      </w:r>
      <w:r w:rsidRPr="009B1FE2">
        <w:t>(pe</w:t>
      </w:r>
      <w:r>
        <w:t>č</w:t>
      </w:r>
      <w:r w:rsidRPr="009B1FE2">
        <w:t>at i potpis ovlašćenog lica</w:t>
      </w:r>
      <w:r>
        <w:rPr>
          <w:lang w:val="sr-Latn-CS"/>
        </w:rPr>
        <w:t xml:space="preserve"> ponuđača</w:t>
      </w:r>
      <w:r>
        <w:t>)</w:t>
      </w:r>
    </w:p>
    <w:p w:rsidR="00DF76D2" w:rsidRPr="00B30F70" w:rsidRDefault="00DF76D2" w:rsidP="00CF4C24">
      <w:pPr>
        <w:numPr>
          <w:ilvl w:val="0"/>
          <w:numId w:val="2"/>
        </w:numPr>
        <w:rPr>
          <w:sz w:val="20"/>
          <w:szCs w:val="20"/>
          <w:lang w:val="sr-Latn-CS"/>
        </w:rPr>
        <w:sectPr w:rsidR="00DF76D2" w:rsidRPr="00B30F70" w:rsidSect="005C6A1E">
          <w:footerReference w:type="default" r:id="rId14"/>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594C7E">
      <w:pPr>
        <w:rPr>
          <w:b/>
          <w:bCs/>
          <w:lang w:val="sr-Latn-CS"/>
        </w:rPr>
      </w:pPr>
    </w:p>
    <w:p w:rsidR="00DF76D2" w:rsidRDefault="00DF76D2" w:rsidP="00EE5AFE">
      <w:pPr>
        <w:ind w:left="7920"/>
        <w:rPr>
          <w:b/>
          <w:bCs/>
          <w:lang w:val="sr-Latn-CS"/>
        </w:rPr>
      </w:pPr>
    </w:p>
    <w:p w:rsidR="00DF76D2" w:rsidRDefault="00DF76D2" w:rsidP="00EE5AFE">
      <w:pPr>
        <w:ind w:left="7920"/>
        <w:rPr>
          <w:b/>
          <w:bCs/>
          <w:lang w:val="sr-Latn-CS"/>
        </w:rPr>
      </w:pPr>
    </w:p>
    <w:p w:rsidR="00DF76D2" w:rsidRPr="006E3561" w:rsidRDefault="00DF76D2" w:rsidP="00EE5AFE">
      <w:pPr>
        <w:ind w:left="7920"/>
        <w:rPr>
          <w:b/>
          <w:bCs/>
          <w:color w:val="FF0000"/>
          <w:lang w:val="sl-SI"/>
        </w:rPr>
      </w:pPr>
      <w:r w:rsidRPr="006E3561">
        <w:rPr>
          <w:b/>
          <w:bCs/>
          <w:lang w:val="sr-Latn-CS"/>
        </w:rPr>
        <w:t xml:space="preserve">OBRAZAC </w:t>
      </w:r>
      <w:r>
        <w:rPr>
          <w:b/>
          <w:bCs/>
          <w:lang w:val="sr-Latn-CS"/>
        </w:rPr>
        <w:t>3</w:t>
      </w:r>
    </w:p>
    <w:p w:rsidR="00DF76D2" w:rsidRDefault="00DF76D2" w:rsidP="00EE5AFE">
      <w:pPr>
        <w:jc w:val="center"/>
        <w:rPr>
          <w:b/>
          <w:bCs/>
          <w:i/>
          <w:iCs/>
          <w:lang w:val="sr-Latn-CS"/>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05797E">
      <w:pPr>
        <w:rPr>
          <w:b/>
          <w:bCs/>
          <w:i/>
          <w:iCs/>
          <w:lang w:val="sr-Latn-CS"/>
        </w:rPr>
      </w:pPr>
    </w:p>
    <w:p w:rsidR="00DF76D2" w:rsidRDefault="00DF76D2" w:rsidP="00EE5AFE">
      <w:pPr>
        <w:jc w:val="center"/>
        <w:rPr>
          <w:b/>
          <w:bCs/>
          <w:i/>
          <w:iCs/>
          <w:lang w:val="sr-Latn-CS"/>
        </w:rPr>
      </w:pPr>
    </w:p>
    <w:p w:rsidR="00DF76D2" w:rsidRPr="00D9784B" w:rsidRDefault="00DF76D2"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822514">
        <w:rPr>
          <w:b/>
          <w:bCs/>
          <w:lang w:val="sr-Latn-RS"/>
        </w:rPr>
        <w:t>12</w:t>
      </w:r>
      <w:r>
        <w:rPr>
          <w:b/>
          <w:bCs/>
          <w:lang w:val="sr-Latn-CS"/>
        </w:rPr>
        <w:t>/201</w:t>
      </w:r>
      <w:r w:rsidR="00822514">
        <w:rPr>
          <w:b/>
          <w:bCs/>
          <w:lang w:val="sr-Latn-CS"/>
        </w:rPr>
        <w:t>7</w:t>
      </w:r>
    </w:p>
    <w:p w:rsidR="00DF76D2" w:rsidRPr="004C1414" w:rsidRDefault="00DF76D2" w:rsidP="00EE5AFE">
      <w:pPr>
        <w:tabs>
          <w:tab w:val="left" w:pos="3960"/>
        </w:tabs>
        <w:jc w:val="center"/>
        <w:rPr>
          <w:sz w:val="22"/>
          <w:szCs w:val="22"/>
          <w:lang w:val="sl-SI"/>
        </w:rPr>
      </w:pPr>
      <w:r>
        <w:rPr>
          <w:sz w:val="22"/>
          <w:szCs w:val="22"/>
          <w:lang w:val="sl-SI"/>
        </w:rPr>
        <w:t>medicinski i sanitetski potrošni materijal</w:t>
      </w:r>
    </w:p>
    <w:p w:rsidR="00DF76D2" w:rsidRDefault="00DF76D2"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EE5AFE">
      <w:pPr>
        <w:jc w:val="center"/>
        <w:rPr>
          <w:b/>
          <w:bCs/>
          <w:i/>
          <w:iCs/>
          <w:lang w:val="sr-Latn-CS"/>
        </w:rPr>
      </w:pPr>
    </w:p>
    <w:p w:rsidR="00DF76D2" w:rsidRDefault="00DF76D2" w:rsidP="00CF52AE">
      <w:pPr>
        <w:pStyle w:val="Default"/>
        <w:jc w:val="center"/>
        <w:rPr>
          <w:color w:val="auto"/>
          <w:sz w:val="28"/>
          <w:szCs w:val="28"/>
        </w:rPr>
      </w:pPr>
      <w:r>
        <w:rPr>
          <w:b/>
          <w:bCs/>
          <w:color w:val="auto"/>
          <w:sz w:val="28"/>
          <w:szCs w:val="28"/>
        </w:rPr>
        <w:t>I Z J A V A</w:t>
      </w:r>
    </w:p>
    <w:p w:rsidR="00DF76D2" w:rsidRDefault="00DF76D2" w:rsidP="00CF52AE">
      <w:pPr>
        <w:pStyle w:val="Default"/>
      </w:pPr>
    </w:p>
    <w:p w:rsidR="00DF76D2" w:rsidRDefault="00DF76D2" w:rsidP="006B57BA">
      <w:pPr>
        <w:pStyle w:val="Default"/>
        <w:rPr>
          <w:color w:val="auto"/>
          <w:sz w:val="23"/>
          <w:szCs w:val="23"/>
        </w:rPr>
      </w:pPr>
      <w:r>
        <w:rPr>
          <w:color w:val="auto"/>
          <w:sz w:val="23"/>
          <w:szCs w:val="23"/>
        </w:rPr>
        <w:t xml:space="preserve">Ponuđač _________________________________________________________________________ </w:t>
      </w:r>
    </w:p>
    <w:p w:rsidR="00DF76D2" w:rsidRPr="006B57BA" w:rsidRDefault="00DF76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DF76D2" w:rsidRDefault="00DF76D2" w:rsidP="00CF52AE">
      <w:pPr>
        <w:pStyle w:val="Default"/>
        <w:rPr>
          <w:color w:val="auto"/>
          <w:sz w:val="18"/>
          <w:szCs w:val="18"/>
        </w:rPr>
      </w:pP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Default="00DF76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Default="00DF76D2" w:rsidP="00CF52AE">
      <w:pPr>
        <w:pStyle w:val="Default"/>
        <w:rPr>
          <w:color w:val="auto"/>
          <w:sz w:val="22"/>
          <w:szCs w:val="22"/>
        </w:rPr>
      </w:pPr>
    </w:p>
    <w:p w:rsidR="00DF76D2" w:rsidRDefault="00DF76D2" w:rsidP="00CF52AE">
      <w:pPr>
        <w:ind w:left="4248"/>
        <w:rPr>
          <w:b/>
          <w:bCs/>
          <w:lang w:val="sl-SI"/>
        </w:rPr>
      </w:pP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CF52AE">
      <w:pPr>
        <w:ind w:left="4248"/>
        <w:rPr>
          <w:b/>
          <w:bCs/>
          <w:lang w:val="sr-Latn-CS"/>
        </w:rPr>
      </w:pPr>
    </w:p>
    <w:p w:rsidR="00DF76D2" w:rsidRPr="00B03BAF" w:rsidRDefault="00DF76D2"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DF76D2" w:rsidRDefault="00DF76D2" w:rsidP="00CF52AE">
      <w:pPr>
        <w:outlineLvl w:val="0"/>
        <w:rPr>
          <w:b/>
          <w:bCs/>
          <w:lang w:val="sr-Latn-CS"/>
        </w:rPr>
      </w:pPr>
    </w:p>
    <w:p w:rsidR="00DF76D2" w:rsidRDefault="00DF76D2" w:rsidP="00CF52AE">
      <w:pPr>
        <w:outlineLvl w:val="0"/>
        <w:rPr>
          <w:b/>
          <w:bCs/>
          <w:lang w:val="sr-Latn-CS"/>
        </w:rPr>
      </w:pPr>
    </w:p>
    <w:p w:rsidR="00DF76D2" w:rsidRDefault="00DF76D2" w:rsidP="00EE5AFE">
      <w:pPr>
        <w:jc w:val="center"/>
        <w:rPr>
          <w:b/>
          <w:bCs/>
          <w:i/>
          <w:iCs/>
          <w:lang w:val="sr-Latn-CS"/>
        </w:rPr>
      </w:pPr>
    </w:p>
    <w:p w:rsidR="00DF76D2" w:rsidRDefault="00DF76D2" w:rsidP="00594C7E">
      <w:pPr>
        <w:rPr>
          <w:b/>
          <w:bCs/>
          <w:lang w:val="sl-SI"/>
        </w:rPr>
      </w:pPr>
    </w:p>
    <w:p w:rsidR="00DF76D2" w:rsidRDefault="00DF76D2" w:rsidP="00CF52AE">
      <w:pPr>
        <w:rPr>
          <w:b/>
          <w:bCs/>
          <w:lang w:val="sl-SI"/>
        </w:rPr>
      </w:pPr>
    </w:p>
    <w:p w:rsidR="00DF76D2" w:rsidRDefault="00DF76D2" w:rsidP="00C40E9E">
      <w:pPr>
        <w:rPr>
          <w:b/>
          <w:bCs/>
          <w:lang w:val="sl-SI"/>
        </w:rPr>
      </w:pPr>
    </w:p>
    <w:p w:rsidR="00DF76D2" w:rsidRPr="004A219B" w:rsidRDefault="00DF76D2" w:rsidP="004A219B">
      <w:pPr>
        <w:ind w:left="6480" w:firstLine="720"/>
        <w:jc w:val="both"/>
        <w:outlineLvl w:val="0"/>
        <w:rPr>
          <w:b/>
          <w:bCs/>
          <w:lang w:val="sr-Latn-CS"/>
        </w:rPr>
      </w:pPr>
      <w:r>
        <w:rPr>
          <w:b/>
          <w:bCs/>
          <w:lang w:val="sr-Latn-CS"/>
        </w:rPr>
        <w:t>OBRAZAC 4</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Pr="0005797E" w:rsidRDefault="00DF76D2" w:rsidP="0005797E">
      <w:pPr>
        <w:rPr>
          <w:b/>
          <w:bCs/>
        </w:rPr>
      </w:pPr>
    </w:p>
    <w:p w:rsidR="00DF76D2" w:rsidRPr="006D59D2" w:rsidRDefault="00DF76D2" w:rsidP="0005797E">
      <w:pPr>
        <w:ind w:left="4248"/>
        <w:jc w:val="center"/>
        <w:rPr>
          <w:b/>
          <w:bCs/>
          <w:lang w:val="sl-SI"/>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822514">
        <w:rPr>
          <w:b/>
          <w:bCs/>
          <w:lang w:val="sr-Latn-RS"/>
        </w:rPr>
        <w:t>12</w:t>
      </w:r>
      <w:r w:rsidR="00A437B0">
        <w:rPr>
          <w:b/>
          <w:bCs/>
          <w:lang w:val="sr-Latn-CS"/>
        </w:rPr>
        <w:t>/201</w:t>
      </w:r>
      <w:r w:rsidR="00822514">
        <w:rPr>
          <w:b/>
          <w:bCs/>
          <w:lang w:val="sr-Latn-CS"/>
        </w:rPr>
        <w:t>7</w:t>
      </w:r>
    </w:p>
    <w:p w:rsidR="00DF76D2" w:rsidRPr="0001100E" w:rsidRDefault="00DF76D2" w:rsidP="0005797E">
      <w:pPr>
        <w:tabs>
          <w:tab w:val="left" w:pos="3960"/>
        </w:tabs>
        <w:jc w:val="both"/>
        <w:rPr>
          <w:b/>
          <w:bCs/>
          <w:lang w:val="sl-SI"/>
        </w:rPr>
      </w:pPr>
      <w:r>
        <w:rPr>
          <w:sz w:val="22"/>
          <w:szCs w:val="22"/>
          <w:lang w:val="sr-Latn-CS"/>
        </w:rPr>
        <w:t xml:space="preserve">                                                  medicinski i sanitetski potrošni materijal</w:t>
      </w:r>
      <w:r w:rsidRPr="0001100E">
        <w:rPr>
          <w:b/>
          <w:bCs/>
          <w:lang w:val="sr-Latn-CS"/>
        </w:rPr>
        <w:t xml:space="preserve">  </w:t>
      </w:r>
    </w:p>
    <w:p w:rsidR="00DF76D2" w:rsidRPr="006D59D2" w:rsidRDefault="00DF76D2"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F42360" w:rsidRDefault="00DF76D2" w:rsidP="00A87A03">
      <w:pPr>
        <w:jc w:val="both"/>
        <w:outlineLvl w:val="0"/>
        <w:rPr>
          <w:b/>
          <w:bCs/>
          <w:lang w:val="sr-Latn-CS"/>
        </w:rPr>
      </w:pPr>
    </w:p>
    <w:p w:rsidR="00DF76D2" w:rsidRPr="00F42360" w:rsidRDefault="00DF76D2" w:rsidP="00A87A03">
      <w:pPr>
        <w:ind w:left="3540" w:firstLine="708"/>
        <w:rPr>
          <w:b/>
          <w:bCs/>
          <w:lang w:val="sl-SI"/>
        </w:rPr>
      </w:pPr>
    </w:p>
    <w:p w:rsidR="00DF76D2" w:rsidRDefault="00DF76D2" w:rsidP="00106512">
      <w:pPr>
        <w:outlineLvl w:val="0"/>
        <w:rPr>
          <w:b/>
          <w:bCs/>
          <w:lang w:val="sr-Latn-CS"/>
        </w:rPr>
      </w:pPr>
    </w:p>
    <w:p w:rsidR="00DF76D2" w:rsidRPr="00594C7E" w:rsidRDefault="00DF76D2"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822514">
        <w:rPr>
          <w:lang w:val="sr-Latn-RS"/>
        </w:rPr>
        <w:t>12</w:t>
      </w:r>
      <w:r w:rsidRPr="00594C7E">
        <w:t>/201</w:t>
      </w:r>
      <w:r w:rsidR="00822514">
        <w:rPr>
          <w:lang w:val="sr-Latn-RS"/>
        </w:rPr>
        <w:t>7</w:t>
      </w:r>
      <w:r w:rsidRPr="00594C7E">
        <w:t xml:space="preserve"> daje se sledeća</w:t>
      </w:r>
    </w:p>
    <w:p w:rsidR="00DF76D2" w:rsidRPr="00594C7E" w:rsidRDefault="00DF76D2" w:rsidP="00106512"/>
    <w:p w:rsidR="00DF76D2" w:rsidRDefault="00DF76D2" w:rsidP="00106512"/>
    <w:p w:rsidR="00DF76D2" w:rsidRPr="007465F9" w:rsidRDefault="00DF76D2" w:rsidP="00106512">
      <w:pPr>
        <w:jc w:val="center"/>
        <w:rPr>
          <w:b/>
          <w:bCs/>
        </w:rPr>
      </w:pPr>
      <w:r w:rsidRPr="007465F9">
        <w:rPr>
          <w:b/>
          <w:bCs/>
        </w:rPr>
        <w:t xml:space="preserve">I Z J A V </w:t>
      </w:r>
      <w:r>
        <w:rPr>
          <w:b/>
          <w:bCs/>
        </w:rPr>
        <w:t>A</w:t>
      </w:r>
    </w:p>
    <w:p w:rsidR="00DF76D2" w:rsidRDefault="00DF76D2" w:rsidP="00106512">
      <w:pPr>
        <w:jc w:val="both"/>
        <w:rPr>
          <w:b/>
          <w:bCs/>
        </w:rPr>
      </w:pPr>
    </w:p>
    <w:p w:rsidR="00DF76D2" w:rsidRDefault="00DF76D2" w:rsidP="00106512">
      <w:pPr>
        <w:jc w:val="both"/>
        <w:rPr>
          <w:b/>
          <w:bCs/>
        </w:rPr>
      </w:pPr>
    </w:p>
    <w:p w:rsidR="00DF76D2" w:rsidRDefault="00DF76D2"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DF76D2" w:rsidRPr="00106512" w:rsidRDefault="00DF76D2" w:rsidP="00106512">
      <w:pPr>
        <w:tabs>
          <w:tab w:val="left" w:pos="5835"/>
          <w:tab w:val="right" w:pos="9355"/>
        </w:tabs>
        <w:spacing w:line="480" w:lineRule="auto"/>
      </w:pPr>
      <w:r w:rsidRPr="00106512">
        <w:tab/>
      </w:r>
    </w:p>
    <w:p w:rsidR="00DF76D2" w:rsidRDefault="00DF76D2"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D952D3">
      <w:pPr>
        <w:rPr>
          <w:b/>
          <w:bCs/>
          <w:lang w:val="sl-SI"/>
        </w:rPr>
      </w:pPr>
    </w:p>
    <w:p w:rsidR="00DF76D2" w:rsidRPr="00F42360" w:rsidRDefault="00DF76D2" w:rsidP="00D952D3">
      <w:pPr>
        <w:rPr>
          <w:b/>
          <w:bCs/>
          <w:lang w:val="sl-SI"/>
        </w:rPr>
      </w:pPr>
    </w:p>
    <w:p w:rsidR="00DF76D2" w:rsidRDefault="00DF76D2" w:rsidP="00D952D3">
      <w:pPr>
        <w:rPr>
          <w:b/>
          <w:bCs/>
          <w:lang w:val="sl-SI"/>
        </w:rPr>
      </w:pPr>
    </w:p>
    <w:p w:rsidR="00DF76D2" w:rsidRDefault="00DF76D2" w:rsidP="00D952D3">
      <w:pPr>
        <w:rPr>
          <w:b/>
          <w:bCs/>
          <w:lang w:val="sl-SI"/>
        </w:rPr>
      </w:pPr>
    </w:p>
    <w:p w:rsidR="00DF76D2" w:rsidRPr="009B1FE2" w:rsidRDefault="00DF76D2" w:rsidP="00A87A03">
      <w:pPr>
        <w:jc w:val="both"/>
        <w:rPr>
          <w:lang w:val="sr-Latn-CS"/>
        </w:rPr>
      </w:pPr>
    </w:p>
    <w:p w:rsidR="00DF76D2" w:rsidRPr="006A01AD" w:rsidRDefault="00DF76D2" w:rsidP="00162C92">
      <w:pPr>
        <w:rPr>
          <w:lang w:val="sr-Latn-CS"/>
        </w:rPr>
      </w:pPr>
    </w:p>
    <w:p w:rsidR="00DF76D2" w:rsidRDefault="00DF76D2" w:rsidP="008A3697">
      <w:pPr>
        <w:ind w:left="2880" w:firstLine="720"/>
        <w:jc w:val="center"/>
        <w:rPr>
          <w:lang w:val="sr-Latn-CS"/>
        </w:rPr>
      </w:pPr>
    </w:p>
    <w:p w:rsidR="00DF76D2" w:rsidRDefault="00DF76D2" w:rsidP="008A3697">
      <w:pPr>
        <w:ind w:left="2880" w:firstLine="720"/>
        <w:jc w:val="center"/>
        <w:rPr>
          <w:lang w:val="sr-Latn-CS"/>
        </w:rPr>
      </w:pPr>
    </w:p>
    <w:p w:rsidR="00DF76D2" w:rsidRPr="002E15F5" w:rsidRDefault="00DF76D2" w:rsidP="008A3697">
      <w:pPr>
        <w:ind w:left="2880" w:firstLine="720"/>
        <w:jc w:val="center"/>
        <w:rPr>
          <w:b/>
          <w:bCs/>
          <w:lang w:val="sr-Latn-CS"/>
        </w:rPr>
      </w:pPr>
      <w:r>
        <w:rPr>
          <w:lang w:val="sr-Latn-CS"/>
        </w:rPr>
        <w:tab/>
      </w:r>
      <w:r>
        <w:rPr>
          <w:lang w:val="sr-Latn-CS"/>
        </w:rPr>
        <w:tab/>
      </w:r>
    </w:p>
    <w:p w:rsidR="00DF76D2" w:rsidRDefault="00DF76D2" w:rsidP="00162C92">
      <w:pPr>
        <w:rPr>
          <w:lang w:val="sr-Latn-CS"/>
        </w:rPr>
      </w:pPr>
    </w:p>
    <w:p w:rsidR="00DF76D2" w:rsidRDefault="00DF76D2" w:rsidP="00162C92">
      <w:pPr>
        <w:rPr>
          <w:lang w:val="sr-Latn-CS"/>
        </w:rPr>
      </w:pPr>
    </w:p>
    <w:p w:rsidR="001E5F16" w:rsidRDefault="001E5F16" w:rsidP="00162C92">
      <w:pPr>
        <w:rPr>
          <w:lang w:val="sr-Latn-CS"/>
        </w:rPr>
      </w:pPr>
    </w:p>
    <w:p w:rsidR="001E5F16" w:rsidRDefault="001E5F16" w:rsidP="00162C92">
      <w:pPr>
        <w:rPr>
          <w:lang w:val="sr-Latn-CS"/>
        </w:rPr>
      </w:pPr>
    </w:p>
    <w:p w:rsidR="001E5F16" w:rsidRPr="006A01AD" w:rsidRDefault="001E5F16" w:rsidP="00162C92">
      <w:pPr>
        <w:rPr>
          <w:lang w:val="sr-Latn-CS"/>
        </w:rPr>
      </w:pPr>
    </w:p>
    <w:p w:rsidR="00F57539" w:rsidRDefault="00F57539" w:rsidP="0005797E">
      <w:pPr>
        <w:ind w:left="6480" w:firstLine="720"/>
        <w:jc w:val="both"/>
        <w:outlineLvl w:val="0"/>
        <w:rPr>
          <w:b/>
          <w:bCs/>
          <w:lang w:val="sr-Latn-CS"/>
        </w:rPr>
      </w:pPr>
    </w:p>
    <w:p w:rsidR="00F57539" w:rsidRDefault="00F57539" w:rsidP="0005797E">
      <w:pPr>
        <w:ind w:left="6480" w:firstLine="720"/>
        <w:jc w:val="both"/>
        <w:outlineLvl w:val="0"/>
        <w:rPr>
          <w:b/>
          <w:bCs/>
          <w:lang w:val="sr-Latn-CS"/>
        </w:rPr>
      </w:pPr>
    </w:p>
    <w:p w:rsidR="00DF76D2" w:rsidRPr="006D59D2" w:rsidRDefault="00DF76D2" w:rsidP="0005797E">
      <w:pPr>
        <w:ind w:left="6480" w:firstLine="720"/>
        <w:jc w:val="both"/>
        <w:outlineLvl w:val="0"/>
        <w:rPr>
          <w:b/>
          <w:bCs/>
          <w:lang w:val="sr-Latn-CS"/>
        </w:rPr>
      </w:pPr>
      <w:r>
        <w:rPr>
          <w:b/>
          <w:bCs/>
          <w:lang w:val="sr-Latn-CS"/>
        </w:rPr>
        <w:t>OBRAZAC 5</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CF52AE">
      <w:pPr>
        <w:ind w:left="4248"/>
        <w:rPr>
          <w:b/>
          <w:bCs/>
          <w:lang w:val="sl-SI"/>
        </w:rPr>
      </w:pPr>
    </w:p>
    <w:p w:rsidR="00DF76D2" w:rsidRPr="006D59D2" w:rsidRDefault="00DF76D2" w:rsidP="0005797E">
      <w:pPr>
        <w:ind w:left="4248"/>
        <w:jc w:val="center"/>
        <w:rPr>
          <w:b/>
          <w:bCs/>
          <w:lang w:val="sl-SI"/>
        </w:rPr>
      </w:pPr>
    </w:p>
    <w:p w:rsidR="00DF76D2" w:rsidRDefault="00DF76D2" w:rsidP="0005797E">
      <w:pPr>
        <w:widowControl w:val="0"/>
        <w:autoSpaceDE w:val="0"/>
        <w:autoSpaceDN w:val="0"/>
        <w:adjustRightInd w:val="0"/>
        <w:jc w:val="center"/>
        <w:rPr>
          <w:b/>
          <w:bCs/>
          <w:lang w:val="sr-Latn-CS"/>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822514">
        <w:rPr>
          <w:b/>
          <w:bCs/>
          <w:lang w:val="sr-Latn-RS"/>
        </w:rPr>
        <w:t>12</w:t>
      </w:r>
      <w:r>
        <w:rPr>
          <w:b/>
          <w:bCs/>
          <w:lang w:val="sr-Latn-CS"/>
        </w:rPr>
        <w:t>/201</w:t>
      </w:r>
      <w:r w:rsidR="00822514">
        <w:rPr>
          <w:b/>
          <w:bCs/>
          <w:lang w:val="sr-Latn-CS"/>
        </w:rPr>
        <w:t>7</w:t>
      </w:r>
    </w:p>
    <w:p w:rsidR="00DF76D2" w:rsidRPr="0001100E" w:rsidRDefault="00DF76D2" w:rsidP="0005797E">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DF76D2" w:rsidRPr="006D59D2" w:rsidRDefault="00DF76D2"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162C92">
      <w:pPr>
        <w:rPr>
          <w:lang w:val="sr-Latn-CS"/>
        </w:rPr>
      </w:pPr>
    </w:p>
    <w:p w:rsidR="00DF76D2" w:rsidRPr="00F42360" w:rsidRDefault="00DF76D2" w:rsidP="00106512">
      <w:pPr>
        <w:ind w:left="3540" w:firstLine="708"/>
        <w:rPr>
          <w:b/>
          <w:bCs/>
          <w:lang w:val="sl-SI"/>
        </w:rPr>
      </w:pPr>
      <w:r w:rsidRPr="00F42360">
        <w:rPr>
          <w:b/>
          <w:bCs/>
          <w:lang w:val="sl-SI"/>
        </w:rPr>
        <w:t>I Z J A V A</w:t>
      </w:r>
    </w:p>
    <w:p w:rsidR="00DF76D2" w:rsidRDefault="00DF76D2" w:rsidP="00106512">
      <w:pPr>
        <w:jc w:val="center"/>
        <w:rPr>
          <w:b/>
          <w:bCs/>
          <w:lang w:val="sl-SI"/>
        </w:rPr>
      </w:pPr>
      <w:r w:rsidRPr="00D1476A">
        <w:rPr>
          <w:b/>
          <w:bCs/>
          <w:lang w:val="sl-SI"/>
        </w:rPr>
        <w:t>O DOSTAVLJANJU BLANKO MENICE</w:t>
      </w:r>
    </w:p>
    <w:p w:rsidR="00DF76D2" w:rsidRDefault="00DF76D2" w:rsidP="00106512">
      <w:pPr>
        <w:jc w:val="center"/>
        <w:rPr>
          <w:b/>
          <w:bCs/>
          <w:lang w:val="sl-SI"/>
        </w:rPr>
      </w:pPr>
    </w:p>
    <w:p w:rsidR="00DF76D2" w:rsidRPr="00D1476A" w:rsidRDefault="00DF76D2" w:rsidP="00106512">
      <w:pPr>
        <w:jc w:val="center"/>
        <w:rPr>
          <w:b/>
          <w:bCs/>
          <w:lang w:val="sl-SI"/>
        </w:rPr>
      </w:pPr>
    </w:p>
    <w:p w:rsidR="00DF76D2" w:rsidRPr="00D1476A" w:rsidRDefault="00DF76D2" w:rsidP="00106512">
      <w:pPr>
        <w:rPr>
          <w:b/>
          <w:bCs/>
          <w:lang w:val="sl-SI"/>
        </w:rPr>
      </w:pPr>
    </w:p>
    <w:p w:rsidR="00DF76D2" w:rsidRPr="00D1476A" w:rsidRDefault="00DF76D2" w:rsidP="00106512">
      <w:pPr>
        <w:ind w:firstLine="720"/>
        <w:jc w:val="both"/>
        <w:rPr>
          <w:b/>
          <w:bCs/>
          <w:lang w:val="sl-SI"/>
        </w:rPr>
      </w:pPr>
      <w:r w:rsidRPr="00D1476A">
        <w:rPr>
          <w:b/>
          <w:bCs/>
          <w:lang w:val="sl-SI"/>
        </w:rPr>
        <w:tab/>
        <w:t xml:space="preserve">Ovom izjavom neopozivo potvrđujemo da ćemo prilikom zaključenja ugovora </w:t>
      </w:r>
      <w:r w:rsidRPr="00D1476A">
        <w:rPr>
          <w:lang w:val="sl-SI"/>
        </w:rPr>
        <w:t xml:space="preserve">za dobro izvršenje posla </w:t>
      </w:r>
      <w:r w:rsidRPr="00D1476A">
        <w:rPr>
          <w:b/>
          <w:bCs/>
          <w:lang w:val="sl-SI"/>
        </w:rPr>
        <w:t>ZA SVAKU PARTIJU POJEDINAČNO dostaviti Naručiocu:</w:t>
      </w:r>
    </w:p>
    <w:p w:rsidR="00DF76D2" w:rsidRPr="00D1476A" w:rsidRDefault="00DF76D2"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DF76D2" w:rsidRDefault="00DF76D2" w:rsidP="00106512">
      <w:pPr>
        <w:rPr>
          <w:lang w:val="sr-Latn-CS"/>
        </w:rPr>
      </w:pPr>
    </w:p>
    <w:p w:rsidR="00DF76D2" w:rsidRDefault="00DF76D2" w:rsidP="00106512">
      <w:pPr>
        <w:rPr>
          <w:lang w:val="sr-Latn-CS"/>
        </w:rPr>
      </w:pPr>
      <w:r>
        <w:rPr>
          <w:lang w:val="sr-Latn-CS"/>
        </w:rPr>
        <w:t>___________________________________________________________________________</w:t>
      </w:r>
    </w:p>
    <w:p w:rsidR="00DF76D2" w:rsidRDefault="00DF76D2" w:rsidP="00106512">
      <w:pPr>
        <w:pStyle w:val="Default"/>
        <w:rPr>
          <w:color w:val="auto"/>
          <w:sz w:val="18"/>
          <w:szCs w:val="18"/>
        </w:rPr>
      </w:pPr>
      <w:r>
        <w:t>____________________________________(navesti  broj ponuđene partije)</w:t>
      </w:r>
    </w:p>
    <w:p w:rsidR="00DF76D2" w:rsidRDefault="00DF76D2" w:rsidP="00106512">
      <w:pPr>
        <w:tabs>
          <w:tab w:val="left" w:pos="5835"/>
          <w:tab w:val="right" w:pos="9355"/>
        </w:tabs>
        <w:spacing w:line="480" w:lineRule="auto"/>
        <w:rPr>
          <w:b/>
          <w:bCs/>
          <w:lang w:val="sl-SI"/>
        </w:rPr>
      </w:pPr>
    </w:p>
    <w:p w:rsidR="00DF76D2" w:rsidRDefault="00DF76D2" w:rsidP="00106512">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9B1FE2" w:rsidRDefault="00DF76D2" w:rsidP="00106512">
      <w:pPr>
        <w:rPr>
          <w:sz w:val="22"/>
          <w:szCs w:val="22"/>
          <w:lang w:val="sl-SI"/>
        </w:rPr>
      </w:pPr>
      <w:r w:rsidRPr="009B1FE2">
        <w:rPr>
          <w:sz w:val="22"/>
          <w:szCs w:val="22"/>
          <w:lang w:val="sl-SI"/>
        </w:rPr>
        <w:t>NAPOMENA:</w:t>
      </w:r>
    </w:p>
    <w:p w:rsidR="00DF76D2" w:rsidRPr="001674D5" w:rsidRDefault="00DF76D2"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DF76D2" w:rsidRDefault="00DF76D2" w:rsidP="00106512">
      <w:pPr>
        <w:rPr>
          <w:b/>
          <w:bCs/>
          <w:lang w:val="sl-SI"/>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Pr="006C2F78" w:rsidRDefault="00DF76D2" w:rsidP="005C1EB1">
      <w:pPr>
        <w:ind w:left="6480" w:firstLine="720"/>
        <w:jc w:val="both"/>
        <w:outlineLvl w:val="0"/>
        <w:rPr>
          <w:b/>
          <w:bCs/>
          <w:lang w:val="sr-Latn-CS"/>
        </w:rPr>
      </w:pPr>
      <w:r>
        <w:rPr>
          <w:b/>
          <w:bCs/>
          <w:lang w:val="sr-Latn-CS"/>
        </w:rPr>
        <w:t xml:space="preserve">           OBRAZAC 6</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ind w:left="4248"/>
        <w:rPr>
          <w:b/>
          <w:bCs/>
          <w:lang w:val="sl-SI"/>
        </w:rPr>
      </w:pPr>
    </w:p>
    <w:p w:rsidR="00DF76D2" w:rsidRPr="00D9784B" w:rsidRDefault="00DF76D2"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822514">
        <w:rPr>
          <w:b/>
          <w:bCs/>
          <w:lang w:val="sr-Latn-RS"/>
        </w:rPr>
        <w:t>12</w:t>
      </w:r>
      <w:r>
        <w:rPr>
          <w:b/>
          <w:bCs/>
          <w:lang w:val="sr-Latn-CS"/>
        </w:rPr>
        <w:t>/201</w:t>
      </w:r>
      <w:r w:rsidR="00822514">
        <w:rPr>
          <w:b/>
          <w:bCs/>
          <w:lang w:val="sr-Latn-CS"/>
        </w:rPr>
        <w:t>7</w:t>
      </w:r>
    </w:p>
    <w:p w:rsidR="00DF76D2" w:rsidRPr="0001100E" w:rsidRDefault="00DF76D2" w:rsidP="005C1EB1">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DF76D2" w:rsidRPr="006D59D2" w:rsidRDefault="00DF76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5C1EB1">
      <w:pPr>
        <w:rPr>
          <w:lang w:val="sr-Latn-CS"/>
        </w:rPr>
      </w:pPr>
    </w:p>
    <w:p w:rsidR="00DF76D2" w:rsidRPr="0062382D" w:rsidRDefault="00DF76D2" w:rsidP="0062382D">
      <w:pPr>
        <w:jc w:val="both"/>
        <w:rPr>
          <w:b/>
          <w:bCs/>
          <w:lang w:val="sr-Latn-CS"/>
        </w:rPr>
      </w:pPr>
    </w:p>
    <w:p w:rsidR="00DF76D2" w:rsidRDefault="00DF76D2" w:rsidP="005C1EB1">
      <w:pPr>
        <w:outlineLvl w:val="0"/>
        <w:rPr>
          <w:b/>
          <w:bCs/>
          <w:lang w:val="sr-Latn-CS"/>
        </w:rPr>
      </w:pPr>
    </w:p>
    <w:p w:rsidR="00DF76D2" w:rsidRPr="00594C7E" w:rsidRDefault="00DF76D2" w:rsidP="00106512">
      <w:pPr>
        <w:rPr>
          <w:lang w:val="sl-SI"/>
        </w:rPr>
      </w:pPr>
    </w:p>
    <w:p w:rsidR="00DF76D2" w:rsidRPr="00594C7E" w:rsidRDefault="00DF76D2"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DF76D2" w:rsidRDefault="00DF76D2" w:rsidP="00106512">
      <w:pPr>
        <w:jc w:val="both"/>
        <w:rPr>
          <w:lang w:val="sl-SI"/>
        </w:rPr>
      </w:pPr>
    </w:p>
    <w:p w:rsidR="00DF76D2" w:rsidRPr="004659C3" w:rsidRDefault="00DF76D2"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DF76D2" w:rsidRDefault="00DF76D2" w:rsidP="00106512">
      <w:pPr>
        <w:jc w:val="both"/>
        <w:rPr>
          <w:lang w:val="sl-SI"/>
        </w:rPr>
      </w:pPr>
    </w:p>
    <w:p w:rsidR="00DF76D2" w:rsidRDefault="00DF76D2"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javnu nabavku medicinskog i sanitetskog potrošnog materijala</w:t>
      </w:r>
      <w:r>
        <w:rPr>
          <w:lang w:val="sr-Latn-CS"/>
        </w:rPr>
        <w:t>, za period od dvanaest meseci</w:t>
      </w:r>
      <w:r>
        <w:rPr>
          <w:lang w:val="sl-SI"/>
        </w:rPr>
        <w:t xml:space="preserve">, </w:t>
      </w:r>
      <w:r w:rsidRPr="0005797E">
        <w:rPr>
          <w:lang w:val="sr-Latn-CS"/>
        </w:rPr>
        <w:t>broj</w:t>
      </w:r>
      <w:r>
        <w:rPr>
          <w:b/>
          <w:bCs/>
          <w:lang w:val="sr-Latn-CS"/>
        </w:rPr>
        <w:t xml:space="preserve"> </w:t>
      </w:r>
      <w:r w:rsidR="00822514" w:rsidRPr="00822514">
        <w:rPr>
          <w:bCs/>
          <w:lang w:val="sr-Latn-CS"/>
        </w:rPr>
        <w:t>12</w:t>
      </w:r>
      <w:r w:rsidRPr="00822514">
        <w:rPr>
          <w:lang w:val="sl-SI"/>
        </w:rPr>
        <w:t>/</w:t>
      </w:r>
      <w:r w:rsidRPr="0005797E">
        <w:rPr>
          <w:lang w:val="sl-SI"/>
        </w:rPr>
        <w:t>201</w:t>
      </w:r>
      <w:r w:rsidR="00822514">
        <w:rPr>
          <w:lang w:val="sl-SI"/>
        </w:rPr>
        <w:t>7</w:t>
      </w:r>
      <w:r>
        <w:rPr>
          <w:lang w:val="sl-SI"/>
        </w:rPr>
        <w:t>, koji sprovodi Institut za neonatologiju, kao naručilac, ponudu podneo nezavisno, bez dogovora sa drugim ponuđačem ili zainteresovanim licima.</w:t>
      </w:r>
    </w:p>
    <w:p w:rsidR="00DF76D2" w:rsidRPr="004659C3" w:rsidRDefault="00DF76D2" w:rsidP="00106512">
      <w:pPr>
        <w:rPr>
          <w:lang w:val="sl-SI"/>
        </w:rPr>
      </w:pPr>
    </w:p>
    <w:p w:rsidR="00DF76D2" w:rsidRPr="00EF3615" w:rsidRDefault="00DF76D2"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Default="00DF76D2" w:rsidP="00106512">
      <w:pPr>
        <w:ind w:firstLine="720"/>
        <w:jc w:val="both"/>
        <w:rPr>
          <w:b/>
          <w:bCs/>
          <w:u w:val="single"/>
          <w:lang w:val="sr-Latn-CS"/>
        </w:rPr>
      </w:pPr>
    </w:p>
    <w:p w:rsidR="00DF76D2" w:rsidRPr="008E21EB" w:rsidRDefault="00DF76D2"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DF76D2" w:rsidRDefault="00DF76D2" w:rsidP="00106512">
      <w:pPr>
        <w:rPr>
          <w:lang w:val="sl-SI"/>
        </w:rPr>
      </w:pPr>
    </w:p>
    <w:p w:rsidR="00DF76D2" w:rsidRDefault="00DF76D2" w:rsidP="00106512">
      <w:pPr>
        <w:ind w:left="5760"/>
        <w:jc w:val="both"/>
        <w:rPr>
          <w:lang w:val="sr-Latn-CS"/>
        </w:rPr>
      </w:pPr>
    </w:p>
    <w:p w:rsidR="00DF76D2" w:rsidRPr="002E15F5" w:rsidRDefault="00DF76D2"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DF76D2" w:rsidRDefault="00DF76D2"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106512">
      <w:pPr>
        <w:rPr>
          <w:lang w:val="sr-Latn-CS"/>
        </w:rPr>
      </w:pPr>
    </w:p>
    <w:p w:rsidR="00DF76D2" w:rsidRDefault="00DF76D2" w:rsidP="00106512">
      <w:pPr>
        <w:ind w:left="1080"/>
        <w:jc w:val="both"/>
        <w:rPr>
          <w:lang w:val="pl-PL"/>
        </w:rPr>
      </w:pPr>
    </w:p>
    <w:p w:rsidR="00DF76D2" w:rsidRDefault="00DF76D2" w:rsidP="00106512">
      <w:pPr>
        <w:outlineLvl w:val="0"/>
        <w:rPr>
          <w:b/>
          <w:bCs/>
          <w:lang w:val="sr-Latn-CS"/>
        </w:rPr>
      </w:pPr>
    </w:p>
    <w:p w:rsidR="00DF76D2" w:rsidRPr="002E15F5" w:rsidRDefault="00DF76D2" w:rsidP="008A3697">
      <w:pPr>
        <w:rPr>
          <w:lang w:val="sr-Latn-CS"/>
        </w:rPr>
        <w:sectPr w:rsidR="00DF76D2" w:rsidRPr="002E15F5" w:rsidSect="00A46026">
          <w:footerReference w:type="default" r:id="rId15"/>
          <w:pgSz w:w="11906" w:h="16838"/>
          <w:pgMar w:top="284" w:right="1304" w:bottom="1077" w:left="1247" w:header="709" w:footer="709" w:gutter="0"/>
          <w:cols w:space="708"/>
        </w:sectPr>
      </w:pPr>
    </w:p>
    <w:p w:rsidR="00DF76D2" w:rsidRDefault="00DF76D2" w:rsidP="005C1EB1">
      <w:pPr>
        <w:rPr>
          <w:lang w:val="sl-SI"/>
        </w:rPr>
      </w:pPr>
    </w:p>
    <w:p w:rsidR="00DF76D2" w:rsidRDefault="00DF76D2" w:rsidP="005C1EB1">
      <w:pPr>
        <w:rPr>
          <w:lang w:val="sl-SI"/>
        </w:rPr>
      </w:pPr>
    </w:p>
    <w:p w:rsidR="00DF76D2" w:rsidRPr="006D59D2" w:rsidRDefault="00DF76D2" w:rsidP="005C1EB1">
      <w:pPr>
        <w:jc w:val="both"/>
        <w:rPr>
          <w:lang w:val="sr-Latn-CS"/>
        </w:rPr>
      </w:pPr>
    </w:p>
    <w:p w:rsidR="00DF76D2" w:rsidRPr="006D59D2" w:rsidRDefault="00DF76D2"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outlineLvl w:val="0"/>
        <w:rPr>
          <w:b/>
          <w:bCs/>
          <w:lang w:val="sr-Latn-CS"/>
        </w:rPr>
      </w:pPr>
    </w:p>
    <w:p w:rsidR="00DF76D2" w:rsidRDefault="00DF76D2" w:rsidP="005C1EB1">
      <w:pPr>
        <w:rPr>
          <w:lang w:val="sr-Latn-CS"/>
        </w:rPr>
      </w:pPr>
    </w:p>
    <w:p w:rsidR="00DF76D2" w:rsidRPr="00D9784B" w:rsidRDefault="00DF76D2"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822514">
        <w:rPr>
          <w:b/>
          <w:bCs/>
          <w:lang w:val="sr-Latn-RS"/>
        </w:rPr>
        <w:t>12</w:t>
      </w:r>
      <w:r w:rsidR="00A437B0">
        <w:rPr>
          <w:b/>
          <w:bCs/>
          <w:lang w:val="sr-Latn-CS"/>
        </w:rPr>
        <w:t>/201</w:t>
      </w:r>
      <w:r w:rsidR="00822514">
        <w:rPr>
          <w:b/>
          <w:bCs/>
          <w:lang w:val="sr-Latn-CS"/>
        </w:rPr>
        <w:t>7</w:t>
      </w:r>
    </w:p>
    <w:p w:rsidR="00DF76D2" w:rsidRPr="0001100E" w:rsidRDefault="00DF76D2" w:rsidP="005C1EB1">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DF76D2" w:rsidRPr="006D59D2" w:rsidRDefault="00DF76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5C1EB1">
      <w:pPr>
        <w:rPr>
          <w:lang w:val="sr-Latn-CS"/>
        </w:rPr>
      </w:pPr>
    </w:p>
    <w:p w:rsidR="00DF76D2" w:rsidRDefault="00DF76D2" w:rsidP="005C1EB1">
      <w:pPr>
        <w:rPr>
          <w:lang w:val="sr-Latn-CS"/>
        </w:rPr>
      </w:pPr>
    </w:p>
    <w:p w:rsidR="00DF76D2" w:rsidRDefault="00DF76D2" w:rsidP="005C1EB1">
      <w:pPr>
        <w:ind w:left="2880" w:firstLine="720"/>
        <w:outlineLvl w:val="0"/>
        <w:rPr>
          <w:b/>
          <w:bCs/>
          <w:lang w:val="sr-Latn-CS"/>
        </w:rPr>
      </w:pPr>
    </w:p>
    <w:p w:rsidR="00DF76D2" w:rsidRPr="00DA45B6" w:rsidRDefault="00DF76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1E5F16" w:rsidRDefault="00DF76D2" w:rsidP="00897F15">
      <w:pPr>
        <w:pStyle w:val="ListParagraph"/>
        <w:spacing w:before="115" w:after="115"/>
        <w:ind w:left="0"/>
        <w:jc w:val="both"/>
        <w:rPr>
          <w:i/>
          <w:iCs/>
          <w:lang w:val="sr-Latn-RS"/>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p>
    <w:p w:rsidR="00DF76D2" w:rsidRPr="00705767" w:rsidRDefault="00DF76D2" w:rsidP="00897F15">
      <w:pPr>
        <w:pStyle w:val="ListParagraph"/>
        <w:spacing w:before="115" w:after="115"/>
        <w:ind w:left="0"/>
        <w:jc w:val="both"/>
        <w:rPr>
          <w:lang w:val="ru-RU"/>
        </w:rPr>
      </w:pP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4005"/>
      </w:tblGrid>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center"/>
              <w:rPr>
                <w:b/>
                <w:bCs/>
                <w:i/>
                <w:iCs/>
              </w:rPr>
            </w:pPr>
            <w:r>
              <w:rPr>
                <w:b/>
                <w:bCs/>
                <w:i/>
                <w:iCs/>
              </w:rPr>
              <w:t>VRSTA</w:t>
            </w:r>
            <w:r w:rsidRPr="00705767">
              <w:rPr>
                <w:b/>
                <w:bCs/>
                <w:i/>
                <w:iCs/>
              </w:rPr>
              <w:t xml:space="preserve"> </w:t>
            </w:r>
            <w:r>
              <w:rPr>
                <w:b/>
                <w:bCs/>
                <w:i/>
                <w:iCs/>
              </w:rPr>
              <w:t>TROŠKA</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1.</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2.</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3.</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4.</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5.</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6.</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rPr>
                <w:i/>
                <w:iCs/>
                <w:lang w:val="ru-RU"/>
              </w:rPr>
            </w:pPr>
          </w:p>
          <w:p w:rsidR="00DF76D2" w:rsidRPr="00705767" w:rsidRDefault="00DF76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rPr>
                <w:lang w:val="ru-RU"/>
              </w:rPr>
            </w:pPr>
          </w:p>
        </w:tc>
      </w:tr>
    </w:tbl>
    <w:p w:rsidR="00DF76D2" w:rsidRPr="00705767" w:rsidRDefault="00DF76D2" w:rsidP="005C1EB1">
      <w:pPr>
        <w:outlineLvl w:val="0"/>
        <w:rPr>
          <w:b/>
          <w:bCs/>
          <w:lang w:val="sr-Latn-CS"/>
        </w:rPr>
      </w:pPr>
    </w:p>
    <w:p w:rsidR="00DF76D2" w:rsidRPr="00705767" w:rsidRDefault="00DF76D2" w:rsidP="005C1EB1">
      <w:pPr>
        <w:rPr>
          <w:lang w:val="sl-SI"/>
        </w:rPr>
      </w:pPr>
    </w:p>
    <w:p w:rsidR="00DF76D2" w:rsidRPr="00705767" w:rsidRDefault="00DF76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DF76D2" w:rsidRPr="00705767" w:rsidRDefault="00DF76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DF76D2" w:rsidRPr="00705767" w:rsidRDefault="00DF76D2" w:rsidP="005C1EB1">
      <w:pPr>
        <w:rPr>
          <w:b/>
          <w:bCs/>
          <w:sz w:val="22"/>
          <w:szCs w:val="22"/>
        </w:rPr>
      </w:pPr>
    </w:p>
    <w:p w:rsidR="00DF76D2" w:rsidRPr="00E978BF" w:rsidRDefault="00DF76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DF76D2" w:rsidRDefault="00DF76D2"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DF76D2" w:rsidRDefault="00DF76D2"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DF76D2" w:rsidRPr="00705767" w:rsidRDefault="00DF76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DF76D2" w:rsidRDefault="00DF76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DF76D2" w:rsidRDefault="00DF76D2" w:rsidP="00E978BF">
      <w:pPr>
        <w:pStyle w:val="Heading1"/>
        <w:ind w:left="3600" w:firstLine="720"/>
        <w:jc w:val="left"/>
      </w:pPr>
    </w:p>
    <w:p w:rsidR="00DF76D2" w:rsidRDefault="00DF76D2"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DF76D2" w:rsidRDefault="00DF76D2" w:rsidP="002E6889">
      <w:pPr>
        <w:rPr>
          <w:sz w:val="22"/>
          <w:szCs w:val="22"/>
          <w:lang w:val="sr-Latn-CS"/>
        </w:rPr>
      </w:pPr>
    </w:p>
    <w:p w:rsidR="00DF76D2" w:rsidRDefault="00DF76D2" w:rsidP="002E6889">
      <w:pPr>
        <w:tabs>
          <w:tab w:val="left" w:pos="1590"/>
        </w:tabs>
        <w:rPr>
          <w:sz w:val="22"/>
          <w:szCs w:val="22"/>
          <w:lang w:val="sr-Latn-CS"/>
        </w:rPr>
      </w:pPr>
      <w:r>
        <w:rPr>
          <w:sz w:val="22"/>
          <w:szCs w:val="22"/>
          <w:lang w:val="sr-Latn-CS"/>
        </w:rPr>
        <w:tab/>
      </w:r>
    </w:p>
    <w:p w:rsidR="00DF76D2" w:rsidRDefault="00DF76D2" w:rsidP="002E6889">
      <w:pPr>
        <w:rPr>
          <w:sz w:val="22"/>
          <w:szCs w:val="22"/>
          <w:lang w:val="sr-Latn-CS"/>
        </w:rPr>
      </w:pPr>
    </w:p>
    <w:p w:rsidR="00DF76D2" w:rsidRPr="002E6889" w:rsidRDefault="00DF76D2" w:rsidP="002E6889">
      <w:pPr>
        <w:rPr>
          <w:sz w:val="22"/>
          <w:szCs w:val="22"/>
          <w:lang w:val="sr-Latn-CS"/>
        </w:rPr>
        <w:sectPr w:rsidR="00DF76D2" w:rsidRPr="002E6889" w:rsidSect="00A46026">
          <w:pgSz w:w="11906" w:h="16838"/>
          <w:pgMar w:top="284" w:right="1304" w:bottom="1077" w:left="1247" w:header="709" w:footer="709" w:gutter="0"/>
          <w:cols w:space="708"/>
        </w:sectPr>
      </w:pPr>
    </w:p>
    <w:p w:rsidR="00DF76D2" w:rsidRPr="00BD00AE" w:rsidRDefault="00FF3A35"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lastRenderedPageBreak/>
        <w:pict>
          <v:shape id="_x0000_i1026" type="#_x0000_t75" style="width:60pt;height:71.4pt" fillcolor="window">
            <v:imagedata r:id="rId9" o:title="" croptop="-6107f" cropbottom="-6107f"/>
          </v:shape>
        </w:pict>
      </w:r>
    </w:p>
    <w:p w:rsidR="00DF76D2" w:rsidRPr="00BD00AE" w:rsidRDefault="00DF76D2" w:rsidP="00190A63">
      <w:pPr>
        <w:framePr w:h="1560" w:hRule="exact" w:hSpace="180" w:wrap="auto" w:vAnchor="text" w:hAnchor="page" w:x="2017" w:y="94"/>
        <w:jc w:val="both"/>
        <w:rPr>
          <w:b/>
          <w:bCs/>
          <w:i/>
          <w:iCs/>
        </w:rPr>
      </w:pPr>
    </w:p>
    <w:p w:rsidR="00DF76D2" w:rsidRPr="00BD00AE" w:rsidRDefault="00DF76D2" w:rsidP="00190A63">
      <w:pPr>
        <w:jc w:val="both"/>
        <w:rPr>
          <w:b/>
          <w:bCs/>
          <w:i/>
          <w:iCs/>
        </w:rPr>
      </w:pPr>
      <w:r w:rsidRPr="00BD00AE">
        <w:rPr>
          <w:b/>
          <w:bCs/>
          <w:i/>
          <w:iCs/>
        </w:rPr>
        <w:t>INSTITUT ZA NEONATOLOGIJU</w:t>
      </w:r>
    </w:p>
    <w:p w:rsidR="00DF76D2" w:rsidRPr="00BD00AE" w:rsidRDefault="00DF76D2" w:rsidP="00190A63">
      <w:pPr>
        <w:jc w:val="both"/>
        <w:rPr>
          <w:i/>
          <w:iCs/>
        </w:rPr>
      </w:pPr>
      <w:r w:rsidRPr="00BD00AE">
        <w:rPr>
          <w:i/>
          <w:iCs/>
        </w:rPr>
        <w:t xml:space="preserve">BEOGRAD, </w:t>
      </w:r>
      <w:r w:rsidRPr="00BD00AE">
        <w:rPr>
          <w:i/>
          <w:iCs/>
          <w:lang w:val="sl-SI"/>
        </w:rPr>
        <w:t>Ul. k</w:t>
      </w:r>
      <w:r w:rsidRPr="00BD00AE">
        <w:rPr>
          <w:i/>
          <w:iCs/>
        </w:rPr>
        <w:t>ralja Milutina br.50</w:t>
      </w:r>
    </w:p>
    <w:p w:rsidR="00DF76D2" w:rsidRPr="00BD00AE" w:rsidRDefault="00DF76D2" w:rsidP="00190A63">
      <w:pPr>
        <w:jc w:val="both"/>
      </w:pPr>
      <w:r w:rsidRPr="00BD00AE">
        <w:t>Telefoni:  Direktor Instituta        3615-049</w:t>
      </w:r>
    </w:p>
    <w:p w:rsidR="00DF76D2" w:rsidRPr="00BD00AE" w:rsidRDefault="00DF76D2" w:rsidP="00190A63">
      <w:pPr>
        <w:ind w:firstLine="810"/>
        <w:jc w:val="both"/>
        <w:rPr>
          <w:i/>
          <w:iCs/>
        </w:rPr>
      </w:pPr>
      <w:r w:rsidRPr="00BD00AE">
        <w:t xml:space="preserve"> Pomoćnik direktora    3615-046</w:t>
      </w:r>
    </w:p>
    <w:p w:rsidR="00DF76D2" w:rsidRPr="00BD00AE" w:rsidRDefault="00DF76D2" w:rsidP="00190A63">
      <w:pPr>
        <w:jc w:val="both"/>
        <w:rPr>
          <w:lang w:val="sr-Latn-CS"/>
        </w:rPr>
      </w:pPr>
      <w:r w:rsidRPr="00BD00AE">
        <w:t xml:space="preserve">Fax: 3619-045  -  </w:t>
      </w:r>
      <w:r w:rsidRPr="00BD00AE">
        <w:rPr>
          <w:u w:val="single"/>
        </w:rPr>
        <w:t>E-mail</w:t>
      </w:r>
      <w:r w:rsidRPr="00BD00AE">
        <w:t xml:space="preserve">: </w:t>
      </w:r>
      <w:r>
        <w:rPr>
          <w:lang w:val="sr-Latn-CS"/>
        </w:rPr>
        <w:t>office</w:t>
      </w:r>
      <w:r w:rsidRPr="00BD00AE">
        <w:t>@</w:t>
      </w:r>
      <w:r>
        <w:rPr>
          <w:lang w:val="sr-Latn-CS"/>
        </w:rPr>
        <w:t>neonatologija</w:t>
      </w:r>
      <w:r w:rsidRPr="00BD00AE">
        <w:t>.</w:t>
      </w:r>
      <w:r w:rsidRPr="00BD00AE">
        <w:rPr>
          <w:lang w:val="sr-Latn-CS"/>
        </w:rPr>
        <w:t>rs</w:t>
      </w:r>
    </w:p>
    <w:p w:rsidR="00DF76D2" w:rsidRPr="00BD00AE" w:rsidRDefault="00DF76D2" w:rsidP="00190A63">
      <w:pPr>
        <w:jc w:val="both"/>
      </w:pPr>
      <w:r w:rsidRPr="00BD00AE">
        <w:t xml:space="preserve">Broj: </w:t>
      </w:r>
    </w:p>
    <w:p w:rsidR="00DF76D2" w:rsidRPr="00BD00AE" w:rsidRDefault="00DF76D2" w:rsidP="00190A63">
      <w:pPr>
        <w:jc w:val="both"/>
        <w:rPr>
          <w:lang w:val="sl-SI"/>
        </w:rPr>
      </w:pPr>
      <w:r w:rsidRPr="00BD00AE">
        <w:t xml:space="preserve">Datum: </w:t>
      </w:r>
    </w:p>
    <w:p w:rsidR="00DF76D2" w:rsidRPr="00190A63" w:rsidRDefault="00DF76D2" w:rsidP="007365DE">
      <w:pPr>
        <w:jc w:val="both"/>
        <w:rPr>
          <w:lang w:val="sr-Latn-CS"/>
        </w:rPr>
      </w:pPr>
    </w:p>
    <w:p w:rsidR="00DF76D2" w:rsidRPr="00BD00AE" w:rsidRDefault="00DF76D2" w:rsidP="007365DE">
      <w:pPr>
        <w:jc w:val="center"/>
        <w:rPr>
          <w:b/>
          <w:bCs/>
        </w:rPr>
      </w:pPr>
      <w:r w:rsidRPr="00BD00AE">
        <w:rPr>
          <w:b/>
          <w:bCs/>
        </w:rPr>
        <w:t>PREDLOG</w:t>
      </w:r>
    </w:p>
    <w:p w:rsidR="00DF76D2" w:rsidRPr="00BD00AE" w:rsidRDefault="00DF76D2" w:rsidP="007365DE">
      <w:pPr>
        <w:jc w:val="center"/>
        <w:rPr>
          <w:b/>
          <w:bCs/>
        </w:rPr>
      </w:pPr>
      <w:r w:rsidRPr="00BD00AE">
        <w:rPr>
          <w:b/>
          <w:bCs/>
        </w:rPr>
        <w:t>U G O V O R A</w:t>
      </w:r>
    </w:p>
    <w:p w:rsidR="00DF76D2" w:rsidRDefault="00DF76D2" w:rsidP="004F02D9">
      <w:pPr>
        <w:jc w:val="both"/>
        <w:rPr>
          <w:lang w:val="sl-SI"/>
        </w:rPr>
      </w:pPr>
    </w:p>
    <w:p w:rsidR="00DF76D2" w:rsidRDefault="00DF76D2" w:rsidP="004F02D9">
      <w:pPr>
        <w:jc w:val="both"/>
        <w:rPr>
          <w:lang w:val="sl-SI"/>
        </w:rPr>
      </w:pPr>
    </w:p>
    <w:p w:rsidR="00DF76D2" w:rsidRDefault="00DF76D2" w:rsidP="004F02D9">
      <w:pPr>
        <w:jc w:val="both"/>
      </w:pPr>
      <w:r>
        <w:t>Zaključen izmedju ugovornih stranaka:</w:t>
      </w:r>
    </w:p>
    <w:p w:rsidR="00DF76D2" w:rsidRDefault="00DF76D2" w:rsidP="004F02D9">
      <w:pPr>
        <w:jc w:val="both"/>
        <w:rPr>
          <w:sz w:val="16"/>
          <w:szCs w:val="16"/>
        </w:rPr>
      </w:pPr>
    </w:p>
    <w:p w:rsidR="00DF76D2" w:rsidRDefault="00DF76D2" w:rsidP="004F02D9">
      <w:pPr>
        <w:jc w:val="both"/>
        <w:rPr>
          <w:lang w:val="sl-SI"/>
        </w:rPr>
      </w:pPr>
      <w:r>
        <w:t xml:space="preserve">1. </w:t>
      </w:r>
      <w:r>
        <w:rPr>
          <w:b/>
          <w:bCs/>
        </w:rPr>
        <w:t>INSTITUTA ZA NEONATOLOGIJU</w:t>
      </w:r>
      <w:r>
        <w:t xml:space="preserve">, Beograd, Ul. </w:t>
      </w:r>
      <w:r>
        <w:rPr>
          <w:lang w:val="sl-SI"/>
        </w:rPr>
        <w:t>k</w:t>
      </w:r>
      <w:r>
        <w:t xml:space="preserve">ralja Milutina br. 50 (u daljem </w:t>
      </w:r>
    </w:p>
    <w:p w:rsidR="00DF76D2" w:rsidRDefault="00DF76D2" w:rsidP="004F02D9">
      <w:pPr>
        <w:jc w:val="both"/>
      </w:pPr>
      <w:r>
        <w:rPr>
          <w:lang w:val="sl-SI"/>
        </w:rPr>
        <w:t xml:space="preserve">    </w:t>
      </w:r>
      <w:r>
        <w:t xml:space="preserve">tekstu: kupac), koga zastupa </w:t>
      </w:r>
      <w:r w:rsidR="00822514">
        <w:rPr>
          <w:lang w:val="sr-Latn-RS"/>
        </w:rPr>
        <w:t xml:space="preserve">v.d. </w:t>
      </w:r>
      <w:r>
        <w:t>direktor</w:t>
      </w:r>
      <w:r w:rsidR="00822514">
        <w:rPr>
          <w:lang w:val="sr-Latn-RS"/>
        </w:rPr>
        <w:t>a</w:t>
      </w:r>
      <w:r w:rsidRPr="00972FC4">
        <w:rPr>
          <w:lang w:val="sl-SI"/>
        </w:rPr>
        <w:t xml:space="preserve"> Prim. </w:t>
      </w:r>
      <w:r w:rsidR="00A437B0">
        <w:rPr>
          <w:lang w:val="sl-SI"/>
        </w:rPr>
        <w:t>dr</w:t>
      </w:r>
      <w:r w:rsidRPr="00972FC4">
        <w:rPr>
          <w:lang w:val="sl-SI"/>
        </w:rPr>
        <w:t xml:space="preserve"> sci. med  Milica Ranković</w:t>
      </w:r>
      <w:r w:rsidR="00A437B0">
        <w:rPr>
          <w:lang w:val="sl-SI"/>
        </w:rPr>
        <w:t xml:space="preserve"> </w:t>
      </w:r>
      <w:r w:rsidRPr="00972FC4">
        <w:rPr>
          <w:lang w:val="sl-SI"/>
        </w:rPr>
        <w:t>Janevski</w:t>
      </w:r>
      <w:r>
        <w:t xml:space="preserve"> i</w:t>
      </w:r>
    </w:p>
    <w:p w:rsidR="00DF76D2" w:rsidRDefault="00DF76D2" w:rsidP="004F02D9">
      <w:pPr>
        <w:jc w:val="both"/>
        <w:rPr>
          <w:sz w:val="16"/>
          <w:szCs w:val="16"/>
        </w:rPr>
      </w:pPr>
    </w:p>
    <w:p w:rsidR="00DF76D2" w:rsidRDefault="00DF76D2" w:rsidP="004F02D9">
      <w:pPr>
        <w:jc w:val="both"/>
      </w:pPr>
      <w:r>
        <w:t>2. _________________________________________________________________________</w:t>
      </w:r>
    </w:p>
    <w:p w:rsidR="00DF76D2" w:rsidRDefault="00DF76D2" w:rsidP="004F02D9">
      <w:pPr>
        <w:jc w:val="both"/>
        <w:rPr>
          <w:lang w:val="sl-SI"/>
        </w:rPr>
      </w:pPr>
      <w:r>
        <w:rPr>
          <w:lang w:val="sl-SI"/>
        </w:rPr>
        <w:t xml:space="preserve">    </w:t>
      </w:r>
      <w:r>
        <w:t xml:space="preserve">____________________________________________(u daljem tekstu: prodavac) koga </w:t>
      </w:r>
    </w:p>
    <w:p w:rsidR="00DF76D2" w:rsidRDefault="00DF76D2" w:rsidP="004F02D9">
      <w:pPr>
        <w:jc w:val="both"/>
      </w:pPr>
      <w:r>
        <w:rPr>
          <w:lang w:val="sl-SI"/>
        </w:rPr>
        <w:t xml:space="preserve">    </w:t>
      </w:r>
      <w:r>
        <w:t>zastupa direktor_____________________________________</w:t>
      </w:r>
    </w:p>
    <w:p w:rsidR="00DF76D2" w:rsidRDefault="00DF76D2" w:rsidP="004F02D9">
      <w:pPr>
        <w:jc w:val="both"/>
        <w:rPr>
          <w:lang w:val="sl-SI"/>
        </w:rPr>
      </w:pPr>
    </w:p>
    <w:p w:rsidR="00DF76D2" w:rsidRDefault="00DF76D2" w:rsidP="004F02D9">
      <w:pPr>
        <w:jc w:val="both"/>
        <w:rPr>
          <w:lang w:val="sl-SI"/>
        </w:rPr>
      </w:pPr>
      <w:r>
        <w:t>PREDMET UGOVORA</w:t>
      </w:r>
    </w:p>
    <w:p w:rsidR="00DF76D2" w:rsidRDefault="00DF76D2" w:rsidP="004F02D9">
      <w:pPr>
        <w:jc w:val="center"/>
      </w:pPr>
      <w:r>
        <w:t>Član 1.</w:t>
      </w:r>
    </w:p>
    <w:p w:rsidR="00DF76D2" w:rsidRDefault="00DF76D2" w:rsidP="004F02D9">
      <w:pPr>
        <w:ind w:firstLine="720"/>
        <w:jc w:val="both"/>
      </w:pPr>
      <w:r>
        <w:t xml:space="preserve">Predmet ovog ugovora je kupoprodaja </w:t>
      </w:r>
      <w:r>
        <w:rPr>
          <w:b/>
          <w:bCs/>
          <w:i/>
          <w:iCs/>
          <w:lang w:val="sr-Latn-CS"/>
        </w:rPr>
        <w:t>medicinskog i sanitetskog potrošnog materijala</w:t>
      </w:r>
      <w:r>
        <w:t xml:space="preserve"> prema ponudi prodavca br. _______ od __________ god. (zavedena kod kupca), dostavljenoj po </w:t>
      </w:r>
      <w:r>
        <w:rPr>
          <w:lang w:val="sr-Latn-CS"/>
        </w:rPr>
        <w:t>pozivu</w:t>
      </w:r>
      <w:r>
        <w:t xml:space="preserve"> objavljenom </w:t>
      </w:r>
      <w:r>
        <w:rPr>
          <w:lang w:val="sr-Latn-CS"/>
        </w:rPr>
        <w:t xml:space="preserve">na Portalu javnih nabavki i Portalu službenih glasila Republike Srbije i baza propisa </w:t>
      </w:r>
      <w:r>
        <w:t>i prihvaćenoj odlukom direktora kupca br. ___________ od __________godine.</w:t>
      </w:r>
    </w:p>
    <w:p w:rsidR="00DF76D2" w:rsidRDefault="00DF76D2" w:rsidP="004F02D9">
      <w:pPr>
        <w:jc w:val="both"/>
      </w:pPr>
    </w:p>
    <w:p w:rsidR="00DF76D2" w:rsidRDefault="00DF76D2" w:rsidP="004F02D9">
      <w:pPr>
        <w:jc w:val="both"/>
      </w:pPr>
      <w:r>
        <w:t>CENA</w:t>
      </w:r>
    </w:p>
    <w:p w:rsidR="00DF76D2" w:rsidRDefault="00DF76D2" w:rsidP="004F02D9">
      <w:pPr>
        <w:jc w:val="center"/>
      </w:pPr>
      <w:r>
        <w:t>Član 2.</w:t>
      </w:r>
    </w:p>
    <w:p w:rsidR="00DF76D2" w:rsidRDefault="00DF76D2" w:rsidP="004F02D9">
      <w:pPr>
        <w:ind w:firstLine="720"/>
        <w:jc w:val="both"/>
      </w:pPr>
      <w:r>
        <w:t>Cena proizvoda utvr</w:t>
      </w:r>
      <w:r>
        <w:rPr>
          <w:lang w:val="sl-SI"/>
        </w:rPr>
        <w:t>đ</w:t>
      </w:r>
      <w:r>
        <w:t xml:space="preserve">ena je ponudom prodavca iz člana 1. </w:t>
      </w:r>
      <w:r>
        <w:rPr>
          <w:lang w:val="sr-Latn-CS"/>
        </w:rPr>
        <w:t>o</w:t>
      </w:r>
      <w:r>
        <w:t>vog ugovora u sledećim iznosima za tražene količine:</w:t>
      </w:r>
    </w:p>
    <w:tbl>
      <w:tblPr>
        <w:tblW w:w="101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31"/>
        <w:gridCol w:w="992"/>
        <w:gridCol w:w="1417"/>
        <w:gridCol w:w="1278"/>
        <w:gridCol w:w="1278"/>
        <w:gridCol w:w="1540"/>
      </w:tblGrid>
      <w:tr w:rsidR="00B73C5E" w:rsidTr="0036379D">
        <w:tc>
          <w:tcPr>
            <w:tcW w:w="709" w:type="dxa"/>
          </w:tcPr>
          <w:p w:rsidR="00B73C5E" w:rsidRDefault="00B73C5E" w:rsidP="00300072">
            <w:pPr>
              <w:jc w:val="center"/>
              <w:rPr>
                <w:sz w:val="20"/>
                <w:szCs w:val="20"/>
              </w:rPr>
            </w:pPr>
            <w:r>
              <w:rPr>
                <w:sz w:val="20"/>
                <w:szCs w:val="20"/>
              </w:rPr>
              <w:t>R.br.</w:t>
            </w:r>
          </w:p>
        </w:tc>
        <w:tc>
          <w:tcPr>
            <w:tcW w:w="2931" w:type="dxa"/>
          </w:tcPr>
          <w:p w:rsidR="00B73C5E" w:rsidRDefault="00B73C5E" w:rsidP="00300072">
            <w:pPr>
              <w:jc w:val="center"/>
              <w:rPr>
                <w:sz w:val="20"/>
                <w:szCs w:val="20"/>
              </w:rPr>
            </w:pPr>
            <w:r>
              <w:rPr>
                <w:sz w:val="20"/>
                <w:szCs w:val="20"/>
              </w:rPr>
              <w:t>Naziv artikla</w:t>
            </w:r>
          </w:p>
        </w:tc>
        <w:tc>
          <w:tcPr>
            <w:tcW w:w="992" w:type="dxa"/>
          </w:tcPr>
          <w:p w:rsidR="00B73C5E" w:rsidRDefault="00B73C5E" w:rsidP="00300072">
            <w:pPr>
              <w:jc w:val="center"/>
              <w:rPr>
                <w:sz w:val="20"/>
                <w:szCs w:val="20"/>
              </w:rPr>
            </w:pPr>
            <w:r>
              <w:rPr>
                <w:sz w:val="20"/>
                <w:szCs w:val="20"/>
              </w:rPr>
              <w:t>Jed.mere</w:t>
            </w:r>
          </w:p>
        </w:tc>
        <w:tc>
          <w:tcPr>
            <w:tcW w:w="1417" w:type="dxa"/>
          </w:tcPr>
          <w:p w:rsidR="00B73C5E" w:rsidRDefault="00B73C5E" w:rsidP="00300072">
            <w:pPr>
              <w:jc w:val="center"/>
              <w:rPr>
                <w:sz w:val="20"/>
                <w:szCs w:val="20"/>
              </w:rPr>
            </w:pPr>
            <w:r>
              <w:rPr>
                <w:sz w:val="20"/>
                <w:szCs w:val="20"/>
              </w:rPr>
              <w:t>Potrebna količina</w:t>
            </w:r>
          </w:p>
        </w:tc>
        <w:tc>
          <w:tcPr>
            <w:tcW w:w="1278" w:type="dxa"/>
          </w:tcPr>
          <w:p w:rsidR="00B73C5E" w:rsidRPr="0036379D" w:rsidRDefault="0036379D" w:rsidP="00300072">
            <w:pPr>
              <w:jc w:val="center"/>
              <w:rPr>
                <w:sz w:val="20"/>
                <w:szCs w:val="20"/>
                <w:lang w:val="sr-Latn-RS"/>
              </w:rPr>
            </w:pPr>
            <w:r>
              <w:rPr>
                <w:sz w:val="20"/>
                <w:szCs w:val="20"/>
                <w:lang w:val="sr-Latn-RS"/>
              </w:rPr>
              <w:t>Proizvođač</w:t>
            </w:r>
          </w:p>
        </w:tc>
        <w:tc>
          <w:tcPr>
            <w:tcW w:w="1278" w:type="dxa"/>
          </w:tcPr>
          <w:p w:rsidR="00B73C5E" w:rsidRDefault="00B73C5E" w:rsidP="00300072">
            <w:pPr>
              <w:jc w:val="center"/>
              <w:rPr>
                <w:sz w:val="20"/>
                <w:szCs w:val="20"/>
              </w:rPr>
            </w:pPr>
            <w:r>
              <w:rPr>
                <w:sz w:val="20"/>
                <w:szCs w:val="20"/>
              </w:rPr>
              <w:t>Jedinična cena/din</w:t>
            </w:r>
          </w:p>
        </w:tc>
        <w:tc>
          <w:tcPr>
            <w:tcW w:w="1540" w:type="dxa"/>
          </w:tcPr>
          <w:p w:rsidR="00B73C5E" w:rsidRDefault="00B73C5E" w:rsidP="00300072">
            <w:pPr>
              <w:jc w:val="center"/>
              <w:rPr>
                <w:sz w:val="20"/>
                <w:szCs w:val="20"/>
              </w:rPr>
            </w:pPr>
            <w:r>
              <w:rPr>
                <w:sz w:val="20"/>
                <w:szCs w:val="20"/>
              </w:rPr>
              <w:t>Ukupna cena/din</w:t>
            </w:r>
          </w:p>
        </w:tc>
      </w:tr>
      <w:tr w:rsidR="00B73C5E" w:rsidTr="0036379D">
        <w:tc>
          <w:tcPr>
            <w:tcW w:w="709" w:type="dxa"/>
          </w:tcPr>
          <w:p w:rsidR="00B73C5E" w:rsidRDefault="00B73C5E" w:rsidP="00300072">
            <w:pPr>
              <w:jc w:val="both"/>
            </w:pPr>
            <w:r>
              <w:t>1.</w:t>
            </w:r>
          </w:p>
        </w:tc>
        <w:tc>
          <w:tcPr>
            <w:tcW w:w="2931" w:type="dxa"/>
          </w:tcPr>
          <w:p w:rsidR="00B73C5E" w:rsidRDefault="00B73C5E" w:rsidP="00300072">
            <w:pPr>
              <w:jc w:val="both"/>
            </w:pPr>
          </w:p>
        </w:tc>
        <w:tc>
          <w:tcPr>
            <w:tcW w:w="992" w:type="dxa"/>
          </w:tcPr>
          <w:p w:rsidR="00B73C5E" w:rsidRDefault="00B73C5E" w:rsidP="00300072">
            <w:pPr>
              <w:jc w:val="both"/>
            </w:pPr>
          </w:p>
        </w:tc>
        <w:tc>
          <w:tcPr>
            <w:tcW w:w="1417" w:type="dxa"/>
          </w:tcPr>
          <w:p w:rsidR="00B73C5E" w:rsidRDefault="00B73C5E" w:rsidP="00300072">
            <w:pPr>
              <w:jc w:val="both"/>
            </w:pPr>
          </w:p>
        </w:tc>
        <w:tc>
          <w:tcPr>
            <w:tcW w:w="1278" w:type="dxa"/>
          </w:tcPr>
          <w:p w:rsidR="00B73C5E" w:rsidRDefault="00B73C5E" w:rsidP="00300072">
            <w:pPr>
              <w:jc w:val="both"/>
            </w:pPr>
          </w:p>
        </w:tc>
        <w:tc>
          <w:tcPr>
            <w:tcW w:w="1278" w:type="dxa"/>
          </w:tcPr>
          <w:p w:rsidR="00B73C5E" w:rsidRDefault="00B73C5E" w:rsidP="00300072">
            <w:pPr>
              <w:jc w:val="both"/>
            </w:pPr>
          </w:p>
        </w:tc>
        <w:tc>
          <w:tcPr>
            <w:tcW w:w="1540" w:type="dxa"/>
          </w:tcPr>
          <w:p w:rsidR="00B73C5E" w:rsidRDefault="00B73C5E" w:rsidP="00300072">
            <w:pPr>
              <w:jc w:val="both"/>
            </w:pPr>
          </w:p>
        </w:tc>
      </w:tr>
      <w:tr w:rsidR="00B73C5E" w:rsidTr="0036379D">
        <w:tc>
          <w:tcPr>
            <w:tcW w:w="709" w:type="dxa"/>
          </w:tcPr>
          <w:p w:rsidR="00B73C5E" w:rsidRDefault="00B73C5E" w:rsidP="00300072">
            <w:pPr>
              <w:jc w:val="both"/>
            </w:pPr>
            <w:r>
              <w:t>2.</w:t>
            </w:r>
          </w:p>
        </w:tc>
        <w:tc>
          <w:tcPr>
            <w:tcW w:w="2931" w:type="dxa"/>
          </w:tcPr>
          <w:p w:rsidR="00B73C5E" w:rsidRDefault="00B73C5E" w:rsidP="00300072">
            <w:pPr>
              <w:jc w:val="both"/>
            </w:pPr>
          </w:p>
        </w:tc>
        <w:tc>
          <w:tcPr>
            <w:tcW w:w="992" w:type="dxa"/>
          </w:tcPr>
          <w:p w:rsidR="00B73C5E" w:rsidRDefault="00B73C5E" w:rsidP="00300072">
            <w:pPr>
              <w:jc w:val="both"/>
            </w:pPr>
          </w:p>
        </w:tc>
        <w:tc>
          <w:tcPr>
            <w:tcW w:w="1417" w:type="dxa"/>
          </w:tcPr>
          <w:p w:rsidR="00B73C5E" w:rsidRDefault="00B73C5E" w:rsidP="00300072">
            <w:pPr>
              <w:jc w:val="both"/>
            </w:pPr>
          </w:p>
        </w:tc>
        <w:tc>
          <w:tcPr>
            <w:tcW w:w="1278" w:type="dxa"/>
          </w:tcPr>
          <w:p w:rsidR="00B73C5E" w:rsidRDefault="00B73C5E" w:rsidP="00300072">
            <w:pPr>
              <w:jc w:val="both"/>
            </w:pPr>
          </w:p>
        </w:tc>
        <w:tc>
          <w:tcPr>
            <w:tcW w:w="1278" w:type="dxa"/>
          </w:tcPr>
          <w:p w:rsidR="00B73C5E" w:rsidRDefault="00B73C5E" w:rsidP="00300072">
            <w:pPr>
              <w:jc w:val="both"/>
            </w:pPr>
          </w:p>
        </w:tc>
        <w:tc>
          <w:tcPr>
            <w:tcW w:w="1540" w:type="dxa"/>
          </w:tcPr>
          <w:p w:rsidR="00B73C5E" w:rsidRDefault="00B73C5E" w:rsidP="00300072">
            <w:pPr>
              <w:jc w:val="both"/>
            </w:pPr>
          </w:p>
        </w:tc>
      </w:tr>
      <w:tr w:rsidR="00B73C5E" w:rsidTr="0036379D">
        <w:tc>
          <w:tcPr>
            <w:tcW w:w="709" w:type="dxa"/>
          </w:tcPr>
          <w:p w:rsidR="00B73C5E" w:rsidRPr="001052AC" w:rsidRDefault="00B73C5E" w:rsidP="00300072">
            <w:pPr>
              <w:jc w:val="both"/>
              <w:rPr>
                <w:lang w:val="sr-Latn-CS"/>
              </w:rPr>
            </w:pPr>
            <w:r>
              <w:rPr>
                <w:lang w:val="sr-Latn-CS"/>
              </w:rPr>
              <w:t>3.</w:t>
            </w:r>
          </w:p>
        </w:tc>
        <w:tc>
          <w:tcPr>
            <w:tcW w:w="2931" w:type="dxa"/>
          </w:tcPr>
          <w:p w:rsidR="00B73C5E" w:rsidRDefault="00B73C5E" w:rsidP="00300072">
            <w:pPr>
              <w:jc w:val="both"/>
            </w:pPr>
          </w:p>
        </w:tc>
        <w:tc>
          <w:tcPr>
            <w:tcW w:w="992" w:type="dxa"/>
          </w:tcPr>
          <w:p w:rsidR="00B73C5E" w:rsidRDefault="00B73C5E" w:rsidP="00300072">
            <w:pPr>
              <w:jc w:val="both"/>
            </w:pPr>
          </w:p>
        </w:tc>
        <w:tc>
          <w:tcPr>
            <w:tcW w:w="1417" w:type="dxa"/>
          </w:tcPr>
          <w:p w:rsidR="00B73C5E" w:rsidRDefault="00B73C5E" w:rsidP="00300072">
            <w:pPr>
              <w:jc w:val="both"/>
            </w:pPr>
          </w:p>
        </w:tc>
        <w:tc>
          <w:tcPr>
            <w:tcW w:w="1278" w:type="dxa"/>
          </w:tcPr>
          <w:p w:rsidR="00B73C5E" w:rsidRDefault="00B73C5E" w:rsidP="00300072">
            <w:pPr>
              <w:jc w:val="both"/>
            </w:pPr>
          </w:p>
        </w:tc>
        <w:tc>
          <w:tcPr>
            <w:tcW w:w="1278" w:type="dxa"/>
          </w:tcPr>
          <w:p w:rsidR="00B73C5E" w:rsidRDefault="00B73C5E" w:rsidP="00300072">
            <w:pPr>
              <w:jc w:val="both"/>
            </w:pPr>
          </w:p>
        </w:tc>
        <w:tc>
          <w:tcPr>
            <w:tcW w:w="1540" w:type="dxa"/>
          </w:tcPr>
          <w:p w:rsidR="00B73C5E" w:rsidRDefault="00B73C5E" w:rsidP="00300072">
            <w:pPr>
              <w:jc w:val="both"/>
            </w:pPr>
          </w:p>
        </w:tc>
      </w:tr>
    </w:tbl>
    <w:p w:rsidR="00DF76D2" w:rsidRDefault="00DF76D2" w:rsidP="004F02D9">
      <w:pPr>
        <w:ind w:firstLine="720"/>
        <w:jc w:val="both"/>
        <w:rPr>
          <w:lang w:val="sl-SI"/>
        </w:rPr>
      </w:pPr>
    </w:p>
    <w:p w:rsidR="00DF76D2" w:rsidRPr="0092783E" w:rsidRDefault="00DF76D2" w:rsidP="004F02D9">
      <w:pPr>
        <w:ind w:firstLine="720"/>
        <w:jc w:val="both"/>
        <w:rPr>
          <w:lang w:val="sr-Latn-CS"/>
        </w:rPr>
      </w:pPr>
      <w:r>
        <w:t xml:space="preserve">Cene iz stava 1. ovog člana su u neto iznosu bez uračunatog poreza na </w:t>
      </w:r>
      <w:r>
        <w:rPr>
          <w:lang w:val="sr-Latn-CS"/>
        </w:rPr>
        <w:t>dodatu vrednost i fiksne su do kraja ugovorenog perioda.</w:t>
      </w:r>
    </w:p>
    <w:p w:rsidR="00DF76D2" w:rsidRDefault="00DF76D2" w:rsidP="004F02D9">
      <w:pPr>
        <w:ind w:firstLine="720"/>
        <w:jc w:val="both"/>
      </w:pPr>
      <w:r>
        <w:t>Ukupna vrednost predmeta kupoprodaje shodno stavu 1 ovog člana iznosi</w:t>
      </w:r>
    </w:p>
    <w:p w:rsidR="00DF76D2" w:rsidRDefault="00DF76D2" w:rsidP="004F02D9">
      <w:pPr>
        <w:jc w:val="both"/>
      </w:pPr>
    </w:p>
    <w:p w:rsidR="00DF76D2" w:rsidRPr="00C15187" w:rsidRDefault="00DF76D2" w:rsidP="004F02D9">
      <w:pPr>
        <w:jc w:val="center"/>
        <w:rPr>
          <w:b/>
          <w:bCs/>
          <w:sz w:val="28"/>
          <w:szCs w:val="28"/>
          <w:lang w:val="sr-Latn-CS"/>
        </w:rPr>
      </w:pPr>
      <w:r>
        <w:rPr>
          <w:b/>
          <w:bCs/>
          <w:sz w:val="32"/>
          <w:szCs w:val="32"/>
        </w:rPr>
        <w:t xml:space="preserve">______________ </w:t>
      </w:r>
      <w:r>
        <w:rPr>
          <w:b/>
          <w:bCs/>
          <w:sz w:val="28"/>
          <w:szCs w:val="28"/>
        </w:rPr>
        <w:t>din.</w:t>
      </w:r>
      <w:r>
        <w:rPr>
          <w:b/>
          <w:bCs/>
          <w:sz w:val="28"/>
          <w:szCs w:val="28"/>
          <w:lang w:val="sr-Latn-CS"/>
        </w:rPr>
        <w:t>, bez PDV-a</w:t>
      </w:r>
    </w:p>
    <w:p w:rsidR="00DF76D2" w:rsidRDefault="00DF76D2" w:rsidP="004F02D9">
      <w:pPr>
        <w:jc w:val="both"/>
        <w:rPr>
          <w:sz w:val="22"/>
          <w:szCs w:val="22"/>
          <w:lang w:val="sl-SI"/>
        </w:rPr>
      </w:pPr>
    </w:p>
    <w:p w:rsidR="00DF76D2" w:rsidRDefault="00DF76D2" w:rsidP="004F02D9">
      <w:pPr>
        <w:jc w:val="both"/>
        <w:rPr>
          <w:sz w:val="22"/>
          <w:szCs w:val="22"/>
          <w:lang w:val="sl-SI"/>
        </w:rPr>
      </w:pPr>
    </w:p>
    <w:p w:rsidR="00DF76D2" w:rsidRDefault="00DF76D2" w:rsidP="004F02D9">
      <w:pPr>
        <w:jc w:val="both"/>
      </w:pPr>
      <w:r>
        <w:t>ROK I NAČIN PLAĆANJA</w:t>
      </w:r>
    </w:p>
    <w:p w:rsidR="00DF76D2" w:rsidRDefault="00DF76D2" w:rsidP="004F02D9">
      <w:pPr>
        <w:jc w:val="center"/>
      </w:pPr>
      <w:r>
        <w:t>Član 3.</w:t>
      </w:r>
    </w:p>
    <w:p w:rsidR="00DF76D2" w:rsidRPr="00567DD2" w:rsidRDefault="001E5F16" w:rsidP="004F02D9">
      <w:pPr>
        <w:ind w:firstLine="360"/>
        <w:jc w:val="both"/>
        <w:rPr>
          <w:lang w:val="sr-Latn-CS"/>
        </w:rPr>
      </w:pPr>
      <w:r>
        <w:rPr>
          <w:lang w:val="sr-Latn-RS"/>
        </w:rPr>
        <w:t xml:space="preserve">      </w:t>
      </w:r>
      <w:r w:rsidR="00DF76D2">
        <w:t>Kupac se obavezuje da plaćanje robe, koja je predmet ovog ugovora vrši po prijemu iste i ispostavljenoj fakturi prema vrsti i količini primljene robe u roku od _______ dana od dana prijema fakture</w:t>
      </w:r>
      <w:r w:rsidR="00DF76D2">
        <w:rPr>
          <w:lang w:val="sr-Latn-CS"/>
        </w:rPr>
        <w:t>,</w:t>
      </w:r>
      <w:r w:rsidR="00DF76D2">
        <w:rPr>
          <w:lang w:val="sl-SI"/>
        </w:rPr>
        <w:t xml:space="preserve"> </w:t>
      </w:r>
      <w:r w:rsidR="00DF76D2">
        <w:t>u skladu sa ponudom prodavca iz člana 1. ovog ugovora uplatom na tekući račun</w:t>
      </w:r>
      <w:r w:rsidR="00DF76D2">
        <w:rPr>
          <w:lang w:val="sr-Latn-CS"/>
        </w:rPr>
        <w:t xml:space="preserve"> </w:t>
      </w:r>
      <w:r w:rsidR="00DF76D2">
        <w:t>broj _________________________ koji se vodi kod_____________________________.</w:t>
      </w:r>
    </w:p>
    <w:p w:rsidR="00DF76D2" w:rsidRPr="000A1FB1" w:rsidRDefault="00DF76D2" w:rsidP="004F02D9">
      <w:pPr>
        <w:jc w:val="both"/>
        <w:rPr>
          <w:lang w:val="sr-Latn-CS"/>
        </w:rPr>
      </w:pPr>
    </w:p>
    <w:p w:rsidR="00DF76D2" w:rsidRDefault="00DF76D2" w:rsidP="004F02D9">
      <w:pPr>
        <w:ind w:firstLine="720"/>
        <w:jc w:val="both"/>
        <w:rPr>
          <w:lang w:val="sl-SI"/>
        </w:rPr>
      </w:pPr>
      <w:r>
        <w:t>Dužničko-poverilački odnos izme</w:t>
      </w:r>
      <w:r>
        <w:rPr>
          <w:lang w:val="sr-Latn-CS"/>
        </w:rPr>
        <w:t>đ</w:t>
      </w:r>
      <w:r>
        <w:t>u ugovornih strana nastaje danom prijema isporuke.</w:t>
      </w:r>
    </w:p>
    <w:p w:rsidR="001E5F16" w:rsidRDefault="001E5F16" w:rsidP="004F02D9">
      <w:pPr>
        <w:ind w:firstLine="720"/>
        <w:jc w:val="both"/>
        <w:rPr>
          <w:lang w:val="sr-Latn-RS"/>
        </w:rPr>
      </w:pPr>
    </w:p>
    <w:p w:rsidR="001E5F16" w:rsidRDefault="001E5F16" w:rsidP="004F02D9">
      <w:pPr>
        <w:ind w:firstLine="720"/>
        <w:jc w:val="both"/>
        <w:rPr>
          <w:lang w:val="sr-Latn-RS"/>
        </w:rPr>
      </w:pPr>
    </w:p>
    <w:p w:rsidR="001E5F16" w:rsidRDefault="001E5F16" w:rsidP="004F02D9">
      <w:pPr>
        <w:ind w:firstLine="720"/>
        <w:jc w:val="both"/>
        <w:rPr>
          <w:lang w:val="sr-Latn-RS"/>
        </w:rPr>
      </w:pPr>
    </w:p>
    <w:p w:rsidR="001E5F16" w:rsidRDefault="001E5F16" w:rsidP="004F02D9">
      <w:pPr>
        <w:ind w:firstLine="720"/>
        <w:jc w:val="both"/>
        <w:rPr>
          <w:lang w:val="sr-Latn-RS"/>
        </w:rPr>
      </w:pPr>
    </w:p>
    <w:p w:rsidR="00DF76D2" w:rsidRDefault="00DF76D2" w:rsidP="004F02D9">
      <w:pPr>
        <w:ind w:firstLine="720"/>
        <w:jc w:val="both"/>
        <w:rPr>
          <w:lang w:val="sl-SI"/>
        </w:rPr>
      </w:pPr>
      <w:r>
        <w:t>U slučaju da se faktura ne slaže sa vrstom i količinom primljene robe ili ima drugih nedostataka zbog čega se smatra neispravnom, kupac je dužan fakturu odmah, a najkasnije u roku od 3 dana po prijemu, da vrati prodavcu uz pismeno obrazloženje.</w:t>
      </w:r>
    </w:p>
    <w:p w:rsidR="00DF76D2" w:rsidRDefault="00DF76D2" w:rsidP="004F02D9">
      <w:pPr>
        <w:ind w:firstLine="720"/>
        <w:jc w:val="both"/>
      </w:pPr>
      <w:r>
        <w:t>U slučaju da kupac ospori isporuku robe, kako količinski, tako i njenu ispravnost, nesporni deo isporuke će se isplatiti u roku iz člana 3. ovog ugovora, a sporni u istom roku po otklanjanju neispravnosti.</w:t>
      </w:r>
    </w:p>
    <w:p w:rsidR="00DF76D2" w:rsidRDefault="00DF76D2" w:rsidP="004F02D9">
      <w:pPr>
        <w:ind w:firstLine="720"/>
        <w:jc w:val="both"/>
      </w:pPr>
      <w:r>
        <w:t>Rokovi plaćanja faktura i korišćenja ugovorenih bonifikacija (kassa sconto i dr.) u korist kupca teku od dana dostave ispravne fakture za nesporne isporuke u pogledu kvaliteta, vrste i količine isporučene robe.</w:t>
      </w:r>
    </w:p>
    <w:p w:rsidR="00DF76D2" w:rsidRDefault="00DF76D2" w:rsidP="004F02D9">
      <w:pPr>
        <w:ind w:firstLine="720"/>
        <w:jc w:val="both"/>
      </w:pPr>
      <w:r>
        <w:t xml:space="preserve">Ugovorene jedinične cene važe i za više, odnosno manje prijavljene i isporučene količine proizvoda, ako ne prelazi </w:t>
      </w:r>
      <w:r>
        <w:rPr>
          <w:lang w:val="sr-Latn-CS"/>
        </w:rPr>
        <w:t>10%</w:t>
      </w:r>
      <w:r>
        <w:t xml:space="preserve"> od ugovorenih količina robe.</w:t>
      </w:r>
    </w:p>
    <w:p w:rsidR="00DF76D2" w:rsidRDefault="00DF76D2" w:rsidP="004F02D9">
      <w:pPr>
        <w:jc w:val="both"/>
      </w:pPr>
    </w:p>
    <w:p w:rsidR="00DF76D2" w:rsidRDefault="00DF76D2" w:rsidP="004F02D9">
      <w:pPr>
        <w:jc w:val="both"/>
      </w:pPr>
      <w:r>
        <w:t>ROK ISPORUKE</w:t>
      </w:r>
    </w:p>
    <w:p w:rsidR="00DF76D2" w:rsidRDefault="00DF76D2" w:rsidP="004F02D9">
      <w:pPr>
        <w:jc w:val="center"/>
      </w:pPr>
      <w:r>
        <w:t>Član 4.</w:t>
      </w:r>
    </w:p>
    <w:p w:rsidR="00DF76D2" w:rsidRDefault="00DF76D2" w:rsidP="004F02D9">
      <w:pPr>
        <w:ind w:firstLine="720"/>
        <w:jc w:val="both"/>
      </w:pPr>
      <w:r>
        <w:t>Roba se isporučuje mesečno u dogovorenim količinama.</w:t>
      </w:r>
    </w:p>
    <w:p w:rsidR="00DF76D2" w:rsidRDefault="00DF76D2" w:rsidP="004F02D9">
      <w:pPr>
        <w:ind w:firstLine="720"/>
        <w:jc w:val="both"/>
      </w:pPr>
      <w:r>
        <w:t>Kupac i prodavac se u toku važenja ovog ugovora mogu sporazumeti i o drugačijoj dinamici isporuke o čemu sačinjavaju poseban aneks ovog ugovora.</w:t>
      </w:r>
    </w:p>
    <w:p w:rsidR="00DF76D2" w:rsidRDefault="00DF76D2" w:rsidP="004F02D9">
      <w:pPr>
        <w:ind w:firstLine="720"/>
        <w:jc w:val="both"/>
      </w:pPr>
      <w:r>
        <w:t xml:space="preserve">Kupac se obavezuje da svoje potrebe za robom naznačene u članu 2. ovog ugovora prijavi prodavcu pismenim putem do </w:t>
      </w:r>
      <w:r>
        <w:rPr>
          <w:lang w:val="sr-Latn-CS"/>
        </w:rPr>
        <w:t xml:space="preserve">petog </w:t>
      </w:r>
      <w:r>
        <w:t xml:space="preserve">u mesecu, a prodavac da istu isporuči u roku </w:t>
      </w:r>
      <w:r>
        <w:rPr>
          <w:lang w:val="sr-Latn-CS"/>
        </w:rPr>
        <w:t>do 24 časa</w:t>
      </w:r>
      <w:r>
        <w:t>.</w:t>
      </w:r>
    </w:p>
    <w:p w:rsidR="00DF76D2" w:rsidRDefault="00DF76D2" w:rsidP="004F02D9">
      <w:pPr>
        <w:ind w:firstLine="720"/>
        <w:jc w:val="both"/>
      </w:pPr>
      <w:r>
        <w:t>Roba koja je predmet ovog ugovora isporučuje se F-co magacin kupca.</w:t>
      </w:r>
    </w:p>
    <w:p w:rsidR="00DF76D2" w:rsidRDefault="00DF76D2" w:rsidP="004F02D9">
      <w:pPr>
        <w:ind w:firstLine="720"/>
        <w:jc w:val="both"/>
      </w:pPr>
      <w:r>
        <w:t>Prodavac se obavezuje da u periodu od dana zaključenja ovog ugovora do isteka roka iz člana 11. isporuči kupcu celokupnu ugovorenu količinu robe.</w:t>
      </w:r>
    </w:p>
    <w:p w:rsidR="00DF76D2" w:rsidRDefault="00DF76D2" w:rsidP="004F02D9">
      <w:pPr>
        <w:ind w:firstLine="720"/>
        <w:jc w:val="both"/>
      </w:pPr>
      <w:r>
        <w:t>Produženje roka isporuke iz stava 3. ovog člana moguće je samo u slučaju više sile.</w:t>
      </w:r>
    </w:p>
    <w:p w:rsidR="00DF76D2" w:rsidRDefault="00DF76D2" w:rsidP="004F02D9">
      <w:pPr>
        <w:jc w:val="both"/>
      </w:pPr>
    </w:p>
    <w:p w:rsidR="00DF76D2" w:rsidRPr="0092783E" w:rsidRDefault="00DF76D2" w:rsidP="0092783E">
      <w:pPr>
        <w:jc w:val="both"/>
        <w:rPr>
          <w:lang w:val="sr-Latn-CS"/>
        </w:rPr>
      </w:pPr>
      <w:r>
        <w:t>FINANSIJSK</w:t>
      </w:r>
      <w:r>
        <w:rPr>
          <w:lang w:val="sr-Latn-CS"/>
        </w:rPr>
        <w:t>O OBEZBEĐENJE</w:t>
      </w:r>
    </w:p>
    <w:p w:rsidR="00DF76D2" w:rsidRDefault="00DF76D2" w:rsidP="0092783E">
      <w:pPr>
        <w:jc w:val="center"/>
      </w:pPr>
      <w:r>
        <w:t>Član 5.</w:t>
      </w:r>
    </w:p>
    <w:p w:rsidR="00DF76D2" w:rsidRPr="00BB7650" w:rsidRDefault="00DF76D2" w:rsidP="004F02D9">
      <w:pPr>
        <w:ind w:firstLine="720"/>
        <w:jc w:val="both"/>
        <w:rPr>
          <w:lang w:val="sl-SI"/>
        </w:rPr>
      </w:pPr>
    </w:p>
    <w:p w:rsidR="00DF76D2" w:rsidRPr="002E3B98" w:rsidRDefault="00DF76D2" w:rsidP="00D1476A">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a dobro izvršenje posla</w:t>
      </w:r>
      <w:r>
        <w:rPr>
          <w:lang w:val="sl-SI"/>
        </w:rPr>
        <w:t xml:space="preserve"> </w:t>
      </w:r>
      <w:r>
        <w:rPr>
          <w:b/>
          <w:bCs/>
          <w:lang w:val="sl-SI"/>
        </w:rPr>
        <w:t xml:space="preserve">ZA SVAKU PARTIJU POJEDINAČNO </w:t>
      </w:r>
      <w:r w:rsidRPr="00253099">
        <w:rPr>
          <w:lang w:val="sl-SI"/>
        </w:rPr>
        <w:t>će biti</w:t>
      </w:r>
      <w:r>
        <w:rPr>
          <w:lang w:val="sl-SI"/>
        </w:rPr>
        <w:t>:</w:t>
      </w:r>
    </w:p>
    <w:p w:rsidR="00DF76D2" w:rsidRDefault="00DF76D2" w:rsidP="00D1476A">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DF76D2" w:rsidRDefault="00DF76D2" w:rsidP="00D1476A">
      <w:pPr>
        <w:ind w:firstLine="720"/>
        <w:jc w:val="both"/>
        <w:rPr>
          <w:lang w:val="sl-SI"/>
        </w:rPr>
      </w:pPr>
      <w:r>
        <w:rPr>
          <w:lang w:val="sl-SI"/>
        </w:rPr>
        <w:t>Predmetna menica za dobro izvršenje posla, aktiviraće se u slučaju da ponuđač ne izvršava ugovorene obaveze u rokovima i na način predviđen ugovorom.</w:t>
      </w:r>
    </w:p>
    <w:p w:rsidR="00DF76D2" w:rsidRDefault="00DF76D2" w:rsidP="00D1476A">
      <w:pPr>
        <w:ind w:firstLine="720"/>
        <w:jc w:val="both"/>
        <w:rPr>
          <w:lang w:val="sl-SI"/>
        </w:rPr>
      </w:pPr>
      <w:r>
        <w:rPr>
          <w:lang w:val="sl-SI"/>
        </w:rPr>
        <w:t>Menica za dobro izvršenje posla biće vraćena ponuđaču po isteku roka važenja menice.</w:t>
      </w:r>
    </w:p>
    <w:p w:rsidR="00DF76D2" w:rsidRDefault="00DF76D2" w:rsidP="00D1476A">
      <w:pPr>
        <w:ind w:firstLine="720"/>
        <w:jc w:val="both"/>
        <w:rPr>
          <w:lang w:val="sl-SI"/>
        </w:rPr>
      </w:pPr>
      <w:r>
        <w:rPr>
          <w:lang w:val="sl-SI"/>
        </w:rPr>
        <w:t>Uz odgovarajuću menicu izabrani ponuđač je dužan da dostavi i sledeće dokumenta:</w:t>
      </w:r>
    </w:p>
    <w:p w:rsidR="00DF76D2" w:rsidRDefault="00DF76D2" w:rsidP="00D1476A">
      <w:pPr>
        <w:ind w:firstLine="720"/>
        <w:jc w:val="both"/>
        <w:rPr>
          <w:lang w:val="sl-SI"/>
        </w:rPr>
      </w:pPr>
      <w:r>
        <w:rPr>
          <w:lang w:val="sl-SI"/>
        </w:rPr>
        <w:t>- menično ovlašćenje</w:t>
      </w:r>
    </w:p>
    <w:p w:rsidR="00DF76D2" w:rsidRDefault="00DF76D2" w:rsidP="00D1476A">
      <w:pPr>
        <w:ind w:firstLine="720"/>
        <w:jc w:val="both"/>
        <w:rPr>
          <w:lang w:val="sl-SI"/>
        </w:rPr>
      </w:pPr>
      <w:r>
        <w:rPr>
          <w:lang w:val="sl-SI"/>
        </w:rPr>
        <w:t>- fotokopiju kartona deponovanih potpisa</w:t>
      </w:r>
    </w:p>
    <w:p w:rsidR="00DF76D2" w:rsidRDefault="00DF76D2" w:rsidP="00D1476A">
      <w:pPr>
        <w:ind w:firstLine="720"/>
        <w:jc w:val="both"/>
        <w:rPr>
          <w:lang w:val="sl-SI"/>
        </w:rPr>
      </w:pPr>
      <w:r>
        <w:rPr>
          <w:lang w:val="sl-SI"/>
        </w:rPr>
        <w:t xml:space="preserve">- fotokopiju OP obrasca (obrasca sa navođenjem lica ovlašćenih za zastupanje ponuđača) </w:t>
      </w:r>
    </w:p>
    <w:p w:rsidR="00DF76D2" w:rsidRPr="00BB7650" w:rsidRDefault="00DF76D2" w:rsidP="00D1476A">
      <w:pPr>
        <w:ind w:firstLine="720"/>
        <w:jc w:val="both"/>
        <w:rPr>
          <w:lang w:val="sl-SI"/>
        </w:rPr>
      </w:pPr>
      <w:r>
        <w:rPr>
          <w:lang w:val="sl-SI"/>
        </w:rPr>
        <w:t>- fotokopiju overenog zahteva za registraciju menica od strane poslovne banke.</w:t>
      </w:r>
    </w:p>
    <w:p w:rsidR="00DF76D2" w:rsidRDefault="00DF76D2" w:rsidP="004F02D9">
      <w:pPr>
        <w:jc w:val="both"/>
        <w:rPr>
          <w:lang w:val="sr-Latn-CS"/>
        </w:rPr>
      </w:pPr>
    </w:p>
    <w:p w:rsidR="00DF76D2" w:rsidRDefault="00DF76D2" w:rsidP="004F02D9">
      <w:pPr>
        <w:jc w:val="both"/>
      </w:pPr>
      <w:r>
        <w:t>KVALITET I KOLIČINE</w:t>
      </w:r>
    </w:p>
    <w:p w:rsidR="00DF76D2" w:rsidRDefault="00DF76D2" w:rsidP="004F02D9">
      <w:pPr>
        <w:jc w:val="center"/>
      </w:pPr>
      <w:r>
        <w:t>Član 6.</w:t>
      </w:r>
    </w:p>
    <w:p w:rsidR="00DF76D2" w:rsidRDefault="00DF76D2" w:rsidP="004F02D9">
      <w:pPr>
        <w:ind w:firstLine="708"/>
        <w:jc w:val="both"/>
      </w:pPr>
      <w:r>
        <w:t>Kvalitet proizvoda koji su predmet ovog ugovora mora u potpunosti odgovarati:</w:t>
      </w:r>
    </w:p>
    <w:p w:rsidR="00DF76D2" w:rsidRDefault="00DF76D2" w:rsidP="004F02D9">
      <w:pPr>
        <w:numPr>
          <w:ilvl w:val="0"/>
          <w:numId w:val="1"/>
        </w:numPr>
        <w:tabs>
          <w:tab w:val="clear" w:pos="360"/>
          <w:tab w:val="num" w:pos="720"/>
        </w:tabs>
        <w:ind w:left="720"/>
        <w:jc w:val="both"/>
      </w:pPr>
      <w:r>
        <w:t>važećim domaćim ili medjunarodnim standardima za tu vrstu robe,</w:t>
      </w:r>
    </w:p>
    <w:p w:rsidR="00DF76D2" w:rsidRDefault="00DF76D2" w:rsidP="004F02D9">
      <w:pPr>
        <w:numPr>
          <w:ilvl w:val="0"/>
          <w:numId w:val="1"/>
        </w:numPr>
        <w:tabs>
          <w:tab w:val="clear" w:pos="360"/>
          <w:tab w:val="num" w:pos="720"/>
        </w:tabs>
        <w:ind w:left="720"/>
        <w:jc w:val="both"/>
      </w:pPr>
      <w:r>
        <w:t>uverenjima o kvalitetu i atestima dostavljenim uz ponudu prodavca</w:t>
      </w:r>
    </w:p>
    <w:p w:rsidR="00DF76D2" w:rsidRPr="00727D6D" w:rsidRDefault="00DF76D2" w:rsidP="004F02D9">
      <w:pPr>
        <w:numPr>
          <w:ilvl w:val="0"/>
          <w:numId w:val="1"/>
        </w:numPr>
        <w:tabs>
          <w:tab w:val="clear" w:pos="360"/>
          <w:tab w:val="num" w:pos="720"/>
        </w:tabs>
        <w:ind w:left="720"/>
        <w:jc w:val="both"/>
      </w:pPr>
      <w:r>
        <w:t>dostavljenim uzorcima proizvoda</w:t>
      </w:r>
    </w:p>
    <w:p w:rsidR="00DF76D2" w:rsidRPr="000D4C3F" w:rsidRDefault="00DF76D2" w:rsidP="004F02D9">
      <w:pPr>
        <w:jc w:val="both"/>
        <w:rPr>
          <w:lang w:val="sr-Latn-CS"/>
        </w:rPr>
      </w:pPr>
    </w:p>
    <w:p w:rsidR="00DF76D2" w:rsidRDefault="001E5F16" w:rsidP="001E5F16">
      <w:pPr>
        <w:ind w:firstLine="360"/>
        <w:jc w:val="both"/>
      </w:pPr>
      <w:r>
        <w:rPr>
          <w:lang w:val="sr-Latn-CS"/>
        </w:rPr>
        <w:t xml:space="preserve">      </w:t>
      </w:r>
      <w:r w:rsidR="00DF76D2">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1E5F16" w:rsidRDefault="001E5F16" w:rsidP="004F02D9">
      <w:pPr>
        <w:ind w:firstLine="708"/>
        <w:jc w:val="both"/>
        <w:rPr>
          <w:lang w:val="sr-Latn-RS"/>
        </w:rPr>
      </w:pPr>
    </w:p>
    <w:p w:rsidR="001E5F16" w:rsidRDefault="001E5F16" w:rsidP="004F02D9">
      <w:pPr>
        <w:ind w:firstLine="708"/>
        <w:jc w:val="both"/>
        <w:rPr>
          <w:lang w:val="sr-Latn-RS"/>
        </w:rPr>
      </w:pPr>
    </w:p>
    <w:p w:rsidR="00DF76D2" w:rsidRDefault="00DF76D2" w:rsidP="004F02D9">
      <w:pPr>
        <w:ind w:firstLine="708"/>
        <w:jc w:val="both"/>
      </w:pPr>
      <w:r>
        <w:t>U slučaju kada nezavisna specijalizovana institucija utvrdi odstupanje od ugovorenog kvaliteta proizvoda, troškovi analize padaju na teret prodavca.</w:t>
      </w:r>
    </w:p>
    <w:p w:rsidR="00DF76D2" w:rsidRDefault="00DF76D2" w:rsidP="004F02D9">
      <w:pPr>
        <w:ind w:firstLine="708"/>
        <w:jc w:val="both"/>
      </w:pPr>
      <w:r>
        <w:t>Kvalitativni prijem robe vrši se prilikom prijema u magacinu kupca u prisustvu prodavca.</w:t>
      </w:r>
    </w:p>
    <w:p w:rsidR="00DF76D2" w:rsidRDefault="00DF76D2" w:rsidP="004F02D9">
      <w:pPr>
        <w:ind w:firstLine="708"/>
        <w:jc w:val="both"/>
      </w:pPr>
      <w:r>
        <w:t>Eventualna reklamacija od strane kupca na isporučene količine mora biti sačinjena u pisanoj formi i dostavljen kupcu u roku od 3 dana.</w:t>
      </w:r>
    </w:p>
    <w:p w:rsidR="00DF76D2" w:rsidRDefault="00DF76D2" w:rsidP="004F02D9">
      <w:pPr>
        <w:ind w:firstLine="708"/>
        <w:jc w:val="both"/>
      </w:pPr>
      <w:r>
        <w:t>Ukoliko bilo koja isporuka ne zadovolji dogovorenu količinu robe ili kvalitet, prodavac je u obavezi da istu dostavi u traženoj količini, odnosno zameni ispravnom u roku od 7 dana, od dana prijema reklamacije.</w:t>
      </w:r>
    </w:p>
    <w:p w:rsidR="00DF76D2" w:rsidRDefault="00DF76D2" w:rsidP="004F02D9">
      <w:pPr>
        <w:jc w:val="both"/>
        <w:rPr>
          <w:lang w:val="sr-Latn-CS"/>
        </w:rPr>
      </w:pPr>
    </w:p>
    <w:p w:rsidR="00DF76D2" w:rsidRDefault="00DF76D2" w:rsidP="004F02D9">
      <w:pPr>
        <w:jc w:val="both"/>
      </w:pPr>
      <w:r>
        <w:t>VIŠA SILA</w:t>
      </w:r>
    </w:p>
    <w:p w:rsidR="00DF76D2" w:rsidRDefault="00DF76D2" w:rsidP="004F02D9">
      <w:pPr>
        <w:jc w:val="center"/>
      </w:pPr>
      <w:r>
        <w:t>Član 7.</w:t>
      </w:r>
    </w:p>
    <w:p w:rsidR="00DF76D2" w:rsidRDefault="00DF76D2" w:rsidP="004F02D9">
      <w:pPr>
        <w:ind w:firstLine="720"/>
        <w:jc w:val="both"/>
      </w:pPr>
      <w:r>
        <w:t>Nastupanja više sile oslobadja od odgovornosti ugovorene strane za kašnjenje u izvršenju ugovorenih obaveza. O datumu nastupanja, trajanju i datumu prestanka više sile, ugovorene strane su obavezne da jedna drugu obaveste pismenim putem u roku od 24 časa.</w:t>
      </w:r>
    </w:p>
    <w:p w:rsidR="00DF76D2" w:rsidRDefault="00DF76D2" w:rsidP="004F02D9">
      <w:pPr>
        <w:jc w:val="both"/>
        <w:rPr>
          <w:lang w:val="sl-SI"/>
        </w:rPr>
      </w:pPr>
    </w:p>
    <w:p w:rsidR="00DF76D2" w:rsidRDefault="00DF76D2" w:rsidP="004F02D9">
      <w:pPr>
        <w:jc w:val="both"/>
      </w:pPr>
      <w:r>
        <w:t>SPOROVI</w:t>
      </w:r>
    </w:p>
    <w:p w:rsidR="00DF76D2" w:rsidRDefault="00DF76D2" w:rsidP="004F02D9">
      <w:pPr>
        <w:jc w:val="center"/>
      </w:pPr>
      <w:r>
        <w:t>Član 8.</w:t>
      </w:r>
    </w:p>
    <w:p w:rsidR="00DF76D2" w:rsidRDefault="00DF76D2" w:rsidP="004F02D9">
      <w:pPr>
        <w:ind w:firstLine="720"/>
        <w:jc w:val="both"/>
      </w:pPr>
      <w:r>
        <w:t>Ugovorene strane su se sporazumevale da se eventualni sporovi po ovom ugovoru rešavaju sporazumno. U protivnom ugovaraju stvarnu i mesnu nadležnost Trgovinskog suda u Beogradu.</w:t>
      </w:r>
    </w:p>
    <w:p w:rsidR="00DF76D2" w:rsidRDefault="00DF76D2" w:rsidP="004F02D9">
      <w:pPr>
        <w:jc w:val="both"/>
      </w:pPr>
    </w:p>
    <w:p w:rsidR="00DF76D2" w:rsidRDefault="00DF76D2" w:rsidP="004F02D9">
      <w:pPr>
        <w:jc w:val="both"/>
      </w:pPr>
      <w:r>
        <w:t>RASKID UGOVORA</w:t>
      </w:r>
    </w:p>
    <w:p w:rsidR="00DF76D2" w:rsidRDefault="00DF76D2" w:rsidP="004F02D9">
      <w:pPr>
        <w:jc w:val="center"/>
      </w:pPr>
      <w:r>
        <w:t>Član 9.</w:t>
      </w:r>
    </w:p>
    <w:p w:rsidR="00DF76D2" w:rsidRDefault="00DF76D2" w:rsidP="004F02D9">
      <w:pPr>
        <w:ind w:firstLine="720"/>
        <w:jc w:val="both"/>
      </w:pPr>
      <w:r>
        <w:t>Ugovorna strana nezadovoljna ispunjenjem ugovorenih obaveza druge ugovorne strane može zahtevati raskid ugovora po uslovom da je svoje ugovorne obaveze u potpunosti blagovremeno izvršila.</w:t>
      </w:r>
    </w:p>
    <w:p w:rsidR="00DF76D2" w:rsidRDefault="00DF76D2" w:rsidP="004F02D9">
      <w:pPr>
        <w:ind w:firstLine="720"/>
        <w:jc w:val="both"/>
      </w:pPr>
      <w:r>
        <w:t>Raskid ugovora se zahteva pismenim putem sa raskidnim rokom od 15 dana.</w:t>
      </w:r>
    </w:p>
    <w:p w:rsidR="00DF76D2" w:rsidRDefault="00DF76D2" w:rsidP="004F02D9">
      <w:pPr>
        <w:jc w:val="both"/>
        <w:rPr>
          <w:lang w:val="sl-SI"/>
        </w:rPr>
      </w:pPr>
    </w:p>
    <w:p w:rsidR="00DF76D2" w:rsidRDefault="00DF76D2" w:rsidP="004F02D9">
      <w:pPr>
        <w:jc w:val="both"/>
      </w:pPr>
      <w:r>
        <w:t>PRIMENA ZAKONA</w:t>
      </w:r>
    </w:p>
    <w:p w:rsidR="00DF76D2" w:rsidRDefault="00DF76D2" w:rsidP="004F02D9">
      <w:pPr>
        <w:jc w:val="center"/>
      </w:pPr>
      <w:r>
        <w:t>Član 10.</w:t>
      </w:r>
    </w:p>
    <w:p w:rsidR="00DF76D2" w:rsidRDefault="00DF76D2" w:rsidP="004F02D9">
      <w:pPr>
        <w:ind w:firstLine="720"/>
        <w:jc w:val="both"/>
      </w:pPr>
      <w:r>
        <w:t>Na sve što nije odre</w:t>
      </w:r>
      <w:r>
        <w:rPr>
          <w:lang w:val="sr-Latn-CS"/>
        </w:rPr>
        <w:t>đ</w:t>
      </w:r>
      <w:r>
        <w:t>eno ovim ugovorom, primenjivaće se Zakon o obligacionim odnosima.</w:t>
      </w:r>
    </w:p>
    <w:p w:rsidR="00DF76D2" w:rsidRDefault="00DF76D2" w:rsidP="004F02D9">
      <w:pPr>
        <w:jc w:val="both"/>
      </w:pPr>
    </w:p>
    <w:p w:rsidR="00DF76D2" w:rsidRDefault="00DF76D2" w:rsidP="004F02D9">
      <w:pPr>
        <w:jc w:val="both"/>
      </w:pPr>
      <w:r>
        <w:t>STUPANJE NA SNAGU I TRAJANJE UGOVORA</w:t>
      </w:r>
    </w:p>
    <w:p w:rsidR="00DF76D2" w:rsidRDefault="00DF76D2" w:rsidP="004F02D9">
      <w:pPr>
        <w:jc w:val="center"/>
        <w:rPr>
          <w:lang w:val="sr-Latn-CS"/>
        </w:rPr>
      </w:pPr>
    </w:p>
    <w:p w:rsidR="00DF76D2" w:rsidRDefault="00DF76D2" w:rsidP="004F02D9">
      <w:pPr>
        <w:jc w:val="center"/>
      </w:pPr>
      <w:r>
        <w:t>Član 11.</w:t>
      </w:r>
    </w:p>
    <w:p w:rsidR="00DF76D2" w:rsidRDefault="00DF76D2" w:rsidP="004F02D9">
      <w:pPr>
        <w:ind w:firstLine="720"/>
        <w:jc w:val="both"/>
      </w:pPr>
      <w:r>
        <w:t>Ovaj ugovor stupa na snagu danom potpisivanja obe ugovorne strane.</w:t>
      </w:r>
    </w:p>
    <w:p w:rsidR="00DF76D2" w:rsidRPr="001E5F16" w:rsidRDefault="00822514" w:rsidP="001E5F16">
      <w:pPr>
        <w:ind w:firstLine="720"/>
        <w:jc w:val="both"/>
        <w:rPr>
          <w:lang w:val="sr-Latn-RS"/>
        </w:rPr>
      </w:pPr>
      <w:r>
        <w:t>Ugovor se zaključuje na odre</w:t>
      </w:r>
      <w:r>
        <w:rPr>
          <w:lang w:val="sr-Latn-RS"/>
        </w:rPr>
        <w:t>đ</w:t>
      </w:r>
      <w:r w:rsidR="00DF76D2">
        <w:t>eno vreme u trajanju od 12 meseci.</w:t>
      </w:r>
    </w:p>
    <w:p w:rsidR="00DF76D2" w:rsidRDefault="00DF76D2" w:rsidP="004F02D9">
      <w:pPr>
        <w:jc w:val="both"/>
        <w:rPr>
          <w:lang w:val="sr-Latn-CS"/>
        </w:rPr>
      </w:pPr>
    </w:p>
    <w:p w:rsidR="00DF76D2" w:rsidRDefault="00DF76D2" w:rsidP="004F02D9">
      <w:pPr>
        <w:jc w:val="both"/>
      </w:pPr>
      <w:r>
        <w:t>ZAVRŠNE ODREDBE</w:t>
      </w:r>
    </w:p>
    <w:p w:rsidR="00DF76D2" w:rsidRDefault="00DF76D2" w:rsidP="004F02D9">
      <w:pPr>
        <w:jc w:val="center"/>
      </w:pPr>
      <w:r>
        <w:t>Član 12.</w:t>
      </w:r>
    </w:p>
    <w:p w:rsidR="00DF76D2" w:rsidRDefault="00DF76D2" w:rsidP="004F02D9">
      <w:pPr>
        <w:ind w:firstLine="720"/>
        <w:jc w:val="both"/>
      </w:pPr>
      <w:r>
        <w:t>Ovaj ugovor je sačinjen u 4 istovetna primerka od kojih po 2 za svaku ugovornu stranu.</w:t>
      </w:r>
    </w:p>
    <w:p w:rsidR="00DF76D2" w:rsidRDefault="00DF76D2" w:rsidP="007365DE">
      <w:pPr>
        <w:jc w:val="both"/>
        <w:rPr>
          <w:lang w:val="sr-Latn-CS"/>
        </w:rPr>
      </w:pPr>
    </w:p>
    <w:p w:rsidR="001E5F16" w:rsidRPr="00BD00AE" w:rsidRDefault="001E5F16" w:rsidP="007365DE">
      <w:pPr>
        <w:jc w:val="both"/>
        <w:rPr>
          <w:lang w:val="sr-Latn-CS"/>
        </w:rPr>
      </w:pPr>
    </w:p>
    <w:p w:rsidR="00DF76D2" w:rsidRDefault="00DF76D2" w:rsidP="007365DE">
      <w:pPr>
        <w:jc w:val="both"/>
        <w:rPr>
          <w:lang w:val="sr-Latn-CS"/>
        </w:rPr>
      </w:pPr>
    </w:p>
    <w:p w:rsidR="00DF76D2" w:rsidRDefault="00DF76D2" w:rsidP="00C82637">
      <w:pPr>
        <w:pStyle w:val="DWSty"/>
        <w:ind w:left="334" w:right="11"/>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PRODAVAC                               </w:t>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t xml:space="preserve">KUPAC       </w:t>
      </w:r>
    </w:p>
    <w:p w:rsidR="00DF76D2" w:rsidRPr="0095335C" w:rsidRDefault="00DF76D2" w:rsidP="00C82637">
      <w:pPr>
        <w:jc w:val="both"/>
      </w:pPr>
    </w:p>
    <w:p w:rsidR="00DF76D2" w:rsidRPr="007A7D61" w:rsidRDefault="00DF76D2" w:rsidP="00C82637">
      <w:pPr>
        <w:jc w:val="both"/>
        <w:rPr>
          <w:lang w:val="sr-Latn-CS"/>
        </w:rPr>
      </w:pPr>
      <w:r w:rsidRPr="007A7D61">
        <w:rPr>
          <w:lang w:val="sr-Latn-CS"/>
        </w:rPr>
        <w:t>_______</w:t>
      </w:r>
      <w:r w:rsidRPr="007A7D61">
        <w:t>_____________________</w:t>
      </w:r>
      <w:r w:rsidRPr="007A7D61">
        <w:tab/>
      </w:r>
      <w:r w:rsidRPr="007A7D61">
        <w:tab/>
      </w:r>
      <w:r>
        <w:rPr>
          <w:lang w:val="sr-Latn-CS"/>
        </w:rPr>
        <w:tab/>
      </w:r>
      <w:r w:rsidRPr="007A7D61">
        <w:rPr>
          <w:lang w:val="sr-Latn-CS"/>
        </w:rPr>
        <w:t>_____</w:t>
      </w:r>
      <w:r w:rsidRPr="007A7D61">
        <w:t>_____________________</w:t>
      </w:r>
    </w:p>
    <w:p w:rsidR="00DF76D2" w:rsidRPr="00860C50" w:rsidRDefault="00DF76D2" w:rsidP="00C82637">
      <w:pPr>
        <w:ind w:left="4320"/>
        <w:jc w:val="both"/>
        <w:rPr>
          <w:lang w:val="sr-Latn-CS"/>
        </w:rPr>
      </w:pPr>
      <w:r w:rsidRPr="007A7D61">
        <w:rPr>
          <w:lang w:val="en-US"/>
        </w:rPr>
        <w:t xml:space="preserve"> Prim. </w:t>
      </w:r>
      <w:r w:rsidR="00A437B0">
        <w:rPr>
          <w:lang w:val="en-US"/>
        </w:rPr>
        <w:t>dr</w:t>
      </w:r>
      <w:r w:rsidRPr="007A7D61">
        <w:rPr>
          <w:lang w:val="en-US"/>
        </w:rPr>
        <w:t xml:space="preserve"> sci. med  Milica Ranković</w:t>
      </w:r>
      <w:r w:rsidR="00A437B0">
        <w:rPr>
          <w:lang w:val="en-US"/>
        </w:rPr>
        <w:t xml:space="preserve"> </w:t>
      </w:r>
      <w:r w:rsidRPr="007A7D61">
        <w:rPr>
          <w:lang w:val="en-US"/>
        </w:rPr>
        <w:t>Janevski</w:t>
      </w:r>
    </w:p>
    <w:p w:rsidR="00DF76D2" w:rsidRPr="00860C50" w:rsidRDefault="00DF76D2" w:rsidP="00F13D65">
      <w:pPr>
        <w:jc w:val="both"/>
        <w:rPr>
          <w:lang w:val="sr-Latn-CS"/>
        </w:rPr>
      </w:pPr>
    </w:p>
    <w:sectPr w:rsidR="00DF76D2" w:rsidRPr="00860C50"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089" w:rsidRDefault="00105089" w:rsidP="00A817F9">
      <w:r>
        <w:separator/>
      </w:r>
    </w:p>
  </w:endnote>
  <w:endnote w:type="continuationSeparator" w:id="0">
    <w:p w:rsidR="00105089" w:rsidRDefault="00105089"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CE9" w:rsidRDefault="00810CE9" w:rsidP="00FF1EC2">
    <w:pPr>
      <w:pStyle w:val="Footer"/>
      <w:jc w:val="center"/>
      <w:rPr>
        <w:rStyle w:val="PageNumber"/>
        <w:sz w:val="16"/>
        <w:szCs w:val="16"/>
        <w:lang w:val="sr-Latn-CS"/>
      </w:rPr>
    </w:pPr>
    <w:r w:rsidRPr="00537AF9">
      <w:rPr>
        <w:rStyle w:val="PageNumber"/>
        <w:sz w:val="16"/>
        <w:szCs w:val="16"/>
        <w:lang w:val="sr-Latn-CS"/>
      </w:rPr>
      <w:t>Institut za neonatologiju</w:t>
    </w:r>
  </w:p>
  <w:p w:rsidR="00810CE9" w:rsidRPr="00100AF3" w:rsidRDefault="00810CE9" w:rsidP="00FF1EC2">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medicinskog i sanitetskog potrošnog materijala</w:t>
    </w:r>
  </w:p>
  <w:p w:rsidR="00810CE9" w:rsidRDefault="00810CE9" w:rsidP="00FF1EC2">
    <w:pPr>
      <w:pStyle w:val="Footer"/>
      <w:jc w:val="center"/>
      <w:rPr>
        <w:rStyle w:val="PageNumber"/>
        <w:sz w:val="16"/>
        <w:szCs w:val="16"/>
        <w:lang w:val="sr-Latn-CS"/>
      </w:rPr>
    </w:pPr>
    <w:r>
      <w:rPr>
        <w:rStyle w:val="PageNumber"/>
        <w:i/>
        <w:iCs/>
        <w:sz w:val="16"/>
        <w:szCs w:val="16"/>
        <w:lang w:val="sr-Latn-CS"/>
      </w:rPr>
      <w:t>Otvoreni postupak br. 12/2017</w:t>
    </w:r>
  </w:p>
  <w:p w:rsidR="00810CE9" w:rsidRDefault="00810CE9" w:rsidP="00FF1EC2">
    <w:pPr>
      <w:pStyle w:val="Footer"/>
      <w:jc w:val="center"/>
      <w:rPr>
        <w:rStyle w:val="PageNumber"/>
        <w:sz w:val="16"/>
        <w:szCs w:val="16"/>
        <w:lang w:val="sr-Latn-CS"/>
      </w:rPr>
    </w:pPr>
  </w:p>
  <w:p w:rsidR="00810CE9" w:rsidRDefault="00810CE9"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130004">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130004">
      <w:rPr>
        <w:rStyle w:val="PageNumber"/>
        <w:noProof/>
        <w:sz w:val="16"/>
        <w:szCs w:val="16"/>
        <w:lang w:val="sr-Latn-CS"/>
      </w:rPr>
      <w:t>54</w:t>
    </w:r>
    <w:r>
      <w:rPr>
        <w:rStyle w:val="PageNumber"/>
        <w:sz w:val="16"/>
        <w:szCs w:val="16"/>
        <w:lang w:val="sr-Latn-CS"/>
      </w:rPr>
      <w:fldChar w:fldCharType="end"/>
    </w:r>
  </w:p>
  <w:p w:rsidR="00810CE9" w:rsidRPr="00FF1EC2" w:rsidRDefault="00810CE9"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CE9" w:rsidRDefault="00810CE9">
    <w:pPr>
      <w:pStyle w:val="Footer"/>
      <w:framePr w:wrap="auto" w:vAnchor="text" w:hAnchor="margin" w:xAlign="right" w:y="1"/>
      <w:rPr>
        <w:rStyle w:val="PageNumber"/>
      </w:rPr>
    </w:pPr>
  </w:p>
  <w:p w:rsidR="00810CE9" w:rsidRDefault="00810CE9" w:rsidP="002D35BA">
    <w:pPr>
      <w:pStyle w:val="Footer"/>
      <w:jc w:val="center"/>
      <w:rPr>
        <w:rStyle w:val="PageNumber"/>
        <w:sz w:val="16"/>
        <w:szCs w:val="16"/>
        <w:lang w:val="sr-Latn-CS"/>
      </w:rPr>
    </w:pPr>
    <w:r w:rsidRPr="00537AF9">
      <w:rPr>
        <w:rStyle w:val="PageNumber"/>
        <w:sz w:val="16"/>
        <w:szCs w:val="16"/>
        <w:lang w:val="sr-Latn-CS"/>
      </w:rPr>
      <w:t>Institut za neonatologiju</w:t>
    </w:r>
  </w:p>
  <w:p w:rsidR="00810CE9" w:rsidRPr="002D35BA" w:rsidRDefault="00810CE9" w:rsidP="002D35BA">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sidRPr="002D35BA">
      <w:rPr>
        <w:sz w:val="16"/>
        <w:szCs w:val="16"/>
        <w:lang w:val="sl-SI"/>
      </w:rPr>
      <w:t xml:space="preserve"> medicinskog i sanitetskog potrošnog materijala</w:t>
    </w:r>
  </w:p>
  <w:p w:rsidR="00810CE9" w:rsidRDefault="00810CE9" w:rsidP="00D53944">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l-SI"/>
      </w:rPr>
      <w:tab/>
      <w:t xml:space="preserve">                                                               </w:t>
    </w:r>
    <w:r>
      <w:rPr>
        <w:rStyle w:val="PageNumber"/>
        <w:i/>
        <w:iCs/>
        <w:sz w:val="16"/>
        <w:szCs w:val="16"/>
        <w:lang w:val="sr-Latn-CS"/>
      </w:rPr>
      <w:t>Otvoreni postupak br. 12/2017</w:t>
    </w:r>
  </w:p>
  <w:p w:rsidR="00810CE9" w:rsidRDefault="00810CE9">
    <w:pPr>
      <w:pStyle w:val="Footer"/>
      <w:jc w:val="center"/>
      <w:rPr>
        <w:rStyle w:val="PageNumber"/>
        <w:i/>
        <w:iCs/>
        <w:sz w:val="16"/>
        <w:szCs w:val="16"/>
        <w:lang w:val="sr-Latn-CS"/>
      </w:rPr>
    </w:pPr>
  </w:p>
  <w:p w:rsidR="00810CE9" w:rsidRDefault="00810CE9">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46</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54</w:t>
    </w:r>
    <w:r>
      <w:rPr>
        <w:rStyle w:val="PageNumber"/>
        <w:sz w:val="16"/>
        <w:szCs w:val="16"/>
        <w:lang w:val="sr-Latn-CS"/>
      </w:rPr>
      <w:fldChar w:fldCharType="end"/>
    </w:r>
  </w:p>
  <w:p w:rsidR="00810CE9" w:rsidRDefault="00810CE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CE9" w:rsidRDefault="00810CE9">
    <w:pPr>
      <w:pStyle w:val="Footer"/>
      <w:framePr w:wrap="auto" w:vAnchor="text" w:hAnchor="margin" w:xAlign="right" w:y="1"/>
      <w:rPr>
        <w:rStyle w:val="PageNumber"/>
      </w:rPr>
    </w:pPr>
  </w:p>
  <w:p w:rsidR="00810CE9" w:rsidRDefault="00810CE9" w:rsidP="00D61861">
    <w:pPr>
      <w:pStyle w:val="Footer"/>
      <w:jc w:val="center"/>
      <w:rPr>
        <w:rStyle w:val="PageNumber"/>
        <w:sz w:val="16"/>
        <w:szCs w:val="16"/>
        <w:lang w:val="sr-Latn-CS"/>
      </w:rPr>
    </w:pPr>
    <w:r w:rsidRPr="00537AF9">
      <w:rPr>
        <w:rStyle w:val="PageNumber"/>
        <w:sz w:val="16"/>
        <w:szCs w:val="16"/>
        <w:lang w:val="sr-Latn-CS"/>
      </w:rPr>
      <w:t>Institut za neonatologiju</w:t>
    </w:r>
  </w:p>
  <w:p w:rsidR="00810CE9" w:rsidRPr="00100AF3" w:rsidRDefault="00810CE9" w:rsidP="00D61861">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medicinskog i sanitetskog potrošnog materijala</w:t>
    </w:r>
  </w:p>
  <w:p w:rsidR="00810CE9" w:rsidRDefault="00810CE9" w:rsidP="00D61861">
    <w:pPr>
      <w:pStyle w:val="Footer"/>
      <w:jc w:val="center"/>
      <w:rPr>
        <w:rStyle w:val="PageNumber"/>
        <w:sz w:val="16"/>
        <w:szCs w:val="16"/>
        <w:lang w:val="sr-Latn-CS"/>
      </w:rPr>
    </w:pPr>
    <w:r>
      <w:rPr>
        <w:rStyle w:val="PageNumber"/>
        <w:i/>
        <w:iCs/>
        <w:sz w:val="16"/>
        <w:szCs w:val="16"/>
        <w:lang w:val="sr-Latn-CS"/>
      </w:rPr>
      <w:t>Otvoreni postupak br. 12/2017</w:t>
    </w:r>
  </w:p>
  <w:p w:rsidR="00810CE9" w:rsidRDefault="00810CE9" w:rsidP="00A104C6">
    <w:pPr>
      <w:pStyle w:val="Footer"/>
      <w:jc w:val="center"/>
      <w:rPr>
        <w:rStyle w:val="PageNumber"/>
        <w:sz w:val="16"/>
        <w:szCs w:val="16"/>
        <w:lang w:val="sr-Latn-CS"/>
      </w:rPr>
    </w:pPr>
  </w:p>
  <w:p w:rsidR="00810CE9" w:rsidRDefault="00810CE9"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54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54</w:t>
    </w:r>
    <w:r>
      <w:rPr>
        <w:rStyle w:val="PageNumber"/>
        <w:sz w:val="16"/>
        <w:szCs w:val="16"/>
        <w:lang w:val="sr-Latn-CS"/>
      </w:rPr>
      <w:fldChar w:fldCharType="end"/>
    </w:r>
  </w:p>
  <w:p w:rsidR="00810CE9" w:rsidRPr="00414818" w:rsidRDefault="00810CE9"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089" w:rsidRDefault="00105089" w:rsidP="00A817F9">
      <w:r>
        <w:separator/>
      </w:r>
    </w:p>
  </w:footnote>
  <w:footnote w:type="continuationSeparator" w:id="0">
    <w:p w:rsidR="00105089" w:rsidRDefault="00105089"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1">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4">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8866129"/>
    <w:multiLevelType w:val="hybridMultilevel"/>
    <w:tmpl w:val="3906E344"/>
    <w:lvl w:ilvl="0" w:tplc="081A0011">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7">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8">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9">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1">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4">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5">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7">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39">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0">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3"/>
  </w:num>
  <w:num w:numId="3">
    <w:abstractNumId w:val="29"/>
  </w:num>
  <w:num w:numId="4">
    <w:abstractNumId w:val="27"/>
  </w:num>
  <w:num w:numId="5">
    <w:abstractNumId w:val="41"/>
  </w:num>
  <w:num w:numId="6">
    <w:abstractNumId w:val="22"/>
  </w:num>
  <w:num w:numId="7">
    <w:abstractNumId w:val="23"/>
  </w:num>
  <w:num w:numId="8">
    <w:abstractNumId w:val="43"/>
  </w:num>
  <w:num w:numId="9">
    <w:abstractNumId w:val="25"/>
  </w:num>
  <w:num w:numId="10">
    <w:abstractNumId w:val="1"/>
  </w:num>
  <w:num w:numId="11">
    <w:abstractNumId w:val="9"/>
  </w:num>
  <w:num w:numId="12">
    <w:abstractNumId w:val="42"/>
  </w:num>
  <w:num w:numId="13">
    <w:abstractNumId w:val="44"/>
  </w:num>
  <w:num w:numId="14">
    <w:abstractNumId w:val="30"/>
  </w:num>
  <w:num w:numId="15">
    <w:abstractNumId w:val="19"/>
  </w:num>
  <w:num w:numId="16">
    <w:abstractNumId w:val="16"/>
  </w:num>
  <w:num w:numId="17">
    <w:abstractNumId w:val="35"/>
  </w:num>
  <w:num w:numId="18">
    <w:abstractNumId w:val="3"/>
  </w:num>
  <w:num w:numId="19">
    <w:abstractNumId w:val="15"/>
  </w:num>
  <w:num w:numId="20">
    <w:abstractNumId w:val="0"/>
  </w:num>
  <w:num w:numId="21">
    <w:abstractNumId w:val="10"/>
  </w:num>
  <w:num w:numId="22">
    <w:abstractNumId w:val="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6"/>
  </w:num>
  <w:num w:numId="26">
    <w:abstractNumId w:val="34"/>
  </w:num>
  <w:num w:numId="27">
    <w:abstractNumId w:val="28"/>
  </w:num>
  <w:num w:numId="28">
    <w:abstractNumId w:val="37"/>
  </w:num>
  <w:num w:numId="29">
    <w:abstractNumId w:val="11"/>
  </w:num>
  <w:num w:numId="30">
    <w:abstractNumId w:val="7"/>
  </w:num>
  <w:num w:numId="31">
    <w:abstractNumId w:val="24"/>
  </w:num>
  <w:num w:numId="32">
    <w:abstractNumId w:val="21"/>
  </w:num>
  <w:num w:numId="33">
    <w:abstractNumId w:val="38"/>
  </w:num>
  <w:num w:numId="34">
    <w:abstractNumId w:val="20"/>
  </w:num>
  <w:num w:numId="35">
    <w:abstractNumId w:val="12"/>
  </w:num>
  <w:num w:numId="36">
    <w:abstractNumId w:val="8"/>
  </w:num>
  <w:num w:numId="37">
    <w:abstractNumId w:val="17"/>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1"/>
  </w:num>
  <w:num w:numId="44">
    <w:abstractNumId w:val="5"/>
  </w:num>
  <w:num w:numId="45">
    <w:abstractNumId w:val="40"/>
  </w:num>
  <w:num w:numId="46">
    <w:abstractNumId w:val="26"/>
  </w:num>
  <w:num w:numId="4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oNotTrackMove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DBC"/>
    <w:rsid w:val="0000643B"/>
    <w:rsid w:val="00007E5B"/>
    <w:rsid w:val="00007EA9"/>
    <w:rsid w:val="0001100E"/>
    <w:rsid w:val="0001447C"/>
    <w:rsid w:val="00015090"/>
    <w:rsid w:val="00015781"/>
    <w:rsid w:val="0001772B"/>
    <w:rsid w:val="0002211E"/>
    <w:rsid w:val="00025176"/>
    <w:rsid w:val="00025DE1"/>
    <w:rsid w:val="00032274"/>
    <w:rsid w:val="00034AF8"/>
    <w:rsid w:val="000350D2"/>
    <w:rsid w:val="000350ED"/>
    <w:rsid w:val="000354B5"/>
    <w:rsid w:val="000366B4"/>
    <w:rsid w:val="00040143"/>
    <w:rsid w:val="00043164"/>
    <w:rsid w:val="00044CFB"/>
    <w:rsid w:val="00045911"/>
    <w:rsid w:val="00046B59"/>
    <w:rsid w:val="00054449"/>
    <w:rsid w:val="0005797E"/>
    <w:rsid w:val="000601C4"/>
    <w:rsid w:val="00062A88"/>
    <w:rsid w:val="00063030"/>
    <w:rsid w:val="00076C3A"/>
    <w:rsid w:val="00077C14"/>
    <w:rsid w:val="0008134B"/>
    <w:rsid w:val="00083E11"/>
    <w:rsid w:val="00086A1A"/>
    <w:rsid w:val="00091BF5"/>
    <w:rsid w:val="00092293"/>
    <w:rsid w:val="00095047"/>
    <w:rsid w:val="00096FE8"/>
    <w:rsid w:val="000A1FB1"/>
    <w:rsid w:val="000A2963"/>
    <w:rsid w:val="000A2F39"/>
    <w:rsid w:val="000A5C17"/>
    <w:rsid w:val="000A7DDB"/>
    <w:rsid w:val="000B1CA8"/>
    <w:rsid w:val="000C705F"/>
    <w:rsid w:val="000D083C"/>
    <w:rsid w:val="000D19A7"/>
    <w:rsid w:val="000D3016"/>
    <w:rsid w:val="000D3A71"/>
    <w:rsid w:val="000D4C3F"/>
    <w:rsid w:val="000D5E96"/>
    <w:rsid w:val="000D6D93"/>
    <w:rsid w:val="000D7A84"/>
    <w:rsid w:val="000E4660"/>
    <w:rsid w:val="000E4D26"/>
    <w:rsid w:val="000E5457"/>
    <w:rsid w:val="000E6BF6"/>
    <w:rsid w:val="000E6C24"/>
    <w:rsid w:val="00100AF3"/>
    <w:rsid w:val="00105089"/>
    <w:rsid w:val="001052AC"/>
    <w:rsid w:val="00106512"/>
    <w:rsid w:val="00107895"/>
    <w:rsid w:val="00117781"/>
    <w:rsid w:val="0012498B"/>
    <w:rsid w:val="001261A2"/>
    <w:rsid w:val="00126CC7"/>
    <w:rsid w:val="00130004"/>
    <w:rsid w:val="00131E89"/>
    <w:rsid w:val="001337DB"/>
    <w:rsid w:val="00136AB4"/>
    <w:rsid w:val="00137592"/>
    <w:rsid w:val="001376FA"/>
    <w:rsid w:val="00140439"/>
    <w:rsid w:val="001409C4"/>
    <w:rsid w:val="001415C2"/>
    <w:rsid w:val="0014210F"/>
    <w:rsid w:val="00143AC3"/>
    <w:rsid w:val="00146673"/>
    <w:rsid w:val="00154852"/>
    <w:rsid w:val="00154EE4"/>
    <w:rsid w:val="00155E82"/>
    <w:rsid w:val="001624CA"/>
    <w:rsid w:val="00162C92"/>
    <w:rsid w:val="00164837"/>
    <w:rsid w:val="0016485A"/>
    <w:rsid w:val="001650B3"/>
    <w:rsid w:val="001661AA"/>
    <w:rsid w:val="00166CEB"/>
    <w:rsid w:val="00167166"/>
    <w:rsid w:val="001674D5"/>
    <w:rsid w:val="001715FC"/>
    <w:rsid w:val="001737A4"/>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E5F16"/>
    <w:rsid w:val="001E6CD6"/>
    <w:rsid w:val="001F5DCC"/>
    <w:rsid w:val="001F62A0"/>
    <w:rsid w:val="002036B9"/>
    <w:rsid w:val="002128AA"/>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53099"/>
    <w:rsid w:val="002549E3"/>
    <w:rsid w:val="00254D00"/>
    <w:rsid w:val="00256F26"/>
    <w:rsid w:val="00257952"/>
    <w:rsid w:val="002626FD"/>
    <w:rsid w:val="00265BBB"/>
    <w:rsid w:val="00267547"/>
    <w:rsid w:val="002703BE"/>
    <w:rsid w:val="00271BD9"/>
    <w:rsid w:val="002728B1"/>
    <w:rsid w:val="002738A4"/>
    <w:rsid w:val="0027693B"/>
    <w:rsid w:val="002773E6"/>
    <w:rsid w:val="002775B5"/>
    <w:rsid w:val="0028564A"/>
    <w:rsid w:val="00293FAF"/>
    <w:rsid w:val="00295E3E"/>
    <w:rsid w:val="00295FF3"/>
    <w:rsid w:val="002A223B"/>
    <w:rsid w:val="002A26B0"/>
    <w:rsid w:val="002A314E"/>
    <w:rsid w:val="002A43A6"/>
    <w:rsid w:val="002A4B83"/>
    <w:rsid w:val="002A67B1"/>
    <w:rsid w:val="002B7AA7"/>
    <w:rsid w:val="002C2D2A"/>
    <w:rsid w:val="002C78DF"/>
    <w:rsid w:val="002D17D3"/>
    <w:rsid w:val="002D2D69"/>
    <w:rsid w:val="002D2E75"/>
    <w:rsid w:val="002D35BA"/>
    <w:rsid w:val="002D3BF0"/>
    <w:rsid w:val="002E15F5"/>
    <w:rsid w:val="002E1B9B"/>
    <w:rsid w:val="002E3B98"/>
    <w:rsid w:val="002E6889"/>
    <w:rsid w:val="002F27BF"/>
    <w:rsid w:val="002F5595"/>
    <w:rsid w:val="002F55D5"/>
    <w:rsid w:val="002F7C0D"/>
    <w:rsid w:val="00300072"/>
    <w:rsid w:val="00305D43"/>
    <w:rsid w:val="00305F5E"/>
    <w:rsid w:val="003109CD"/>
    <w:rsid w:val="00312834"/>
    <w:rsid w:val="003131EB"/>
    <w:rsid w:val="0031639D"/>
    <w:rsid w:val="00321010"/>
    <w:rsid w:val="0032426C"/>
    <w:rsid w:val="003270DE"/>
    <w:rsid w:val="00332491"/>
    <w:rsid w:val="0033368F"/>
    <w:rsid w:val="00333CE6"/>
    <w:rsid w:val="00333E63"/>
    <w:rsid w:val="003430FC"/>
    <w:rsid w:val="00344359"/>
    <w:rsid w:val="00344B6B"/>
    <w:rsid w:val="003525BA"/>
    <w:rsid w:val="0035316B"/>
    <w:rsid w:val="0035403E"/>
    <w:rsid w:val="00354085"/>
    <w:rsid w:val="003551DD"/>
    <w:rsid w:val="0035538C"/>
    <w:rsid w:val="00355CEC"/>
    <w:rsid w:val="0036379D"/>
    <w:rsid w:val="00365828"/>
    <w:rsid w:val="003674B7"/>
    <w:rsid w:val="00370112"/>
    <w:rsid w:val="00371122"/>
    <w:rsid w:val="003736E8"/>
    <w:rsid w:val="0037433C"/>
    <w:rsid w:val="00375B2C"/>
    <w:rsid w:val="003764A6"/>
    <w:rsid w:val="00380D1B"/>
    <w:rsid w:val="003827A9"/>
    <w:rsid w:val="00386FCE"/>
    <w:rsid w:val="003877B6"/>
    <w:rsid w:val="00387A1B"/>
    <w:rsid w:val="0039067A"/>
    <w:rsid w:val="00392FD5"/>
    <w:rsid w:val="00396E4E"/>
    <w:rsid w:val="003A10DD"/>
    <w:rsid w:val="003A5FC3"/>
    <w:rsid w:val="003A681A"/>
    <w:rsid w:val="003A693F"/>
    <w:rsid w:val="003B029B"/>
    <w:rsid w:val="003B4C47"/>
    <w:rsid w:val="003B4EFD"/>
    <w:rsid w:val="003B5770"/>
    <w:rsid w:val="003B6FA4"/>
    <w:rsid w:val="003B7EA1"/>
    <w:rsid w:val="003C5F42"/>
    <w:rsid w:val="003C635A"/>
    <w:rsid w:val="003C688B"/>
    <w:rsid w:val="003C6D58"/>
    <w:rsid w:val="003D1FB6"/>
    <w:rsid w:val="003D4590"/>
    <w:rsid w:val="003D4F0D"/>
    <w:rsid w:val="003E63EF"/>
    <w:rsid w:val="003E6D26"/>
    <w:rsid w:val="003F50C9"/>
    <w:rsid w:val="003F7724"/>
    <w:rsid w:val="004022DC"/>
    <w:rsid w:val="004062BC"/>
    <w:rsid w:val="0040631E"/>
    <w:rsid w:val="0041068F"/>
    <w:rsid w:val="00414818"/>
    <w:rsid w:val="004247F8"/>
    <w:rsid w:val="0042576F"/>
    <w:rsid w:val="00427DEA"/>
    <w:rsid w:val="004346D0"/>
    <w:rsid w:val="0043637E"/>
    <w:rsid w:val="0043793C"/>
    <w:rsid w:val="00440FD2"/>
    <w:rsid w:val="004449F0"/>
    <w:rsid w:val="00445592"/>
    <w:rsid w:val="0045595F"/>
    <w:rsid w:val="00456446"/>
    <w:rsid w:val="00462D99"/>
    <w:rsid w:val="00463822"/>
    <w:rsid w:val="004658EC"/>
    <w:rsid w:val="004659C3"/>
    <w:rsid w:val="00471C9B"/>
    <w:rsid w:val="00472152"/>
    <w:rsid w:val="00472350"/>
    <w:rsid w:val="00480894"/>
    <w:rsid w:val="00484279"/>
    <w:rsid w:val="00492771"/>
    <w:rsid w:val="00492DF8"/>
    <w:rsid w:val="00493DE8"/>
    <w:rsid w:val="004946B7"/>
    <w:rsid w:val="004955F0"/>
    <w:rsid w:val="00496119"/>
    <w:rsid w:val="004A1423"/>
    <w:rsid w:val="004A170F"/>
    <w:rsid w:val="004A219B"/>
    <w:rsid w:val="004B3C98"/>
    <w:rsid w:val="004B6261"/>
    <w:rsid w:val="004C1414"/>
    <w:rsid w:val="004C2BF2"/>
    <w:rsid w:val="004C4676"/>
    <w:rsid w:val="004C5CD2"/>
    <w:rsid w:val="004D3891"/>
    <w:rsid w:val="004D6BC5"/>
    <w:rsid w:val="004E246D"/>
    <w:rsid w:val="004E50F2"/>
    <w:rsid w:val="004E7D7D"/>
    <w:rsid w:val="004F02D9"/>
    <w:rsid w:val="004F127B"/>
    <w:rsid w:val="004F4713"/>
    <w:rsid w:val="004F4C8A"/>
    <w:rsid w:val="0051144A"/>
    <w:rsid w:val="005134F6"/>
    <w:rsid w:val="00515621"/>
    <w:rsid w:val="00522D78"/>
    <w:rsid w:val="00524E62"/>
    <w:rsid w:val="00526E93"/>
    <w:rsid w:val="005272A8"/>
    <w:rsid w:val="00527FBE"/>
    <w:rsid w:val="00532E11"/>
    <w:rsid w:val="005339A4"/>
    <w:rsid w:val="00537AF9"/>
    <w:rsid w:val="00537B83"/>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82702"/>
    <w:rsid w:val="00587F93"/>
    <w:rsid w:val="005935B8"/>
    <w:rsid w:val="005939EE"/>
    <w:rsid w:val="00593F59"/>
    <w:rsid w:val="00594C7E"/>
    <w:rsid w:val="00595841"/>
    <w:rsid w:val="005A1BD0"/>
    <w:rsid w:val="005A2DEE"/>
    <w:rsid w:val="005A364C"/>
    <w:rsid w:val="005A6598"/>
    <w:rsid w:val="005A6DE8"/>
    <w:rsid w:val="005B3C10"/>
    <w:rsid w:val="005C00BC"/>
    <w:rsid w:val="005C1EB1"/>
    <w:rsid w:val="005C3808"/>
    <w:rsid w:val="005C4C54"/>
    <w:rsid w:val="005C6A1E"/>
    <w:rsid w:val="005D0A88"/>
    <w:rsid w:val="005D19D6"/>
    <w:rsid w:val="005D4544"/>
    <w:rsid w:val="005D46EC"/>
    <w:rsid w:val="005E3A86"/>
    <w:rsid w:val="005E3D4C"/>
    <w:rsid w:val="005E46C6"/>
    <w:rsid w:val="005E4C2E"/>
    <w:rsid w:val="005E5555"/>
    <w:rsid w:val="005E6ACD"/>
    <w:rsid w:val="005F4627"/>
    <w:rsid w:val="005F6AC0"/>
    <w:rsid w:val="00601242"/>
    <w:rsid w:val="00601F0E"/>
    <w:rsid w:val="00607E62"/>
    <w:rsid w:val="00614EB2"/>
    <w:rsid w:val="006201FD"/>
    <w:rsid w:val="00621147"/>
    <w:rsid w:val="00621A5D"/>
    <w:rsid w:val="0062274E"/>
    <w:rsid w:val="00623007"/>
    <w:rsid w:val="00623349"/>
    <w:rsid w:val="0062363A"/>
    <w:rsid w:val="0062382D"/>
    <w:rsid w:val="00632DC7"/>
    <w:rsid w:val="00634B22"/>
    <w:rsid w:val="00635B6C"/>
    <w:rsid w:val="00636CA6"/>
    <w:rsid w:val="00637612"/>
    <w:rsid w:val="00641111"/>
    <w:rsid w:val="0064111B"/>
    <w:rsid w:val="00644B2D"/>
    <w:rsid w:val="00645B98"/>
    <w:rsid w:val="006470D2"/>
    <w:rsid w:val="00652B4F"/>
    <w:rsid w:val="00652FDB"/>
    <w:rsid w:val="00654B79"/>
    <w:rsid w:val="00660AE8"/>
    <w:rsid w:val="00667D2B"/>
    <w:rsid w:val="00671E58"/>
    <w:rsid w:val="00671F0E"/>
    <w:rsid w:val="00673456"/>
    <w:rsid w:val="00673D4F"/>
    <w:rsid w:val="006741CA"/>
    <w:rsid w:val="006778C6"/>
    <w:rsid w:val="006873E7"/>
    <w:rsid w:val="00695CBA"/>
    <w:rsid w:val="006A01AD"/>
    <w:rsid w:val="006A316E"/>
    <w:rsid w:val="006A3925"/>
    <w:rsid w:val="006A3960"/>
    <w:rsid w:val="006A4219"/>
    <w:rsid w:val="006A4505"/>
    <w:rsid w:val="006A7F60"/>
    <w:rsid w:val="006B2FF0"/>
    <w:rsid w:val="006B4FEE"/>
    <w:rsid w:val="006B57BA"/>
    <w:rsid w:val="006B6DBD"/>
    <w:rsid w:val="006C1999"/>
    <w:rsid w:val="006C199C"/>
    <w:rsid w:val="006C2F78"/>
    <w:rsid w:val="006C37CC"/>
    <w:rsid w:val="006C441B"/>
    <w:rsid w:val="006C732D"/>
    <w:rsid w:val="006C73BF"/>
    <w:rsid w:val="006C7461"/>
    <w:rsid w:val="006C7B36"/>
    <w:rsid w:val="006C7BE5"/>
    <w:rsid w:val="006D18E6"/>
    <w:rsid w:val="006D59D2"/>
    <w:rsid w:val="006E3561"/>
    <w:rsid w:val="006E725A"/>
    <w:rsid w:val="006F0F13"/>
    <w:rsid w:val="006F74F6"/>
    <w:rsid w:val="00702A21"/>
    <w:rsid w:val="00704C28"/>
    <w:rsid w:val="00705767"/>
    <w:rsid w:val="00705963"/>
    <w:rsid w:val="00713BC3"/>
    <w:rsid w:val="007143D2"/>
    <w:rsid w:val="007204CF"/>
    <w:rsid w:val="00722782"/>
    <w:rsid w:val="00722B4C"/>
    <w:rsid w:val="007242C6"/>
    <w:rsid w:val="00727D6D"/>
    <w:rsid w:val="00733076"/>
    <w:rsid w:val="0073532A"/>
    <w:rsid w:val="007365DE"/>
    <w:rsid w:val="007407E4"/>
    <w:rsid w:val="007465F9"/>
    <w:rsid w:val="00750833"/>
    <w:rsid w:val="007518A5"/>
    <w:rsid w:val="0076189A"/>
    <w:rsid w:val="0076190B"/>
    <w:rsid w:val="00761E56"/>
    <w:rsid w:val="00766BEA"/>
    <w:rsid w:val="0077272A"/>
    <w:rsid w:val="00772835"/>
    <w:rsid w:val="007756C9"/>
    <w:rsid w:val="00780418"/>
    <w:rsid w:val="00785021"/>
    <w:rsid w:val="007867D1"/>
    <w:rsid w:val="00793C32"/>
    <w:rsid w:val="00796B2D"/>
    <w:rsid w:val="00796EA4"/>
    <w:rsid w:val="007A1C03"/>
    <w:rsid w:val="007A422E"/>
    <w:rsid w:val="007A4F59"/>
    <w:rsid w:val="007A59FD"/>
    <w:rsid w:val="007A7D61"/>
    <w:rsid w:val="007B0218"/>
    <w:rsid w:val="007B247F"/>
    <w:rsid w:val="007B2942"/>
    <w:rsid w:val="007B38E3"/>
    <w:rsid w:val="007B7BDF"/>
    <w:rsid w:val="007B7C5E"/>
    <w:rsid w:val="007C30A4"/>
    <w:rsid w:val="007C4841"/>
    <w:rsid w:val="007C5C86"/>
    <w:rsid w:val="007C7203"/>
    <w:rsid w:val="007D1A08"/>
    <w:rsid w:val="007D2120"/>
    <w:rsid w:val="007E14FC"/>
    <w:rsid w:val="007E498B"/>
    <w:rsid w:val="007E4D2F"/>
    <w:rsid w:val="007F1E49"/>
    <w:rsid w:val="007F64BD"/>
    <w:rsid w:val="0080242F"/>
    <w:rsid w:val="0080621D"/>
    <w:rsid w:val="00806CB3"/>
    <w:rsid w:val="00810CE9"/>
    <w:rsid w:val="00822514"/>
    <w:rsid w:val="00833C07"/>
    <w:rsid w:val="008349F9"/>
    <w:rsid w:val="008362E5"/>
    <w:rsid w:val="00841EB2"/>
    <w:rsid w:val="008438E5"/>
    <w:rsid w:val="00845513"/>
    <w:rsid w:val="00847EFA"/>
    <w:rsid w:val="00852263"/>
    <w:rsid w:val="00853F7C"/>
    <w:rsid w:val="00854145"/>
    <w:rsid w:val="00857FE1"/>
    <w:rsid w:val="00860C50"/>
    <w:rsid w:val="00862710"/>
    <w:rsid w:val="008643C8"/>
    <w:rsid w:val="0086673D"/>
    <w:rsid w:val="0087362A"/>
    <w:rsid w:val="008813D3"/>
    <w:rsid w:val="00881ECB"/>
    <w:rsid w:val="00884701"/>
    <w:rsid w:val="008855F1"/>
    <w:rsid w:val="00886CFC"/>
    <w:rsid w:val="0088728C"/>
    <w:rsid w:val="00890B65"/>
    <w:rsid w:val="008943D9"/>
    <w:rsid w:val="00895239"/>
    <w:rsid w:val="00895D53"/>
    <w:rsid w:val="008968C7"/>
    <w:rsid w:val="00897F15"/>
    <w:rsid w:val="008A02BC"/>
    <w:rsid w:val="008A21BC"/>
    <w:rsid w:val="008A2B17"/>
    <w:rsid w:val="008A3697"/>
    <w:rsid w:val="008B0045"/>
    <w:rsid w:val="008B047B"/>
    <w:rsid w:val="008B15F4"/>
    <w:rsid w:val="008B5668"/>
    <w:rsid w:val="008C29F2"/>
    <w:rsid w:val="008C4E47"/>
    <w:rsid w:val="008C7556"/>
    <w:rsid w:val="008D0B45"/>
    <w:rsid w:val="008D141C"/>
    <w:rsid w:val="008D1F37"/>
    <w:rsid w:val="008D1FFF"/>
    <w:rsid w:val="008D2110"/>
    <w:rsid w:val="008D51FC"/>
    <w:rsid w:val="008D5E26"/>
    <w:rsid w:val="008E21EB"/>
    <w:rsid w:val="008E3453"/>
    <w:rsid w:val="008F0E4A"/>
    <w:rsid w:val="008F1F77"/>
    <w:rsid w:val="008F2393"/>
    <w:rsid w:val="008F2D2B"/>
    <w:rsid w:val="008F5B7E"/>
    <w:rsid w:val="00906EB3"/>
    <w:rsid w:val="00910173"/>
    <w:rsid w:val="00915666"/>
    <w:rsid w:val="00916471"/>
    <w:rsid w:val="00920C79"/>
    <w:rsid w:val="00920CE1"/>
    <w:rsid w:val="00922DC4"/>
    <w:rsid w:val="009246D5"/>
    <w:rsid w:val="0092677C"/>
    <w:rsid w:val="0092783E"/>
    <w:rsid w:val="009311B9"/>
    <w:rsid w:val="0093125E"/>
    <w:rsid w:val="0094114F"/>
    <w:rsid w:val="009414F8"/>
    <w:rsid w:val="0094198E"/>
    <w:rsid w:val="009440D4"/>
    <w:rsid w:val="00952FDC"/>
    <w:rsid w:val="0095335C"/>
    <w:rsid w:val="00954524"/>
    <w:rsid w:val="00961C62"/>
    <w:rsid w:val="00966DB3"/>
    <w:rsid w:val="00967C70"/>
    <w:rsid w:val="009701B3"/>
    <w:rsid w:val="0097231E"/>
    <w:rsid w:val="00972FC4"/>
    <w:rsid w:val="00973902"/>
    <w:rsid w:val="00974EDB"/>
    <w:rsid w:val="0097537B"/>
    <w:rsid w:val="00975EBB"/>
    <w:rsid w:val="00980AC0"/>
    <w:rsid w:val="0098130E"/>
    <w:rsid w:val="00981526"/>
    <w:rsid w:val="009825FC"/>
    <w:rsid w:val="009831B3"/>
    <w:rsid w:val="009908D7"/>
    <w:rsid w:val="00991C40"/>
    <w:rsid w:val="00994812"/>
    <w:rsid w:val="00995DEF"/>
    <w:rsid w:val="00997B32"/>
    <w:rsid w:val="009A00D7"/>
    <w:rsid w:val="009A1647"/>
    <w:rsid w:val="009B02E1"/>
    <w:rsid w:val="009B1FE2"/>
    <w:rsid w:val="009B3EB0"/>
    <w:rsid w:val="009C107A"/>
    <w:rsid w:val="009C66BB"/>
    <w:rsid w:val="009D0980"/>
    <w:rsid w:val="009D1B10"/>
    <w:rsid w:val="009D268E"/>
    <w:rsid w:val="009D48B2"/>
    <w:rsid w:val="009D70C3"/>
    <w:rsid w:val="009D7108"/>
    <w:rsid w:val="009D72BD"/>
    <w:rsid w:val="009E295D"/>
    <w:rsid w:val="009E5361"/>
    <w:rsid w:val="009F2FAC"/>
    <w:rsid w:val="009F67BC"/>
    <w:rsid w:val="009F7158"/>
    <w:rsid w:val="00A104C6"/>
    <w:rsid w:val="00A1496F"/>
    <w:rsid w:val="00A168E0"/>
    <w:rsid w:val="00A20824"/>
    <w:rsid w:val="00A24476"/>
    <w:rsid w:val="00A2730A"/>
    <w:rsid w:val="00A35974"/>
    <w:rsid w:val="00A35DBC"/>
    <w:rsid w:val="00A373DE"/>
    <w:rsid w:val="00A37BB5"/>
    <w:rsid w:val="00A40892"/>
    <w:rsid w:val="00A40A8D"/>
    <w:rsid w:val="00A42771"/>
    <w:rsid w:val="00A437B0"/>
    <w:rsid w:val="00A46026"/>
    <w:rsid w:val="00A51653"/>
    <w:rsid w:val="00A54E5C"/>
    <w:rsid w:val="00A54F40"/>
    <w:rsid w:val="00A61151"/>
    <w:rsid w:val="00A641C5"/>
    <w:rsid w:val="00A64D83"/>
    <w:rsid w:val="00A66CC3"/>
    <w:rsid w:val="00A72A50"/>
    <w:rsid w:val="00A73788"/>
    <w:rsid w:val="00A74DB3"/>
    <w:rsid w:val="00A817F9"/>
    <w:rsid w:val="00A81D09"/>
    <w:rsid w:val="00A82D1B"/>
    <w:rsid w:val="00A84ECF"/>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1742"/>
    <w:rsid w:val="00AD417E"/>
    <w:rsid w:val="00AD6508"/>
    <w:rsid w:val="00AD6FD8"/>
    <w:rsid w:val="00AE088B"/>
    <w:rsid w:val="00AE11DB"/>
    <w:rsid w:val="00AE2B2F"/>
    <w:rsid w:val="00AF1C42"/>
    <w:rsid w:val="00AF292B"/>
    <w:rsid w:val="00AF37CF"/>
    <w:rsid w:val="00AF5398"/>
    <w:rsid w:val="00B00D53"/>
    <w:rsid w:val="00B0171F"/>
    <w:rsid w:val="00B03BAF"/>
    <w:rsid w:val="00B04A29"/>
    <w:rsid w:val="00B061AD"/>
    <w:rsid w:val="00B10364"/>
    <w:rsid w:val="00B104A9"/>
    <w:rsid w:val="00B106A1"/>
    <w:rsid w:val="00B1243D"/>
    <w:rsid w:val="00B12AD6"/>
    <w:rsid w:val="00B12EF6"/>
    <w:rsid w:val="00B13963"/>
    <w:rsid w:val="00B17104"/>
    <w:rsid w:val="00B17A24"/>
    <w:rsid w:val="00B2417F"/>
    <w:rsid w:val="00B2445B"/>
    <w:rsid w:val="00B30F70"/>
    <w:rsid w:val="00B32FB8"/>
    <w:rsid w:val="00B41D54"/>
    <w:rsid w:val="00B41DDE"/>
    <w:rsid w:val="00B5283F"/>
    <w:rsid w:val="00B57C60"/>
    <w:rsid w:val="00B57F83"/>
    <w:rsid w:val="00B673C4"/>
    <w:rsid w:val="00B73C5E"/>
    <w:rsid w:val="00B74871"/>
    <w:rsid w:val="00B8254F"/>
    <w:rsid w:val="00B82D33"/>
    <w:rsid w:val="00B82E02"/>
    <w:rsid w:val="00B830E3"/>
    <w:rsid w:val="00B87987"/>
    <w:rsid w:val="00B91C3E"/>
    <w:rsid w:val="00B94197"/>
    <w:rsid w:val="00B950A4"/>
    <w:rsid w:val="00BA6F33"/>
    <w:rsid w:val="00BA77E1"/>
    <w:rsid w:val="00BB1109"/>
    <w:rsid w:val="00BB2C93"/>
    <w:rsid w:val="00BB2F8B"/>
    <w:rsid w:val="00BB72DC"/>
    <w:rsid w:val="00BB7650"/>
    <w:rsid w:val="00BC006B"/>
    <w:rsid w:val="00BC19BF"/>
    <w:rsid w:val="00BC40F4"/>
    <w:rsid w:val="00BC537A"/>
    <w:rsid w:val="00BC77C3"/>
    <w:rsid w:val="00BD00AE"/>
    <w:rsid w:val="00BD1134"/>
    <w:rsid w:val="00BE62B9"/>
    <w:rsid w:val="00BF166F"/>
    <w:rsid w:val="00BF29AD"/>
    <w:rsid w:val="00BF6875"/>
    <w:rsid w:val="00BF7B86"/>
    <w:rsid w:val="00C0084D"/>
    <w:rsid w:val="00C07E4A"/>
    <w:rsid w:val="00C12789"/>
    <w:rsid w:val="00C127A8"/>
    <w:rsid w:val="00C138A8"/>
    <w:rsid w:val="00C15187"/>
    <w:rsid w:val="00C15D6B"/>
    <w:rsid w:val="00C35ABA"/>
    <w:rsid w:val="00C366EF"/>
    <w:rsid w:val="00C40E9E"/>
    <w:rsid w:val="00C41819"/>
    <w:rsid w:val="00C41FCA"/>
    <w:rsid w:val="00C45532"/>
    <w:rsid w:val="00C502F4"/>
    <w:rsid w:val="00C505FE"/>
    <w:rsid w:val="00C52EF0"/>
    <w:rsid w:val="00C54609"/>
    <w:rsid w:val="00C551BD"/>
    <w:rsid w:val="00C632BC"/>
    <w:rsid w:val="00C63796"/>
    <w:rsid w:val="00C64661"/>
    <w:rsid w:val="00C73896"/>
    <w:rsid w:val="00C74E41"/>
    <w:rsid w:val="00C7515B"/>
    <w:rsid w:val="00C76707"/>
    <w:rsid w:val="00C779D9"/>
    <w:rsid w:val="00C77A66"/>
    <w:rsid w:val="00C820E2"/>
    <w:rsid w:val="00C82637"/>
    <w:rsid w:val="00C857F5"/>
    <w:rsid w:val="00C908BC"/>
    <w:rsid w:val="00C92E6E"/>
    <w:rsid w:val="00C970B0"/>
    <w:rsid w:val="00CA224B"/>
    <w:rsid w:val="00CA4CD2"/>
    <w:rsid w:val="00CA74FD"/>
    <w:rsid w:val="00CB175F"/>
    <w:rsid w:val="00CB24DC"/>
    <w:rsid w:val="00CB7900"/>
    <w:rsid w:val="00CC0854"/>
    <w:rsid w:val="00CD3096"/>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11B4D"/>
    <w:rsid w:val="00D12589"/>
    <w:rsid w:val="00D1476A"/>
    <w:rsid w:val="00D23845"/>
    <w:rsid w:val="00D24EF3"/>
    <w:rsid w:val="00D2532A"/>
    <w:rsid w:val="00D26743"/>
    <w:rsid w:val="00D31240"/>
    <w:rsid w:val="00D3297D"/>
    <w:rsid w:val="00D32F48"/>
    <w:rsid w:val="00D33DAC"/>
    <w:rsid w:val="00D343C7"/>
    <w:rsid w:val="00D3792D"/>
    <w:rsid w:val="00D40AD9"/>
    <w:rsid w:val="00D41BD8"/>
    <w:rsid w:val="00D42841"/>
    <w:rsid w:val="00D45BEC"/>
    <w:rsid w:val="00D47C72"/>
    <w:rsid w:val="00D50B5B"/>
    <w:rsid w:val="00D53944"/>
    <w:rsid w:val="00D540EC"/>
    <w:rsid w:val="00D559CD"/>
    <w:rsid w:val="00D56C14"/>
    <w:rsid w:val="00D6021C"/>
    <w:rsid w:val="00D61861"/>
    <w:rsid w:val="00D63580"/>
    <w:rsid w:val="00D77FAB"/>
    <w:rsid w:val="00D80978"/>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BBE"/>
    <w:rsid w:val="00DC0D4D"/>
    <w:rsid w:val="00DC0F7A"/>
    <w:rsid w:val="00DC141A"/>
    <w:rsid w:val="00DC24BB"/>
    <w:rsid w:val="00DC3930"/>
    <w:rsid w:val="00DC45D6"/>
    <w:rsid w:val="00DC4A67"/>
    <w:rsid w:val="00DC4E7F"/>
    <w:rsid w:val="00DC617A"/>
    <w:rsid w:val="00DC6965"/>
    <w:rsid w:val="00DC6E6E"/>
    <w:rsid w:val="00DD348C"/>
    <w:rsid w:val="00DD3871"/>
    <w:rsid w:val="00DD39D1"/>
    <w:rsid w:val="00DD7F90"/>
    <w:rsid w:val="00DE1E48"/>
    <w:rsid w:val="00DE43DD"/>
    <w:rsid w:val="00DE52ED"/>
    <w:rsid w:val="00DE5A91"/>
    <w:rsid w:val="00DE6484"/>
    <w:rsid w:val="00DE7187"/>
    <w:rsid w:val="00DF3B67"/>
    <w:rsid w:val="00DF434D"/>
    <w:rsid w:val="00DF6250"/>
    <w:rsid w:val="00DF76D2"/>
    <w:rsid w:val="00E03EC8"/>
    <w:rsid w:val="00E046EC"/>
    <w:rsid w:val="00E04E5D"/>
    <w:rsid w:val="00E10246"/>
    <w:rsid w:val="00E12425"/>
    <w:rsid w:val="00E1284B"/>
    <w:rsid w:val="00E1582D"/>
    <w:rsid w:val="00E17213"/>
    <w:rsid w:val="00E2112E"/>
    <w:rsid w:val="00E217F0"/>
    <w:rsid w:val="00E22547"/>
    <w:rsid w:val="00E235F1"/>
    <w:rsid w:val="00E25158"/>
    <w:rsid w:val="00E3008C"/>
    <w:rsid w:val="00E3320C"/>
    <w:rsid w:val="00E33D1E"/>
    <w:rsid w:val="00E40B34"/>
    <w:rsid w:val="00E42FB4"/>
    <w:rsid w:val="00E45E9A"/>
    <w:rsid w:val="00E46D00"/>
    <w:rsid w:val="00E52117"/>
    <w:rsid w:val="00E5252A"/>
    <w:rsid w:val="00E52578"/>
    <w:rsid w:val="00E53BD6"/>
    <w:rsid w:val="00E53CFE"/>
    <w:rsid w:val="00E557C4"/>
    <w:rsid w:val="00E570D7"/>
    <w:rsid w:val="00E617A5"/>
    <w:rsid w:val="00E70950"/>
    <w:rsid w:val="00E71BDD"/>
    <w:rsid w:val="00E7280B"/>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2316"/>
    <w:rsid w:val="00EA4E4C"/>
    <w:rsid w:val="00EB138D"/>
    <w:rsid w:val="00EB272C"/>
    <w:rsid w:val="00EB3112"/>
    <w:rsid w:val="00EB596B"/>
    <w:rsid w:val="00EB665B"/>
    <w:rsid w:val="00EB7487"/>
    <w:rsid w:val="00EC0A50"/>
    <w:rsid w:val="00EC0B0E"/>
    <w:rsid w:val="00EC1C0D"/>
    <w:rsid w:val="00EC2F39"/>
    <w:rsid w:val="00EC454D"/>
    <w:rsid w:val="00EC52C5"/>
    <w:rsid w:val="00ED4072"/>
    <w:rsid w:val="00ED671F"/>
    <w:rsid w:val="00ED69FB"/>
    <w:rsid w:val="00EE0C7A"/>
    <w:rsid w:val="00EE1C47"/>
    <w:rsid w:val="00EE5AFE"/>
    <w:rsid w:val="00EF0D3B"/>
    <w:rsid w:val="00EF0F82"/>
    <w:rsid w:val="00EF1EC3"/>
    <w:rsid w:val="00EF3615"/>
    <w:rsid w:val="00F029FF"/>
    <w:rsid w:val="00F04B6C"/>
    <w:rsid w:val="00F050C2"/>
    <w:rsid w:val="00F05D46"/>
    <w:rsid w:val="00F06A27"/>
    <w:rsid w:val="00F13B9A"/>
    <w:rsid w:val="00F13D65"/>
    <w:rsid w:val="00F1478E"/>
    <w:rsid w:val="00F20F35"/>
    <w:rsid w:val="00F21B24"/>
    <w:rsid w:val="00F21F34"/>
    <w:rsid w:val="00F223E1"/>
    <w:rsid w:val="00F23971"/>
    <w:rsid w:val="00F258BA"/>
    <w:rsid w:val="00F31D7A"/>
    <w:rsid w:val="00F42360"/>
    <w:rsid w:val="00F42857"/>
    <w:rsid w:val="00F42885"/>
    <w:rsid w:val="00F50780"/>
    <w:rsid w:val="00F5193F"/>
    <w:rsid w:val="00F521DC"/>
    <w:rsid w:val="00F5264E"/>
    <w:rsid w:val="00F55435"/>
    <w:rsid w:val="00F56B41"/>
    <w:rsid w:val="00F57539"/>
    <w:rsid w:val="00F60676"/>
    <w:rsid w:val="00F6209A"/>
    <w:rsid w:val="00F6384A"/>
    <w:rsid w:val="00F6390B"/>
    <w:rsid w:val="00F65F64"/>
    <w:rsid w:val="00F66B21"/>
    <w:rsid w:val="00F71BDE"/>
    <w:rsid w:val="00F741AF"/>
    <w:rsid w:val="00F75F15"/>
    <w:rsid w:val="00F77FDF"/>
    <w:rsid w:val="00F8177E"/>
    <w:rsid w:val="00F85ADE"/>
    <w:rsid w:val="00F85C42"/>
    <w:rsid w:val="00F85D2B"/>
    <w:rsid w:val="00F92446"/>
    <w:rsid w:val="00F949B4"/>
    <w:rsid w:val="00FA15B3"/>
    <w:rsid w:val="00FA18FE"/>
    <w:rsid w:val="00FA1A33"/>
    <w:rsid w:val="00FA30A9"/>
    <w:rsid w:val="00FA4B66"/>
    <w:rsid w:val="00FA6CF3"/>
    <w:rsid w:val="00FB0480"/>
    <w:rsid w:val="00FB2BC4"/>
    <w:rsid w:val="00FB3CD0"/>
    <w:rsid w:val="00FB403D"/>
    <w:rsid w:val="00FB5C69"/>
    <w:rsid w:val="00FC20D8"/>
    <w:rsid w:val="00FD0963"/>
    <w:rsid w:val="00FD1207"/>
    <w:rsid w:val="00FD1B33"/>
    <w:rsid w:val="00FD1C63"/>
    <w:rsid w:val="00FD6E4C"/>
    <w:rsid w:val="00FE1918"/>
    <w:rsid w:val="00FE1E2B"/>
    <w:rsid w:val="00FE4D5D"/>
    <w:rsid w:val="00FE4DD3"/>
    <w:rsid w:val="00FE78B2"/>
    <w:rsid w:val="00FF036B"/>
    <w:rsid w:val="00FF184B"/>
    <w:rsid w:val="00FF1EC2"/>
    <w:rsid w:val="00FF28EC"/>
    <w:rsid w:val="00FF3A35"/>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numbering" w:customStyle="1" w:styleId="NoList1">
    <w:name w:val="No List1"/>
    <w:next w:val="NoList"/>
    <w:semiHidden/>
    <w:rsid w:val="00CD3096"/>
  </w:style>
  <w:style w:type="table" w:customStyle="1" w:styleId="TableGrid1">
    <w:name w:val="Table Grid1"/>
    <w:basedOn w:val="TableNormal"/>
    <w:next w:val="TableGrid"/>
    <w:rsid w:val="00CD309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F3D4A-C737-49D6-9B82-976EA67A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3881</TotalTime>
  <Pages>54</Pages>
  <Words>15234</Words>
  <Characters>86836</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101867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KadVR</cp:lastModifiedBy>
  <cp:revision>252</cp:revision>
  <cp:lastPrinted>2017-12-29T10:11:00Z</cp:lastPrinted>
  <dcterms:created xsi:type="dcterms:W3CDTF">2013-04-28T15:30:00Z</dcterms:created>
  <dcterms:modified xsi:type="dcterms:W3CDTF">2017-12-29T10:15:00Z</dcterms:modified>
</cp:coreProperties>
</file>